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8377D93" w14:textId="51684B14" w:rsidR="00C468E3" w:rsidRPr="00612FF6" w:rsidRDefault="00612FF6">
      <w:pPr>
        <w:rPr>
          <w:rFonts w:ascii="仿宋" w:eastAsia="仿宋" w:hAnsi="仿宋"/>
          <w:b/>
          <w:bCs/>
        </w:rPr>
      </w:pPr>
      <w:r w:rsidRPr="00612FF6">
        <w:rPr>
          <w:rFonts w:ascii="仿宋" w:eastAsia="仿宋" w:hAnsi="仿宋" w:hint="eastAsia"/>
          <w:b/>
          <w:bCs/>
        </w:rPr>
        <w:t>第一章</w:t>
      </w:r>
    </w:p>
    <w:p w14:paraId="2A72A829" w14:textId="7E4A8726" w:rsidR="00612FF6" w:rsidRDefault="00DF257D">
      <w:pPr>
        <w:rPr>
          <w:rFonts w:ascii="仿宋" w:eastAsia="仿宋" w:hAnsi="仿宋"/>
        </w:rPr>
      </w:pPr>
      <w:r>
        <w:rPr>
          <w:rFonts w:ascii="仿宋" w:eastAsia="仿宋" w:hAnsi="仿宋" w:hint="eastAsia"/>
        </w:rPr>
        <w:t>1、交通设计的实际背景</w:t>
      </w:r>
      <w:r w:rsidR="00F96C67">
        <w:rPr>
          <w:rFonts w:ascii="仿宋" w:eastAsia="仿宋" w:hAnsi="仿宋" w:hint="eastAsia"/>
        </w:rPr>
        <w:t>：</w:t>
      </w:r>
    </w:p>
    <w:p w14:paraId="1E16CB9D" w14:textId="1051AD74" w:rsidR="00F96C67" w:rsidRPr="00F96C67" w:rsidRDefault="00F96C67" w:rsidP="00F96C67">
      <w:pPr>
        <w:rPr>
          <w:rFonts w:ascii="仿宋" w:eastAsia="仿宋" w:hAnsi="仿宋" w:hint="eastAsia"/>
        </w:rPr>
      </w:pPr>
      <w:r w:rsidRPr="00F96C67">
        <w:rPr>
          <w:rFonts w:ascii="仿宋" w:eastAsia="仿宋" w:hAnsi="仿宋"/>
        </w:rPr>
        <w:t>承接交通规划成果，面向交通设施建设和交通管理</w:t>
      </w:r>
    </w:p>
    <w:p w14:paraId="14611104" w14:textId="14C3CBA3" w:rsidR="00612FF6" w:rsidRDefault="00112969">
      <w:pPr>
        <w:rPr>
          <w:rFonts w:ascii="仿宋" w:eastAsia="仿宋" w:hAnsi="仿宋"/>
        </w:rPr>
      </w:pPr>
      <w:r>
        <w:rPr>
          <w:rFonts w:ascii="仿宋" w:eastAsia="仿宋" w:hAnsi="仿宋" w:hint="eastAsia"/>
        </w:rPr>
        <w:t>2、交通设计的专业背景：</w:t>
      </w:r>
    </w:p>
    <w:p w14:paraId="4D30961D" w14:textId="570EBF57" w:rsidR="00112969" w:rsidRPr="00112969" w:rsidRDefault="00701D10" w:rsidP="00701D10">
      <w:pPr>
        <w:rPr>
          <w:rFonts w:ascii="仿宋" w:eastAsia="仿宋" w:hAnsi="仿宋" w:hint="eastAsia"/>
        </w:rPr>
      </w:pPr>
      <w:r w:rsidRPr="00701D10">
        <w:rPr>
          <w:rFonts w:ascii="仿宋" w:eastAsia="仿宋" w:hAnsi="仿宋"/>
        </w:rPr>
        <w:t>贯穿交通工程学原理，承接交通规划与交通管理及交通流理论</w:t>
      </w:r>
    </w:p>
    <w:p w14:paraId="73D41721" w14:textId="389F816F" w:rsidR="00612FF6" w:rsidRDefault="00701D10">
      <w:pPr>
        <w:rPr>
          <w:rFonts w:ascii="仿宋" w:eastAsia="仿宋" w:hAnsi="仿宋"/>
        </w:rPr>
      </w:pPr>
      <w:r>
        <w:rPr>
          <w:rFonts w:ascii="仿宋" w:eastAsia="仿宋" w:hAnsi="仿宋" w:hint="eastAsia"/>
        </w:rPr>
        <w:t>3、交通设计基本概念：</w:t>
      </w:r>
    </w:p>
    <w:p w14:paraId="4AECBA77" w14:textId="2948D3B9" w:rsidR="00701D10" w:rsidRDefault="00695A13" w:rsidP="00695A13">
      <w:pPr>
        <w:rPr>
          <w:rFonts w:ascii="仿宋" w:eastAsia="仿宋" w:hAnsi="仿宋" w:hint="eastAsia"/>
        </w:rPr>
      </w:pPr>
      <w:r w:rsidRPr="00695A13">
        <w:rPr>
          <w:rFonts w:ascii="仿宋" w:eastAsia="仿宋" w:hAnsi="仿宋"/>
        </w:rPr>
        <w:t>交通设计是实现</w:t>
      </w:r>
      <w:r w:rsidRPr="00695A13">
        <w:rPr>
          <w:rFonts w:ascii="仿宋" w:eastAsia="仿宋" w:hAnsi="仿宋"/>
          <w:b/>
          <w:bCs/>
        </w:rPr>
        <w:t>交通功能、性能和系统最佳</w:t>
      </w:r>
      <w:r w:rsidRPr="00695A13">
        <w:rPr>
          <w:rFonts w:ascii="仿宋" w:eastAsia="仿宋" w:hAnsi="仿宋"/>
        </w:rPr>
        <w:t>的设计</w:t>
      </w:r>
      <w:r>
        <w:rPr>
          <w:rFonts w:ascii="仿宋" w:eastAsia="仿宋" w:hAnsi="仿宋" w:hint="eastAsia"/>
        </w:rPr>
        <w:t>。【交通设计三要素】</w:t>
      </w:r>
    </w:p>
    <w:p w14:paraId="62D21C09" w14:textId="3E4ECC73" w:rsidR="00701D10" w:rsidRDefault="00F76F80">
      <w:pPr>
        <w:rPr>
          <w:rFonts w:ascii="仿宋" w:eastAsia="仿宋" w:hAnsi="仿宋"/>
        </w:rPr>
      </w:pPr>
      <w:r>
        <w:rPr>
          <w:rFonts w:ascii="仿宋" w:eastAsia="仿宋" w:hAnsi="仿宋" w:hint="eastAsia"/>
        </w:rPr>
        <w:t>4、</w:t>
      </w:r>
      <w:r w:rsidR="004B10FC">
        <w:rPr>
          <w:rFonts w:ascii="仿宋" w:eastAsia="仿宋" w:hAnsi="仿宋" w:hint="eastAsia"/>
        </w:rPr>
        <w:t>基本概念：</w:t>
      </w:r>
    </w:p>
    <w:p w14:paraId="39AD006F" w14:textId="1E70AB81" w:rsidR="004B10FC" w:rsidRPr="004B10FC" w:rsidRDefault="004B10FC">
      <w:pPr>
        <w:rPr>
          <w:rFonts w:ascii="仿宋" w:eastAsia="仿宋" w:hAnsi="仿宋" w:hint="eastAsia"/>
        </w:rPr>
      </w:pPr>
      <w:r w:rsidRPr="004B10FC">
        <w:rPr>
          <w:rFonts w:ascii="仿宋" w:eastAsia="仿宋" w:hAnsi="仿宋"/>
        </w:rPr>
        <w:drawing>
          <wp:inline distT="0" distB="0" distL="0" distR="0" wp14:anchorId="63703965" wp14:editId="0DEE2212">
            <wp:extent cx="3918071" cy="1980000"/>
            <wp:effectExtent l="0" t="0" r="0" b="1270"/>
            <wp:docPr id="114640895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6408959" name=""/>
                    <pic:cNvPicPr/>
                  </pic:nvPicPr>
                  <pic:blipFill>
                    <a:blip r:embed="rId4"/>
                    <a:stretch>
                      <a:fillRect/>
                    </a:stretch>
                  </pic:blipFill>
                  <pic:spPr>
                    <a:xfrm>
                      <a:off x="0" y="0"/>
                      <a:ext cx="3936210" cy="1989166"/>
                    </a:xfrm>
                    <a:prstGeom prst="rect">
                      <a:avLst/>
                    </a:prstGeom>
                  </pic:spPr>
                </pic:pic>
              </a:graphicData>
            </a:graphic>
          </wp:inline>
        </w:drawing>
      </w:r>
    </w:p>
    <w:p w14:paraId="28691910" w14:textId="77777777" w:rsidR="00701D10" w:rsidRDefault="00701D10">
      <w:pPr>
        <w:rPr>
          <w:rFonts w:ascii="仿宋" w:eastAsia="仿宋" w:hAnsi="仿宋"/>
        </w:rPr>
      </w:pPr>
    </w:p>
    <w:p w14:paraId="6E6D525D" w14:textId="1D5F00EA" w:rsidR="00581074" w:rsidRPr="00581074" w:rsidRDefault="00581074">
      <w:pPr>
        <w:rPr>
          <w:rFonts w:ascii="仿宋" w:eastAsia="仿宋" w:hAnsi="仿宋"/>
          <w:b/>
          <w:bCs/>
        </w:rPr>
      </w:pPr>
      <w:r w:rsidRPr="00581074">
        <w:rPr>
          <w:rFonts w:ascii="仿宋" w:eastAsia="仿宋" w:hAnsi="仿宋" w:hint="eastAsia"/>
          <w:b/>
          <w:bCs/>
        </w:rPr>
        <w:t>第二章</w:t>
      </w:r>
    </w:p>
    <w:p w14:paraId="45119BC1" w14:textId="2945A54F" w:rsidR="00581074" w:rsidRDefault="00581074">
      <w:pPr>
        <w:rPr>
          <w:rFonts w:ascii="仿宋" w:eastAsia="仿宋" w:hAnsi="仿宋" w:hint="eastAsia"/>
        </w:rPr>
      </w:pPr>
      <w:r>
        <w:rPr>
          <w:rFonts w:ascii="仿宋" w:eastAsia="仿宋" w:hAnsi="仿宋" w:hint="eastAsia"/>
        </w:rPr>
        <w:t>1、</w:t>
      </w:r>
      <w:r w:rsidR="00CD4DC8">
        <w:rPr>
          <w:rFonts w:ascii="仿宋" w:eastAsia="仿宋" w:hAnsi="仿宋" w:hint="eastAsia"/>
        </w:rPr>
        <w:t>【</w:t>
      </w:r>
      <w:r w:rsidR="00605458">
        <w:rPr>
          <w:rFonts w:ascii="仿宋" w:eastAsia="仿宋" w:hAnsi="仿宋" w:hint="eastAsia"/>
        </w:rPr>
        <w:t>不同“原理”关注的重点是什么】</w:t>
      </w:r>
    </w:p>
    <w:p w14:paraId="219B61E6" w14:textId="4EF85556" w:rsidR="00605458" w:rsidRDefault="00237549">
      <w:pPr>
        <w:rPr>
          <w:rFonts w:ascii="仿宋" w:eastAsia="仿宋" w:hAnsi="仿宋" w:hint="eastAsia"/>
        </w:rPr>
      </w:pPr>
      <w:r w:rsidRPr="00237549">
        <w:rPr>
          <w:rFonts w:ascii="仿宋" w:eastAsia="仿宋" w:hAnsi="仿宋"/>
        </w:rPr>
        <w:drawing>
          <wp:inline distT="0" distB="0" distL="0" distR="0" wp14:anchorId="27EE9923" wp14:editId="3698EA99">
            <wp:extent cx="4017600" cy="2351571"/>
            <wp:effectExtent l="0" t="0" r="0" b="0"/>
            <wp:docPr id="22890344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8903441" name=""/>
                    <pic:cNvPicPr/>
                  </pic:nvPicPr>
                  <pic:blipFill>
                    <a:blip r:embed="rId5"/>
                    <a:stretch>
                      <a:fillRect/>
                    </a:stretch>
                  </pic:blipFill>
                  <pic:spPr>
                    <a:xfrm>
                      <a:off x="0" y="0"/>
                      <a:ext cx="4031355" cy="2359622"/>
                    </a:xfrm>
                    <a:prstGeom prst="rect">
                      <a:avLst/>
                    </a:prstGeom>
                  </pic:spPr>
                </pic:pic>
              </a:graphicData>
            </a:graphic>
          </wp:inline>
        </w:drawing>
      </w:r>
    </w:p>
    <w:p w14:paraId="0AFD7067" w14:textId="3A873E86" w:rsidR="00581074" w:rsidRDefault="00237549">
      <w:pPr>
        <w:rPr>
          <w:rFonts w:ascii="仿宋" w:eastAsia="仿宋" w:hAnsi="仿宋"/>
        </w:rPr>
      </w:pPr>
      <w:r>
        <w:rPr>
          <w:rFonts w:ascii="仿宋" w:eastAsia="仿宋" w:hAnsi="仿宋" w:hint="eastAsia"/>
        </w:rPr>
        <w:t>2、系统分析学：</w:t>
      </w:r>
    </w:p>
    <w:p w14:paraId="65676620" w14:textId="319620B4" w:rsidR="00750B5F" w:rsidRPr="00750B5F" w:rsidRDefault="00750B5F" w:rsidP="00750B5F">
      <w:pPr>
        <w:rPr>
          <w:rFonts w:ascii="仿宋" w:eastAsia="仿宋" w:hAnsi="仿宋"/>
        </w:rPr>
      </w:pPr>
      <w:r w:rsidRPr="00750B5F">
        <w:rPr>
          <w:rFonts w:ascii="仿宋" w:eastAsia="仿宋" w:hAnsi="仿宋"/>
        </w:rPr>
        <w:t>整合交通系统与资源</w:t>
      </w:r>
      <w:r>
        <w:rPr>
          <w:rFonts w:ascii="仿宋" w:eastAsia="仿宋" w:hAnsi="仿宋" w:hint="eastAsia"/>
        </w:rPr>
        <w:t>；</w:t>
      </w:r>
    </w:p>
    <w:p w14:paraId="49BCA0BC" w14:textId="6771551B" w:rsidR="00237549" w:rsidRDefault="00750B5F" w:rsidP="00750B5F">
      <w:pPr>
        <w:rPr>
          <w:rFonts w:ascii="仿宋" w:eastAsia="仿宋" w:hAnsi="仿宋" w:hint="eastAsia"/>
        </w:rPr>
      </w:pPr>
      <w:r w:rsidRPr="00750B5F">
        <w:rPr>
          <w:rFonts w:ascii="仿宋" w:eastAsia="仿宋" w:hAnsi="仿宋"/>
        </w:rPr>
        <w:t>以交通系统的最佳利用为目标，以资源为约束条件优化交通系统</w:t>
      </w:r>
      <w:r>
        <w:rPr>
          <w:rFonts w:ascii="仿宋" w:eastAsia="仿宋" w:hAnsi="仿宋" w:hint="eastAsia"/>
        </w:rPr>
        <w:t>。</w:t>
      </w:r>
    </w:p>
    <w:p w14:paraId="2BC9DEEE" w14:textId="77777777" w:rsidR="00701D10" w:rsidRDefault="00701D10">
      <w:pPr>
        <w:rPr>
          <w:rFonts w:ascii="仿宋" w:eastAsia="仿宋" w:hAnsi="仿宋"/>
        </w:rPr>
      </w:pPr>
    </w:p>
    <w:p w14:paraId="1588A406" w14:textId="65FE1556" w:rsidR="00750B5F" w:rsidRDefault="00750B5F">
      <w:pPr>
        <w:rPr>
          <w:rFonts w:ascii="仿宋" w:eastAsia="仿宋" w:hAnsi="仿宋"/>
        </w:rPr>
      </w:pPr>
      <w:r>
        <w:rPr>
          <w:rFonts w:ascii="仿宋" w:eastAsia="仿宋" w:hAnsi="仿宋" w:hint="eastAsia"/>
        </w:rPr>
        <w:lastRenderedPageBreak/>
        <w:t>3、工业设计：</w:t>
      </w:r>
    </w:p>
    <w:p w14:paraId="1CCD0267" w14:textId="1842E426" w:rsidR="00750B5F" w:rsidRDefault="00750B5F">
      <w:pPr>
        <w:rPr>
          <w:rFonts w:ascii="仿宋" w:eastAsia="仿宋" w:hAnsi="仿宋"/>
        </w:rPr>
      </w:pPr>
      <w:r>
        <w:rPr>
          <w:rFonts w:ascii="仿宋" w:eastAsia="仿宋" w:hAnsi="仿宋" w:hint="eastAsia"/>
        </w:rPr>
        <w:t>提供改善交通的创意方案</w:t>
      </w:r>
    </w:p>
    <w:p w14:paraId="49B6C6E5" w14:textId="671519C2" w:rsidR="00BC4935" w:rsidRDefault="00BC4935">
      <w:pPr>
        <w:rPr>
          <w:rFonts w:ascii="仿宋" w:eastAsia="仿宋" w:hAnsi="仿宋"/>
        </w:rPr>
      </w:pPr>
      <w:r>
        <w:rPr>
          <w:rFonts w:ascii="仿宋" w:eastAsia="仿宋" w:hAnsi="仿宋" w:hint="eastAsia"/>
        </w:rPr>
        <w:t>4、交通工程学原理：</w:t>
      </w:r>
    </w:p>
    <w:p w14:paraId="5DE560A3" w14:textId="55BE5B50" w:rsidR="00BC4935" w:rsidRDefault="00A9259A" w:rsidP="00A9259A">
      <w:pPr>
        <w:rPr>
          <w:rFonts w:ascii="仿宋" w:eastAsia="仿宋" w:hAnsi="仿宋" w:hint="eastAsia"/>
        </w:rPr>
      </w:pPr>
      <w:r w:rsidRPr="00A9259A">
        <w:rPr>
          <w:rFonts w:ascii="仿宋" w:eastAsia="仿宋" w:hAnsi="仿宋"/>
        </w:rPr>
        <w:t>交通系统基本要素及特征</w:t>
      </w:r>
      <w:r>
        <w:rPr>
          <w:rFonts w:ascii="仿宋" w:eastAsia="仿宋" w:hAnsi="仿宋" w:hint="eastAsia"/>
        </w:rPr>
        <w:t>；</w:t>
      </w:r>
      <w:r w:rsidRPr="00A9259A">
        <w:rPr>
          <w:rFonts w:ascii="仿宋" w:eastAsia="仿宋" w:hAnsi="仿宋"/>
        </w:rPr>
        <w:t>交通流理论</w:t>
      </w:r>
      <w:r>
        <w:rPr>
          <w:rFonts w:ascii="仿宋" w:eastAsia="仿宋" w:hAnsi="仿宋" w:hint="eastAsia"/>
        </w:rPr>
        <w:t>；</w:t>
      </w:r>
      <w:r w:rsidRPr="00A9259A">
        <w:rPr>
          <w:rFonts w:ascii="仿宋" w:eastAsia="仿宋" w:hAnsi="仿宋"/>
        </w:rPr>
        <w:t>通行能力理论</w:t>
      </w:r>
      <w:r>
        <w:rPr>
          <w:rFonts w:ascii="仿宋" w:eastAsia="仿宋" w:hAnsi="仿宋" w:hint="eastAsia"/>
        </w:rPr>
        <w:t>；</w:t>
      </w:r>
      <w:r w:rsidRPr="00A9259A">
        <w:rPr>
          <w:rFonts w:ascii="仿宋" w:eastAsia="仿宋" w:hAnsi="仿宋"/>
        </w:rPr>
        <w:t>交通行为与安全理论</w:t>
      </w:r>
      <w:r>
        <w:rPr>
          <w:rFonts w:ascii="仿宋" w:eastAsia="仿宋" w:hAnsi="仿宋" w:hint="eastAsia"/>
        </w:rPr>
        <w:t>；</w:t>
      </w:r>
      <w:r w:rsidRPr="00A9259A">
        <w:rPr>
          <w:rFonts w:ascii="仿宋" w:eastAsia="仿宋" w:hAnsi="仿宋"/>
        </w:rPr>
        <w:t>交通管理与控制理论和方法</w:t>
      </w:r>
    </w:p>
    <w:p w14:paraId="03C06A11" w14:textId="339351A7" w:rsidR="00BF783B" w:rsidRDefault="00A9259A">
      <w:pPr>
        <w:rPr>
          <w:rFonts w:ascii="仿宋" w:eastAsia="仿宋" w:hAnsi="仿宋"/>
        </w:rPr>
      </w:pPr>
      <w:r>
        <w:rPr>
          <w:rFonts w:ascii="仿宋" w:eastAsia="仿宋" w:hAnsi="仿宋" w:hint="eastAsia"/>
        </w:rPr>
        <w:t>（1）</w:t>
      </w:r>
      <w:r w:rsidR="00BF783B">
        <w:rPr>
          <w:rFonts w:ascii="仿宋" w:eastAsia="仿宋" w:hAnsi="仿宋" w:hint="eastAsia"/>
        </w:rPr>
        <w:t>交通</w:t>
      </w:r>
      <w:r w:rsidR="0098069C">
        <w:rPr>
          <w:rFonts w:ascii="仿宋" w:eastAsia="仿宋" w:hAnsi="仿宋" w:hint="eastAsia"/>
        </w:rPr>
        <w:t>系统基本要素及特征：</w:t>
      </w:r>
    </w:p>
    <w:p w14:paraId="5828FE62" w14:textId="23F57237" w:rsidR="00BC4935" w:rsidRDefault="00F968B6">
      <w:pPr>
        <w:rPr>
          <w:rFonts w:ascii="仿宋" w:eastAsia="仿宋" w:hAnsi="仿宋"/>
        </w:rPr>
      </w:pPr>
      <w:r w:rsidRPr="00F968B6">
        <w:rPr>
          <w:rFonts w:ascii="仿宋" w:eastAsia="仿宋" w:hAnsi="仿宋"/>
        </w:rPr>
        <w:drawing>
          <wp:inline distT="0" distB="0" distL="0" distR="0" wp14:anchorId="6141545C" wp14:editId="466713EA">
            <wp:extent cx="3427200" cy="1873916"/>
            <wp:effectExtent l="0" t="0" r="1905" b="5715"/>
            <wp:docPr id="159542815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5428152" name=""/>
                    <pic:cNvPicPr/>
                  </pic:nvPicPr>
                  <pic:blipFill>
                    <a:blip r:embed="rId6"/>
                    <a:stretch>
                      <a:fillRect/>
                    </a:stretch>
                  </pic:blipFill>
                  <pic:spPr>
                    <a:xfrm>
                      <a:off x="0" y="0"/>
                      <a:ext cx="3442753" cy="1882420"/>
                    </a:xfrm>
                    <a:prstGeom prst="rect">
                      <a:avLst/>
                    </a:prstGeom>
                  </pic:spPr>
                </pic:pic>
              </a:graphicData>
            </a:graphic>
          </wp:inline>
        </w:drawing>
      </w:r>
    </w:p>
    <w:p w14:paraId="338B6FE8" w14:textId="763D3C15" w:rsidR="00750B5F" w:rsidRDefault="00A9259A">
      <w:pPr>
        <w:rPr>
          <w:rFonts w:ascii="仿宋" w:eastAsia="仿宋" w:hAnsi="仿宋"/>
        </w:rPr>
      </w:pPr>
      <w:r>
        <w:rPr>
          <w:rFonts w:ascii="仿宋" w:eastAsia="仿宋" w:hAnsi="仿宋" w:hint="eastAsia"/>
        </w:rPr>
        <w:t>（2）</w:t>
      </w:r>
      <w:r w:rsidR="009E06A0">
        <w:rPr>
          <w:rFonts w:ascii="仿宋" w:eastAsia="仿宋" w:hAnsi="仿宋" w:hint="eastAsia"/>
        </w:rPr>
        <w:t>交通设施通行能力：</w:t>
      </w:r>
    </w:p>
    <w:p w14:paraId="58126ACB" w14:textId="74D1012B" w:rsidR="009E06A0" w:rsidRDefault="009E06A0">
      <w:pPr>
        <w:rPr>
          <w:rFonts w:ascii="仿宋" w:eastAsia="仿宋" w:hAnsi="仿宋" w:hint="eastAsia"/>
        </w:rPr>
      </w:pPr>
      <w:r w:rsidRPr="009E06A0">
        <w:rPr>
          <w:rFonts w:ascii="仿宋" w:eastAsia="仿宋" w:hAnsi="仿宋"/>
        </w:rPr>
        <w:drawing>
          <wp:inline distT="0" distB="0" distL="0" distR="0" wp14:anchorId="1126CBAE" wp14:editId="7050E17A">
            <wp:extent cx="3430533" cy="1908000"/>
            <wp:effectExtent l="0" t="0" r="0" b="0"/>
            <wp:docPr id="19508091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0809104" name=""/>
                    <pic:cNvPicPr/>
                  </pic:nvPicPr>
                  <pic:blipFill>
                    <a:blip r:embed="rId7"/>
                    <a:stretch>
                      <a:fillRect/>
                    </a:stretch>
                  </pic:blipFill>
                  <pic:spPr>
                    <a:xfrm>
                      <a:off x="0" y="0"/>
                      <a:ext cx="3454725" cy="1921455"/>
                    </a:xfrm>
                    <a:prstGeom prst="rect">
                      <a:avLst/>
                    </a:prstGeom>
                  </pic:spPr>
                </pic:pic>
              </a:graphicData>
            </a:graphic>
          </wp:inline>
        </w:drawing>
      </w:r>
    </w:p>
    <w:p w14:paraId="45A1168E" w14:textId="1526DF51" w:rsidR="00750B5F" w:rsidRDefault="008E1404">
      <w:pPr>
        <w:rPr>
          <w:rFonts w:ascii="仿宋" w:eastAsia="仿宋" w:hAnsi="仿宋" w:hint="eastAsia"/>
        </w:rPr>
      </w:pPr>
      <w:r w:rsidRPr="008E1404">
        <w:rPr>
          <w:rFonts w:ascii="仿宋" w:eastAsia="仿宋" w:hAnsi="仿宋"/>
        </w:rPr>
        <w:drawing>
          <wp:inline distT="0" distB="0" distL="0" distR="0" wp14:anchorId="0F51E239" wp14:editId="548C6E4D">
            <wp:extent cx="4485600" cy="2206332"/>
            <wp:effectExtent l="0" t="0" r="0" b="3810"/>
            <wp:docPr id="64818354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8183541" name=""/>
                    <pic:cNvPicPr/>
                  </pic:nvPicPr>
                  <pic:blipFill>
                    <a:blip r:embed="rId8"/>
                    <a:stretch>
                      <a:fillRect/>
                    </a:stretch>
                  </pic:blipFill>
                  <pic:spPr>
                    <a:xfrm>
                      <a:off x="0" y="0"/>
                      <a:ext cx="4489931" cy="2208462"/>
                    </a:xfrm>
                    <a:prstGeom prst="rect">
                      <a:avLst/>
                    </a:prstGeom>
                  </pic:spPr>
                </pic:pic>
              </a:graphicData>
            </a:graphic>
          </wp:inline>
        </w:drawing>
      </w:r>
    </w:p>
    <w:p w14:paraId="4EA88AA3" w14:textId="05489985" w:rsidR="00D5656F" w:rsidRDefault="008E1404">
      <w:pPr>
        <w:rPr>
          <w:rFonts w:ascii="仿宋" w:eastAsia="仿宋" w:hAnsi="仿宋"/>
        </w:rPr>
      </w:pPr>
      <w:r>
        <w:rPr>
          <w:rFonts w:ascii="仿宋" w:eastAsia="仿宋" w:hAnsi="仿宋" w:hint="eastAsia"/>
        </w:rPr>
        <w:t>（3）交通冲突：</w:t>
      </w:r>
    </w:p>
    <w:p w14:paraId="528759FD" w14:textId="77777777" w:rsidR="00D67822" w:rsidRDefault="00D67822" w:rsidP="004D5BF6">
      <w:pPr>
        <w:rPr>
          <w:rFonts w:ascii="仿宋" w:eastAsia="仿宋" w:hAnsi="仿宋"/>
        </w:rPr>
      </w:pPr>
      <w:r>
        <w:rPr>
          <w:rFonts w:ascii="仿宋" w:eastAsia="仿宋" w:hAnsi="仿宋" w:hint="eastAsia"/>
        </w:rPr>
        <w:t>a、</w:t>
      </w:r>
      <w:r w:rsidR="004D5BF6" w:rsidRPr="004D5BF6">
        <w:rPr>
          <w:rFonts w:ascii="仿宋" w:eastAsia="仿宋" w:hAnsi="仿宋"/>
        </w:rPr>
        <w:t>常规冲突：交通对象按照正常时空轨迹运行时发生的冲突；</w:t>
      </w:r>
    </w:p>
    <w:p w14:paraId="73FC4393" w14:textId="0454F9D3" w:rsidR="004D5BF6" w:rsidRPr="004D5BF6" w:rsidRDefault="00D67822" w:rsidP="004D5BF6">
      <w:pPr>
        <w:rPr>
          <w:rFonts w:ascii="仿宋" w:eastAsia="仿宋" w:hAnsi="仿宋"/>
        </w:rPr>
      </w:pPr>
      <w:r>
        <w:rPr>
          <w:rFonts w:ascii="仿宋" w:eastAsia="仿宋" w:hAnsi="仿宋" w:hint="eastAsia"/>
        </w:rPr>
        <w:t>b、</w:t>
      </w:r>
      <w:r w:rsidR="004D5BF6" w:rsidRPr="004D5BF6">
        <w:rPr>
          <w:rFonts w:ascii="仿宋" w:eastAsia="仿宋" w:hAnsi="仿宋"/>
        </w:rPr>
        <w:t>非常规冲突：交通对象不按照正常时空轨迹运行时发生的冲突。</w:t>
      </w:r>
    </w:p>
    <w:p w14:paraId="33E3BB4A" w14:textId="31816562" w:rsidR="008E1404" w:rsidRDefault="00D67822" w:rsidP="004D5BF6">
      <w:pPr>
        <w:rPr>
          <w:rFonts w:ascii="仿宋" w:eastAsia="仿宋" w:hAnsi="仿宋" w:hint="eastAsia"/>
        </w:rPr>
      </w:pPr>
      <w:r>
        <w:rPr>
          <w:rFonts w:ascii="仿宋" w:eastAsia="仿宋" w:hAnsi="仿宋" w:hint="eastAsia"/>
        </w:rPr>
        <w:lastRenderedPageBreak/>
        <w:t>c、</w:t>
      </w:r>
      <w:r w:rsidR="004D5BF6" w:rsidRPr="004D5BF6">
        <w:rPr>
          <w:rFonts w:ascii="仿宋" w:eastAsia="仿宋" w:hAnsi="仿宋"/>
        </w:rPr>
        <w:t>交通冲突总数=常规交通冲突数+非常规交通冲突数</w:t>
      </w:r>
    </w:p>
    <w:p w14:paraId="79D242FE" w14:textId="621293E2" w:rsidR="00D67822" w:rsidRPr="00D67822" w:rsidRDefault="00D67822" w:rsidP="00D67822">
      <w:pPr>
        <w:rPr>
          <w:rFonts w:ascii="仿宋" w:eastAsia="仿宋" w:hAnsi="仿宋"/>
        </w:rPr>
      </w:pPr>
      <w:r>
        <w:rPr>
          <w:rFonts w:ascii="仿宋" w:eastAsia="仿宋" w:hAnsi="仿宋" w:hint="eastAsia"/>
        </w:rPr>
        <w:t>d、</w:t>
      </w:r>
      <w:r w:rsidRPr="00D67822">
        <w:rPr>
          <w:rFonts w:ascii="仿宋" w:eastAsia="仿宋" w:hAnsi="仿宋"/>
        </w:rPr>
        <w:t>常规冲突点</w:t>
      </w:r>
      <w:r>
        <w:rPr>
          <w:rFonts w:ascii="仿宋" w:eastAsia="仿宋" w:hAnsi="仿宋" w:hint="eastAsia"/>
        </w:rPr>
        <w:t>：</w:t>
      </w:r>
    </w:p>
    <w:p w14:paraId="12610156" w14:textId="77777777" w:rsidR="00D67822" w:rsidRPr="00D67822" w:rsidRDefault="00D67822" w:rsidP="00D67822">
      <w:pPr>
        <w:rPr>
          <w:rFonts w:ascii="仿宋" w:eastAsia="仿宋" w:hAnsi="仿宋"/>
        </w:rPr>
      </w:pPr>
      <w:r w:rsidRPr="00D67822">
        <w:rPr>
          <w:rFonts w:ascii="Courier New" w:eastAsia="仿宋" w:hAnsi="Courier New" w:cs="Courier New"/>
        </w:rPr>
        <w:t>•</w:t>
      </w:r>
      <w:r w:rsidRPr="00D67822">
        <w:rPr>
          <w:rFonts w:ascii="仿宋" w:eastAsia="仿宋" w:hAnsi="仿宋"/>
        </w:rPr>
        <w:t xml:space="preserve"> 交通流正常运行轨迹交错所产生的交通冲突点</w:t>
      </w:r>
    </w:p>
    <w:p w14:paraId="25519BA8" w14:textId="2E7D0BD9" w:rsidR="00D5656F" w:rsidRDefault="00D67822" w:rsidP="00D67822">
      <w:pPr>
        <w:rPr>
          <w:rFonts w:ascii="仿宋" w:eastAsia="仿宋" w:hAnsi="仿宋"/>
        </w:rPr>
      </w:pPr>
      <w:r w:rsidRPr="00D67822">
        <w:rPr>
          <w:rFonts w:ascii="Courier New" w:eastAsia="仿宋" w:hAnsi="Courier New" w:cs="Courier New"/>
        </w:rPr>
        <w:t>•</w:t>
      </w:r>
      <w:r w:rsidRPr="00D67822">
        <w:rPr>
          <w:rFonts w:ascii="仿宋" w:eastAsia="仿宋" w:hAnsi="仿宋"/>
        </w:rPr>
        <w:t xml:space="preserve"> 常规交通冲突点是</w:t>
      </w:r>
      <w:r w:rsidRPr="00D67822">
        <w:rPr>
          <w:rFonts w:ascii="仿宋" w:eastAsia="仿宋" w:hAnsi="仿宋"/>
          <w:b/>
          <w:bCs/>
        </w:rPr>
        <w:t>可预测、可控制</w:t>
      </w:r>
      <w:r w:rsidRPr="00D67822">
        <w:rPr>
          <w:rFonts w:ascii="仿宋" w:eastAsia="仿宋" w:hAnsi="仿宋"/>
        </w:rPr>
        <w:t>的</w:t>
      </w:r>
    </w:p>
    <w:p w14:paraId="4DA66638" w14:textId="2293F9E6" w:rsidR="00D5656F" w:rsidRDefault="002666CD">
      <w:pPr>
        <w:rPr>
          <w:rFonts w:ascii="仿宋" w:eastAsia="仿宋" w:hAnsi="仿宋"/>
        </w:rPr>
      </w:pPr>
      <w:r w:rsidRPr="002666CD">
        <w:rPr>
          <w:rFonts w:ascii="仿宋" w:eastAsia="仿宋" w:hAnsi="仿宋"/>
        </w:rPr>
        <w:drawing>
          <wp:inline distT="0" distB="0" distL="0" distR="0" wp14:anchorId="21E6AD98" wp14:editId="411DE503">
            <wp:extent cx="3989473" cy="2131200"/>
            <wp:effectExtent l="0" t="0" r="0" b="2540"/>
            <wp:docPr id="52654347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6543478" name=""/>
                    <pic:cNvPicPr/>
                  </pic:nvPicPr>
                  <pic:blipFill>
                    <a:blip r:embed="rId9"/>
                    <a:stretch>
                      <a:fillRect/>
                    </a:stretch>
                  </pic:blipFill>
                  <pic:spPr>
                    <a:xfrm>
                      <a:off x="0" y="0"/>
                      <a:ext cx="4059991" cy="2168871"/>
                    </a:xfrm>
                    <a:prstGeom prst="rect">
                      <a:avLst/>
                    </a:prstGeom>
                  </pic:spPr>
                </pic:pic>
              </a:graphicData>
            </a:graphic>
          </wp:inline>
        </w:drawing>
      </w:r>
    </w:p>
    <w:p w14:paraId="25A499D5" w14:textId="77777777" w:rsidR="0066791C" w:rsidRDefault="0066791C">
      <w:pPr>
        <w:rPr>
          <w:rFonts w:ascii="仿宋" w:eastAsia="仿宋" w:hAnsi="仿宋"/>
        </w:rPr>
      </w:pPr>
    </w:p>
    <w:p w14:paraId="758668C0" w14:textId="399E6702" w:rsidR="002666CD" w:rsidRPr="002666CD" w:rsidRDefault="002666CD">
      <w:pPr>
        <w:rPr>
          <w:rFonts w:ascii="仿宋" w:eastAsia="仿宋" w:hAnsi="仿宋"/>
          <w:b/>
          <w:bCs/>
        </w:rPr>
      </w:pPr>
      <w:r w:rsidRPr="002666CD">
        <w:rPr>
          <w:rFonts w:ascii="仿宋" w:eastAsia="仿宋" w:hAnsi="仿宋" w:hint="eastAsia"/>
          <w:b/>
          <w:bCs/>
        </w:rPr>
        <w:t>第三章</w:t>
      </w:r>
    </w:p>
    <w:p w14:paraId="68F7905E" w14:textId="18383EB0" w:rsidR="002666CD" w:rsidRDefault="00CC64B8">
      <w:pPr>
        <w:rPr>
          <w:rFonts w:ascii="仿宋" w:eastAsia="仿宋" w:hAnsi="仿宋"/>
        </w:rPr>
      </w:pPr>
      <w:r>
        <w:rPr>
          <w:rFonts w:ascii="仿宋" w:eastAsia="仿宋" w:hAnsi="仿宋" w:hint="eastAsia"/>
        </w:rPr>
        <w:t>1、交通设计基本流程：改建/新建</w:t>
      </w:r>
    </w:p>
    <w:p w14:paraId="1484A15A" w14:textId="4C3B4835" w:rsidR="00CC64B8" w:rsidRDefault="0045337F">
      <w:pPr>
        <w:rPr>
          <w:rFonts w:ascii="仿宋" w:eastAsia="仿宋" w:hAnsi="仿宋" w:hint="eastAsia"/>
        </w:rPr>
      </w:pPr>
      <w:r w:rsidRPr="0045337F">
        <w:rPr>
          <w:rFonts w:ascii="仿宋" w:eastAsia="仿宋" w:hAnsi="仿宋"/>
        </w:rPr>
        <w:drawing>
          <wp:inline distT="0" distB="0" distL="0" distR="0" wp14:anchorId="194DF3B2" wp14:editId="67909060">
            <wp:extent cx="5186044" cy="3909600"/>
            <wp:effectExtent l="0" t="0" r="0" b="2540"/>
            <wp:docPr id="18013038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130388" name=""/>
                    <pic:cNvPicPr/>
                  </pic:nvPicPr>
                  <pic:blipFill>
                    <a:blip r:embed="rId10"/>
                    <a:stretch>
                      <a:fillRect/>
                    </a:stretch>
                  </pic:blipFill>
                  <pic:spPr>
                    <a:xfrm>
                      <a:off x="0" y="0"/>
                      <a:ext cx="5224686" cy="3938731"/>
                    </a:xfrm>
                    <a:prstGeom prst="rect">
                      <a:avLst/>
                    </a:prstGeom>
                  </pic:spPr>
                </pic:pic>
              </a:graphicData>
            </a:graphic>
          </wp:inline>
        </w:drawing>
      </w:r>
    </w:p>
    <w:p w14:paraId="2365E12E" w14:textId="65E76ED8" w:rsidR="00CC64B8" w:rsidRDefault="006A7335">
      <w:pPr>
        <w:rPr>
          <w:rFonts w:ascii="仿宋" w:eastAsia="仿宋" w:hAnsi="仿宋"/>
        </w:rPr>
      </w:pPr>
      <w:r>
        <w:rPr>
          <w:rFonts w:ascii="仿宋" w:eastAsia="仿宋" w:hAnsi="仿宋" w:hint="eastAsia"/>
        </w:rPr>
        <w:t>2、</w:t>
      </w:r>
      <w:r w:rsidR="008D022E">
        <w:rPr>
          <w:rFonts w:ascii="仿宋" w:eastAsia="仿宋" w:hAnsi="仿宋" w:hint="eastAsia"/>
        </w:rPr>
        <w:t>交通设计基础资料的调查方法：</w:t>
      </w:r>
    </w:p>
    <w:p w14:paraId="236ACB3C" w14:textId="56CA25E1" w:rsidR="008D022E" w:rsidRDefault="008D022E">
      <w:pPr>
        <w:rPr>
          <w:rFonts w:ascii="仿宋" w:eastAsia="仿宋" w:hAnsi="仿宋"/>
        </w:rPr>
      </w:pPr>
      <w:r>
        <w:rPr>
          <w:rFonts w:ascii="仿宋" w:eastAsia="仿宋" w:hAnsi="仿宋" w:hint="eastAsia"/>
        </w:rPr>
        <w:t>资料搜集；交通调查；实地勘探；问卷调查</w:t>
      </w:r>
    </w:p>
    <w:p w14:paraId="7ACE8E40" w14:textId="77777777" w:rsidR="003B4189" w:rsidRDefault="003B4189">
      <w:pPr>
        <w:rPr>
          <w:rFonts w:ascii="仿宋" w:eastAsia="仿宋" w:hAnsi="仿宋"/>
        </w:rPr>
      </w:pPr>
    </w:p>
    <w:p w14:paraId="648437F1" w14:textId="2E65EF14" w:rsidR="008D022E" w:rsidRDefault="003B4189">
      <w:pPr>
        <w:rPr>
          <w:rFonts w:ascii="仿宋" w:eastAsia="仿宋" w:hAnsi="仿宋"/>
        </w:rPr>
      </w:pPr>
      <w:r>
        <w:rPr>
          <w:rFonts w:ascii="仿宋" w:eastAsia="仿宋" w:hAnsi="仿宋" w:hint="eastAsia"/>
        </w:rPr>
        <w:lastRenderedPageBreak/>
        <w:t>3、交通设计基础资料调查内容：【知道要调查哪些信息】</w:t>
      </w:r>
    </w:p>
    <w:p w14:paraId="4A78D9FF" w14:textId="0F6005A3" w:rsidR="003B4189" w:rsidRPr="003B4189" w:rsidRDefault="00E36A62">
      <w:pPr>
        <w:rPr>
          <w:rFonts w:ascii="仿宋" w:eastAsia="仿宋" w:hAnsi="仿宋" w:hint="eastAsia"/>
        </w:rPr>
      </w:pPr>
      <w:r w:rsidRPr="00E36A62">
        <w:rPr>
          <w:rFonts w:ascii="仿宋" w:eastAsia="仿宋" w:hAnsi="仿宋"/>
        </w:rPr>
        <w:drawing>
          <wp:inline distT="0" distB="0" distL="0" distR="0" wp14:anchorId="71C4F955" wp14:editId="393BDEE3">
            <wp:extent cx="4644000" cy="2636156"/>
            <wp:effectExtent l="0" t="0" r="4445" b="5715"/>
            <wp:docPr id="83374451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3744518" name=""/>
                    <pic:cNvPicPr/>
                  </pic:nvPicPr>
                  <pic:blipFill>
                    <a:blip r:embed="rId11"/>
                    <a:stretch>
                      <a:fillRect/>
                    </a:stretch>
                  </pic:blipFill>
                  <pic:spPr>
                    <a:xfrm>
                      <a:off x="0" y="0"/>
                      <a:ext cx="4679316" cy="2656203"/>
                    </a:xfrm>
                    <a:prstGeom prst="rect">
                      <a:avLst/>
                    </a:prstGeom>
                  </pic:spPr>
                </pic:pic>
              </a:graphicData>
            </a:graphic>
          </wp:inline>
        </w:drawing>
      </w:r>
    </w:p>
    <w:p w14:paraId="6743626D" w14:textId="196A2055" w:rsidR="003B4189" w:rsidRDefault="003435C7">
      <w:pPr>
        <w:rPr>
          <w:rFonts w:ascii="仿宋" w:eastAsia="仿宋" w:hAnsi="仿宋"/>
        </w:rPr>
      </w:pPr>
      <w:r>
        <w:rPr>
          <w:rFonts w:ascii="仿宋" w:eastAsia="仿宋" w:hAnsi="仿宋" w:hint="eastAsia"/>
        </w:rPr>
        <w:t>4、从交通需求&amp;交通供给两个角度</w:t>
      </w:r>
      <w:r w:rsidR="000E2F5D">
        <w:rPr>
          <w:rFonts w:ascii="仿宋" w:eastAsia="仿宋" w:hAnsi="仿宋" w:hint="eastAsia"/>
        </w:rPr>
        <w:t>思考解决交通问题：【可回忆作业】</w:t>
      </w:r>
    </w:p>
    <w:p w14:paraId="67E584FD" w14:textId="0D6167D4" w:rsidR="000E2F5D" w:rsidRDefault="000E2F5D">
      <w:pPr>
        <w:rPr>
          <w:rFonts w:ascii="仿宋" w:eastAsia="仿宋" w:hAnsi="仿宋"/>
        </w:rPr>
      </w:pPr>
      <w:r>
        <w:rPr>
          <w:rFonts w:ascii="仿宋" w:eastAsia="仿宋" w:hAnsi="仿宋" w:hint="eastAsia"/>
        </w:rPr>
        <w:t>交通问题的本质是交通供需矛盾</w:t>
      </w:r>
    </w:p>
    <w:p w14:paraId="56CD33C1" w14:textId="61118539" w:rsidR="000E2F5D" w:rsidRDefault="000E2F5D">
      <w:pPr>
        <w:rPr>
          <w:rFonts w:ascii="仿宋" w:eastAsia="仿宋" w:hAnsi="仿宋"/>
        </w:rPr>
      </w:pPr>
    </w:p>
    <w:p w14:paraId="01A16744" w14:textId="6A2C7633" w:rsidR="00170077" w:rsidRPr="00170077" w:rsidRDefault="00170077">
      <w:pPr>
        <w:rPr>
          <w:rFonts w:ascii="仿宋" w:eastAsia="仿宋" w:hAnsi="仿宋"/>
          <w:b/>
          <w:bCs/>
        </w:rPr>
      </w:pPr>
      <w:r w:rsidRPr="00170077">
        <w:rPr>
          <w:rFonts w:ascii="仿宋" w:eastAsia="仿宋" w:hAnsi="仿宋" w:hint="eastAsia"/>
          <w:b/>
          <w:bCs/>
        </w:rPr>
        <w:t>第四章</w:t>
      </w:r>
    </w:p>
    <w:p w14:paraId="3C1570F6" w14:textId="155188D4" w:rsidR="00170077" w:rsidRDefault="009D6FD3">
      <w:pPr>
        <w:rPr>
          <w:rFonts w:ascii="仿宋" w:eastAsia="仿宋" w:hAnsi="仿宋"/>
        </w:rPr>
      </w:pPr>
      <w:r>
        <w:rPr>
          <w:rFonts w:ascii="仿宋" w:eastAsia="仿宋" w:hAnsi="仿宋" w:hint="eastAsia"/>
        </w:rPr>
        <w:t>1、城市交通结构：</w:t>
      </w:r>
    </w:p>
    <w:p w14:paraId="7B4F2A43" w14:textId="63ABC107" w:rsidR="009D6FD3" w:rsidRDefault="009D6FD3">
      <w:pPr>
        <w:rPr>
          <w:rFonts w:ascii="仿宋" w:eastAsia="仿宋" w:hAnsi="仿宋"/>
        </w:rPr>
      </w:pPr>
      <w:r>
        <w:rPr>
          <w:rFonts w:ascii="仿宋" w:eastAsia="仿宋" w:hAnsi="仿宋" w:hint="eastAsia"/>
        </w:rPr>
        <w:t>指在城市交通运输系统中，各种交通方式在总出行中分担的比例</w:t>
      </w:r>
    </w:p>
    <w:p w14:paraId="4FFD6101" w14:textId="2D378454" w:rsidR="00A52DB4" w:rsidRDefault="00A52DB4">
      <w:pPr>
        <w:rPr>
          <w:rFonts w:ascii="仿宋" w:eastAsia="仿宋" w:hAnsi="仿宋"/>
        </w:rPr>
      </w:pPr>
      <w:r>
        <w:rPr>
          <w:rFonts w:ascii="仿宋" w:eastAsia="仿宋" w:hAnsi="仿宋" w:hint="eastAsia"/>
        </w:rPr>
        <w:t>2、交通阻塞问题：</w:t>
      </w:r>
    </w:p>
    <w:p w14:paraId="65923779" w14:textId="3A89BE25" w:rsidR="00A52DB4" w:rsidRDefault="00A52DB4">
      <w:pPr>
        <w:rPr>
          <w:rFonts w:ascii="仿宋" w:eastAsia="仿宋" w:hAnsi="仿宋"/>
        </w:rPr>
      </w:pPr>
      <w:r>
        <w:rPr>
          <w:rFonts w:ascii="仿宋" w:eastAsia="仿宋" w:hAnsi="仿宋" w:hint="eastAsia"/>
        </w:rPr>
        <w:t>（1）基本原因：交通供需的矛盾</w:t>
      </w:r>
    </w:p>
    <w:p w14:paraId="0B023663" w14:textId="60B4F291" w:rsidR="00F32CC4" w:rsidRDefault="00F32CC4">
      <w:pPr>
        <w:rPr>
          <w:rFonts w:ascii="仿宋" w:eastAsia="仿宋" w:hAnsi="仿宋" w:hint="eastAsia"/>
        </w:rPr>
      </w:pPr>
      <w:r w:rsidRPr="00F32CC4">
        <w:rPr>
          <w:rFonts w:ascii="仿宋" w:eastAsia="仿宋" w:hAnsi="仿宋"/>
        </w:rPr>
        <w:drawing>
          <wp:inline distT="0" distB="0" distL="0" distR="0" wp14:anchorId="18CA95AC" wp14:editId="6B139E0D">
            <wp:extent cx="3996000" cy="2387064"/>
            <wp:effectExtent l="0" t="0" r="5080" b="635"/>
            <wp:docPr id="180780720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7807209" name=""/>
                    <pic:cNvPicPr/>
                  </pic:nvPicPr>
                  <pic:blipFill>
                    <a:blip r:embed="rId12"/>
                    <a:stretch>
                      <a:fillRect/>
                    </a:stretch>
                  </pic:blipFill>
                  <pic:spPr>
                    <a:xfrm>
                      <a:off x="0" y="0"/>
                      <a:ext cx="4043280" cy="2415307"/>
                    </a:xfrm>
                    <a:prstGeom prst="rect">
                      <a:avLst/>
                    </a:prstGeom>
                  </pic:spPr>
                </pic:pic>
              </a:graphicData>
            </a:graphic>
          </wp:inline>
        </w:drawing>
      </w:r>
    </w:p>
    <w:p w14:paraId="7A4D61BA" w14:textId="5C46B0E4" w:rsidR="00524185" w:rsidRPr="000E2F5D" w:rsidRDefault="00F32CC4">
      <w:pPr>
        <w:rPr>
          <w:rFonts w:ascii="仿宋" w:eastAsia="仿宋" w:hAnsi="仿宋" w:hint="eastAsia"/>
        </w:rPr>
      </w:pPr>
      <w:r>
        <w:rPr>
          <w:rFonts w:ascii="仿宋" w:eastAsia="仿宋" w:hAnsi="仿宋" w:hint="eastAsia"/>
          <w:noProof/>
        </w:rPr>
        <w:drawing>
          <wp:inline distT="0" distB="0" distL="0" distR="0" wp14:anchorId="1EFD0574" wp14:editId="17E8DCED">
            <wp:extent cx="4910400" cy="769918"/>
            <wp:effectExtent l="0" t="0" r="0" b="5080"/>
            <wp:docPr id="129795855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7958551" name="图片 129795855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012242" cy="785886"/>
                    </a:xfrm>
                    <a:prstGeom prst="rect">
                      <a:avLst/>
                    </a:prstGeom>
                  </pic:spPr>
                </pic:pic>
              </a:graphicData>
            </a:graphic>
          </wp:inline>
        </w:drawing>
      </w:r>
      <w:r w:rsidR="00A52DB4">
        <w:rPr>
          <w:rFonts w:ascii="仿宋" w:eastAsia="仿宋" w:hAnsi="仿宋" w:hint="eastAsia"/>
          <w:noProof/>
        </w:rPr>
        <w:lastRenderedPageBreak/>
        <w:drawing>
          <wp:inline distT="0" distB="0" distL="0" distR="0" wp14:anchorId="47573298" wp14:editId="1D27B8CA">
            <wp:extent cx="4917600" cy="1740377"/>
            <wp:effectExtent l="0" t="0" r="0" b="0"/>
            <wp:docPr id="71853191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8531919" name="图片 718531919"/>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008112" cy="1772410"/>
                    </a:xfrm>
                    <a:prstGeom prst="rect">
                      <a:avLst/>
                    </a:prstGeom>
                  </pic:spPr>
                </pic:pic>
              </a:graphicData>
            </a:graphic>
          </wp:inline>
        </w:drawing>
      </w:r>
    </w:p>
    <w:p w14:paraId="3EFB03DD" w14:textId="11500B4B" w:rsidR="000E2F5D" w:rsidRDefault="00165321">
      <w:pPr>
        <w:rPr>
          <w:rFonts w:ascii="仿宋" w:eastAsia="仿宋" w:hAnsi="仿宋"/>
        </w:rPr>
      </w:pPr>
      <w:r>
        <w:rPr>
          <w:rFonts w:ascii="仿宋" w:eastAsia="仿宋" w:hAnsi="仿宋" w:hint="eastAsia"/>
        </w:rPr>
        <w:t>（2）不同种类的特征：</w:t>
      </w:r>
    </w:p>
    <w:p w14:paraId="54E86024" w14:textId="5CFE820A" w:rsidR="0066791C" w:rsidRDefault="008D6761">
      <w:pPr>
        <w:rPr>
          <w:rFonts w:ascii="仿宋" w:eastAsia="仿宋" w:hAnsi="仿宋" w:hint="eastAsia"/>
        </w:rPr>
      </w:pPr>
      <w:r>
        <w:rPr>
          <w:rFonts w:ascii="仿宋" w:eastAsia="仿宋" w:hAnsi="仿宋" w:hint="eastAsia"/>
        </w:rPr>
        <w:t>a、通行能力不足型</w:t>
      </w:r>
    </w:p>
    <w:p w14:paraId="02D8C6B3" w14:textId="2ACFA78E" w:rsidR="0066791C" w:rsidRDefault="009F314B">
      <w:pPr>
        <w:rPr>
          <w:rFonts w:ascii="仿宋" w:eastAsia="仿宋" w:hAnsi="仿宋" w:hint="eastAsia"/>
        </w:rPr>
      </w:pPr>
      <w:r>
        <w:rPr>
          <w:rFonts w:ascii="仿宋" w:eastAsia="仿宋" w:hAnsi="仿宋" w:hint="eastAsia"/>
        </w:rPr>
        <w:t>b、通行能力不匹配型</w:t>
      </w:r>
    </w:p>
    <w:p w14:paraId="7D0F0B99" w14:textId="7B5BB7F7" w:rsidR="0083735C" w:rsidRPr="0083735C" w:rsidRDefault="0083735C">
      <w:pPr>
        <w:rPr>
          <w:rFonts w:ascii="仿宋" w:eastAsia="仿宋" w:hAnsi="仿宋" w:hint="eastAsia"/>
        </w:rPr>
      </w:pPr>
      <w:r>
        <w:rPr>
          <w:rFonts w:ascii="仿宋" w:eastAsia="仿宋" w:hAnsi="仿宋" w:hint="eastAsia"/>
        </w:rPr>
        <w:t>c、通行时空资源浪费及通行能力挖掘不足型</w:t>
      </w:r>
    </w:p>
    <w:p w14:paraId="1CEA502E" w14:textId="112AD7B0" w:rsidR="00750B5F" w:rsidRDefault="006D3036">
      <w:pPr>
        <w:rPr>
          <w:rFonts w:ascii="仿宋" w:eastAsia="仿宋" w:hAnsi="仿宋"/>
        </w:rPr>
      </w:pPr>
      <w:r>
        <w:rPr>
          <w:rFonts w:ascii="仿宋" w:eastAsia="仿宋" w:hAnsi="仿宋" w:hint="eastAsia"/>
        </w:rPr>
        <w:t>3、交通问题成因剖析：</w:t>
      </w:r>
    </w:p>
    <w:p w14:paraId="4CE2831F" w14:textId="18CC43F2" w:rsidR="006D3036" w:rsidRDefault="00665A54">
      <w:pPr>
        <w:rPr>
          <w:rFonts w:ascii="仿宋" w:eastAsia="仿宋" w:hAnsi="仿宋" w:hint="eastAsia"/>
        </w:rPr>
      </w:pPr>
      <w:r w:rsidRPr="00665A54">
        <w:rPr>
          <w:rFonts w:ascii="仿宋" w:eastAsia="仿宋" w:hAnsi="仿宋"/>
        </w:rPr>
        <w:drawing>
          <wp:inline distT="0" distB="0" distL="0" distR="0" wp14:anchorId="6F576444" wp14:editId="3D54911D">
            <wp:extent cx="2937600" cy="924480"/>
            <wp:effectExtent l="0" t="0" r="0" b="3175"/>
            <wp:docPr id="58693030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6930307" name=""/>
                    <pic:cNvPicPr/>
                  </pic:nvPicPr>
                  <pic:blipFill>
                    <a:blip r:embed="rId15"/>
                    <a:stretch>
                      <a:fillRect/>
                    </a:stretch>
                  </pic:blipFill>
                  <pic:spPr>
                    <a:xfrm>
                      <a:off x="0" y="0"/>
                      <a:ext cx="2954448" cy="929782"/>
                    </a:xfrm>
                    <a:prstGeom prst="rect">
                      <a:avLst/>
                    </a:prstGeom>
                  </pic:spPr>
                </pic:pic>
              </a:graphicData>
            </a:graphic>
          </wp:inline>
        </w:drawing>
      </w:r>
    </w:p>
    <w:p w14:paraId="455454D0" w14:textId="77777777" w:rsidR="006D3036" w:rsidRDefault="006D3036">
      <w:pPr>
        <w:rPr>
          <w:rFonts w:ascii="仿宋" w:eastAsia="仿宋" w:hAnsi="仿宋"/>
        </w:rPr>
      </w:pPr>
    </w:p>
    <w:p w14:paraId="7A692DCA" w14:textId="2A07C039" w:rsidR="00A910D9" w:rsidRPr="00A910D9" w:rsidRDefault="00A910D9">
      <w:pPr>
        <w:rPr>
          <w:rFonts w:ascii="仿宋" w:eastAsia="仿宋" w:hAnsi="仿宋"/>
          <w:b/>
          <w:bCs/>
        </w:rPr>
      </w:pPr>
      <w:r w:rsidRPr="00A910D9">
        <w:rPr>
          <w:rFonts w:ascii="仿宋" w:eastAsia="仿宋" w:hAnsi="仿宋" w:hint="eastAsia"/>
          <w:b/>
          <w:bCs/>
        </w:rPr>
        <w:t>第五章</w:t>
      </w:r>
    </w:p>
    <w:p w14:paraId="1572B91B" w14:textId="423E00D0" w:rsidR="00A910D9" w:rsidRDefault="00A910D9">
      <w:pPr>
        <w:rPr>
          <w:rFonts w:ascii="仿宋" w:eastAsia="仿宋" w:hAnsi="仿宋"/>
        </w:rPr>
      </w:pPr>
      <w:r>
        <w:rPr>
          <w:rFonts w:ascii="仿宋" w:eastAsia="仿宋" w:hAnsi="仿宋" w:hint="eastAsia"/>
        </w:rPr>
        <w:t>1、城市道路网络衔接设计：</w:t>
      </w:r>
    </w:p>
    <w:p w14:paraId="4C9445EF" w14:textId="4F9793F3" w:rsidR="00A910D9" w:rsidRPr="00A910D9" w:rsidRDefault="003D34FF" w:rsidP="00761D7A">
      <w:pPr>
        <w:rPr>
          <w:rFonts w:ascii="仿宋" w:eastAsia="仿宋" w:hAnsi="仿宋" w:hint="eastAsia"/>
        </w:rPr>
      </w:pPr>
      <w:r>
        <w:rPr>
          <w:rFonts w:ascii="仿宋" w:eastAsia="仿宋" w:hAnsi="仿宋" w:hint="eastAsia"/>
        </w:rPr>
        <w:t>（1）</w:t>
      </w:r>
      <w:r w:rsidR="00761D7A" w:rsidRPr="00761D7A">
        <w:rPr>
          <w:rFonts w:ascii="仿宋" w:eastAsia="仿宋" w:hAnsi="仿宋"/>
        </w:rPr>
        <w:t>合理的等级结构和衔接方式：交通流由低一级道路向高一级道路有序汇集，并由高一级道路向低一级道路有序疏散</w:t>
      </w:r>
    </w:p>
    <w:p w14:paraId="7F79CBCE" w14:textId="07B79183" w:rsidR="00A910D9" w:rsidRPr="003D34FF" w:rsidRDefault="003D34FF">
      <w:pPr>
        <w:rPr>
          <w:rFonts w:ascii="仿宋" w:eastAsia="仿宋" w:hAnsi="仿宋"/>
        </w:rPr>
      </w:pPr>
      <w:r w:rsidRPr="003D34FF">
        <w:rPr>
          <w:rFonts w:ascii="仿宋" w:eastAsia="仿宋" w:hAnsi="仿宋"/>
        </w:rPr>
        <w:drawing>
          <wp:inline distT="0" distB="0" distL="0" distR="0" wp14:anchorId="2856152D" wp14:editId="79334741">
            <wp:extent cx="2743200" cy="1645920"/>
            <wp:effectExtent l="0" t="0" r="0" b="5080"/>
            <wp:docPr id="198314558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3145587" name=""/>
                    <pic:cNvPicPr/>
                  </pic:nvPicPr>
                  <pic:blipFill>
                    <a:blip r:embed="rId16"/>
                    <a:stretch>
                      <a:fillRect/>
                    </a:stretch>
                  </pic:blipFill>
                  <pic:spPr>
                    <a:xfrm>
                      <a:off x="0" y="0"/>
                      <a:ext cx="2755772" cy="1653463"/>
                    </a:xfrm>
                    <a:prstGeom prst="rect">
                      <a:avLst/>
                    </a:prstGeom>
                  </pic:spPr>
                </pic:pic>
              </a:graphicData>
            </a:graphic>
          </wp:inline>
        </w:drawing>
      </w:r>
    </w:p>
    <w:p w14:paraId="69FB8A75" w14:textId="77777777" w:rsidR="003826B7" w:rsidRDefault="000842CF">
      <w:pPr>
        <w:rPr>
          <w:rFonts w:ascii="仿宋" w:eastAsia="仿宋" w:hAnsi="仿宋"/>
        </w:rPr>
      </w:pPr>
      <w:r>
        <w:rPr>
          <w:rFonts w:ascii="仿宋" w:eastAsia="仿宋" w:hAnsi="仿宋" w:hint="eastAsia"/>
        </w:rPr>
        <w:t>（2）</w:t>
      </w:r>
    </w:p>
    <w:p w14:paraId="7404F276" w14:textId="211E46D3" w:rsidR="00A910D9" w:rsidRDefault="003826B7">
      <w:pPr>
        <w:rPr>
          <w:rFonts w:ascii="仿宋" w:eastAsia="仿宋" w:hAnsi="仿宋"/>
        </w:rPr>
      </w:pPr>
      <w:r>
        <w:rPr>
          <w:rFonts w:ascii="仿宋" w:eastAsia="仿宋" w:hAnsi="仿宋" w:hint="eastAsia"/>
        </w:rPr>
        <w:t>·</w:t>
      </w:r>
      <w:r w:rsidR="00A66CE0">
        <w:rPr>
          <w:rFonts w:ascii="仿宋" w:eastAsia="仿宋" w:hAnsi="仿宋" w:hint="eastAsia"/>
        </w:rPr>
        <w:t>城市</w:t>
      </w:r>
      <w:r>
        <w:rPr>
          <w:rFonts w:ascii="仿宋" w:eastAsia="仿宋" w:hAnsi="仿宋" w:hint="eastAsia"/>
        </w:rPr>
        <w:t>道路</w:t>
      </w:r>
      <w:r w:rsidRPr="003826B7">
        <w:rPr>
          <w:rFonts w:ascii="仿宋" w:eastAsia="仿宋" w:hAnsi="仿宋" w:hint="eastAsia"/>
          <w:b/>
          <w:bCs/>
        </w:rPr>
        <w:t>级配</w:t>
      </w:r>
      <w:r>
        <w:rPr>
          <w:rFonts w:ascii="仿宋" w:eastAsia="仿宋" w:hAnsi="仿宋" w:hint="eastAsia"/>
        </w:rPr>
        <w:t>：</w:t>
      </w:r>
      <w:r w:rsidRPr="003826B7">
        <w:rPr>
          <w:rFonts w:ascii="仿宋" w:eastAsia="仿宋" w:hAnsi="仿宋"/>
        </w:rPr>
        <w:t>不同等级道路的长度之比</w:t>
      </w:r>
    </w:p>
    <w:p w14:paraId="47B07BFE" w14:textId="6631AFD5" w:rsidR="00A66CE0" w:rsidRDefault="003826B7" w:rsidP="00322B69">
      <w:pPr>
        <w:rPr>
          <w:rFonts w:ascii="仿宋" w:eastAsia="仿宋" w:hAnsi="仿宋"/>
        </w:rPr>
      </w:pPr>
      <w:r>
        <w:rPr>
          <w:rFonts w:ascii="仿宋" w:eastAsia="仿宋" w:hAnsi="仿宋" w:hint="eastAsia"/>
        </w:rPr>
        <w:t>·</w:t>
      </w:r>
      <w:r w:rsidRPr="003826B7">
        <w:rPr>
          <w:rFonts w:ascii="仿宋" w:eastAsia="仿宋" w:hAnsi="仿宋" w:hint="eastAsia"/>
          <w:b/>
          <w:bCs/>
        </w:rPr>
        <w:t>道路网密度</w:t>
      </w:r>
      <w:r w:rsidR="00322B69">
        <w:rPr>
          <w:rFonts w:ascii="仿宋" w:eastAsia="仿宋" w:hAnsi="仿宋" w:hint="eastAsia"/>
          <w:b/>
          <w:bCs/>
        </w:rPr>
        <w:t>【</w:t>
      </w:r>
      <w:r w:rsidR="00322B69" w:rsidRPr="00322B69">
        <w:rPr>
          <w:rFonts w:ascii="仿宋" w:eastAsia="仿宋" w:hAnsi="仿宋" w:hint="eastAsia"/>
        </w:rPr>
        <w:t>km/km</w:t>
      </w:r>
      <w:r w:rsidR="00322B69" w:rsidRPr="00322B69">
        <w:rPr>
          <w:rFonts w:ascii="仿宋" w:eastAsia="仿宋" w:hAnsi="仿宋" w:hint="eastAsia"/>
          <w:vertAlign w:val="superscript"/>
        </w:rPr>
        <w:t>3</w:t>
      </w:r>
      <w:r w:rsidR="00322B69">
        <w:rPr>
          <w:rFonts w:ascii="仿宋" w:eastAsia="仿宋" w:hAnsi="仿宋" w:hint="eastAsia"/>
          <w:b/>
          <w:bCs/>
        </w:rPr>
        <w:t>】</w:t>
      </w:r>
      <w:r>
        <w:rPr>
          <w:rFonts w:ascii="仿宋" w:eastAsia="仿宋" w:hAnsi="仿宋" w:hint="eastAsia"/>
        </w:rPr>
        <w:t>：</w:t>
      </w:r>
      <w:r w:rsidR="00322B69" w:rsidRPr="00322B69">
        <w:rPr>
          <w:rFonts w:ascii="仿宋" w:eastAsia="仿宋" w:hAnsi="仿宋"/>
        </w:rPr>
        <w:t>在一定区域内，道路网的总里程与该区域面积的比值。</w:t>
      </w:r>
      <w:r w:rsidR="00322B69">
        <w:rPr>
          <w:rFonts w:ascii="仿宋" w:eastAsia="仿宋" w:hAnsi="仿宋" w:hint="eastAsia"/>
        </w:rPr>
        <w:t>【不同等级道路也有对应的密度】</w:t>
      </w:r>
    </w:p>
    <w:p w14:paraId="347D8476" w14:textId="60E0E97C" w:rsidR="00072D79" w:rsidRDefault="00072D79" w:rsidP="00322B69">
      <w:pPr>
        <w:rPr>
          <w:rFonts w:ascii="仿宋" w:eastAsia="仿宋" w:hAnsi="仿宋"/>
        </w:rPr>
      </w:pPr>
      <w:r>
        <w:rPr>
          <w:rFonts w:ascii="仿宋" w:eastAsia="仿宋" w:hAnsi="仿宋" w:hint="eastAsia"/>
        </w:rPr>
        <w:t>·不一定道路等级越高（主干路越多）越通畅</w:t>
      </w:r>
    </w:p>
    <w:p w14:paraId="15DCC25E" w14:textId="739E4770" w:rsidR="00072D79" w:rsidRDefault="00243C0D" w:rsidP="00322B69">
      <w:pPr>
        <w:rPr>
          <w:rFonts w:ascii="仿宋" w:eastAsia="仿宋" w:hAnsi="仿宋"/>
        </w:rPr>
      </w:pPr>
      <w:r>
        <w:rPr>
          <w:rFonts w:ascii="仿宋" w:eastAsia="仿宋" w:hAnsi="仿宋" w:hint="eastAsia"/>
        </w:rPr>
        <w:lastRenderedPageBreak/>
        <w:t>【（3）道路红线：</w:t>
      </w:r>
    </w:p>
    <w:p w14:paraId="7784900F" w14:textId="43200866" w:rsidR="00243C0D" w:rsidRPr="003826B7" w:rsidRDefault="00243C0D" w:rsidP="00C5327E">
      <w:pPr>
        <w:rPr>
          <w:rFonts w:ascii="仿宋" w:eastAsia="仿宋" w:hAnsi="仿宋" w:hint="eastAsia"/>
        </w:rPr>
      </w:pPr>
      <w:r>
        <w:rPr>
          <w:rFonts w:ascii="仿宋" w:eastAsia="仿宋" w:hAnsi="仿宋" w:hint="eastAsia"/>
        </w:rPr>
        <w:t>道路用地的边界线</w:t>
      </w:r>
      <w:r w:rsidR="00C5327E">
        <w:rPr>
          <w:rFonts w:ascii="仿宋" w:eastAsia="仿宋" w:hAnsi="仿宋" w:hint="eastAsia"/>
        </w:rPr>
        <w:t>，</w:t>
      </w:r>
      <w:r w:rsidR="00C5327E" w:rsidRPr="00C5327E">
        <w:rPr>
          <w:rFonts w:ascii="仿宋" w:eastAsia="仿宋" w:hAnsi="仿宋"/>
        </w:rPr>
        <w:t>在道路红线内不允许建任何永久性建筑</w:t>
      </w:r>
      <w:r w:rsidR="00C5327E">
        <w:rPr>
          <w:rFonts w:ascii="仿宋" w:eastAsia="仿宋" w:hAnsi="仿宋" w:hint="eastAsia"/>
        </w:rPr>
        <w:t>】</w:t>
      </w:r>
    </w:p>
    <w:p w14:paraId="503F5356" w14:textId="14F63CFE" w:rsidR="00A910D9" w:rsidRDefault="00693429">
      <w:pPr>
        <w:rPr>
          <w:rFonts w:ascii="仿宋" w:eastAsia="仿宋" w:hAnsi="仿宋"/>
        </w:rPr>
      </w:pPr>
      <w:r>
        <w:rPr>
          <w:rFonts w:ascii="仿宋" w:eastAsia="仿宋" w:hAnsi="仿宋" w:hint="eastAsia"/>
        </w:rPr>
        <w:t>2、道路横断面优化设计：</w:t>
      </w:r>
      <w:r w:rsidR="003D6511">
        <w:rPr>
          <w:rFonts w:ascii="仿宋" w:eastAsia="仿宋" w:hAnsi="仿宋" w:hint="eastAsia"/>
        </w:rPr>
        <w:t>【掌握常规设计规定】</w:t>
      </w:r>
    </w:p>
    <w:p w14:paraId="66ACF746" w14:textId="3BA02AD7" w:rsidR="00693429" w:rsidRDefault="003D6511">
      <w:pPr>
        <w:rPr>
          <w:rFonts w:ascii="仿宋" w:eastAsia="仿宋" w:hAnsi="仿宋"/>
        </w:rPr>
      </w:pPr>
      <w:r>
        <w:rPr>
          <w:rFonts w:ascii="仿宋" w:eastAsia="仿宋" w:hAnsi="仿宋" w:hint="eastAsia"/>
        </w:rPr>
        <w:t>（1）道路横断面形式设计：</w:t>
      </w:r>
      <w:r w:rsidR="00B511F4">
        <w:rPr>
          <w:rFonts w:ascii="仿宋" w:eastAsia="仿宋" w:hAnsi="仿宋" w:hint="eastAsia"/>
        </w:rPr>
        <w:t>【判断类型；画示意图（主要是分隔相向车流/机非）</w:t>
      </w:r>
      <w:r w:rsidR="00A35C34">
        <w:rPr>
          <w:rFonts w:ascii="仿宋" w:eastAsia="仿宋" w:hAnsi="仿宋" w:hint="eastAsia"/>
        </w:rPr>
        <w:t>；特点分析】</w:t>
      </w:r>
    </w:p>
    <w:p w14:paraId="4E9E6F44" w14:textId="071D758B" w:rsidR="003D6511" w:rsidRPr="003D6511" w:rsidRDefault="00430AFE">
      <w:pPr>
        <w:rPr>
          <w:rFonts w:ascii="仿宋" w:eastAsia="仿宋" w:hAnsi="仿宋" w:hint="eastAsia"/>
        </w:rPr>
      </w:pPr>
      <w:r w:rsidRPr="00430AFE">
        <w:rPr>
          <w:rFonts w:ascii="仿宋" w:eastAsia="仿宋" w:hAnsi="仿宋"/>
        </w:rPr>
        <w:drawing>
          <wp:inline distT="0" distB="0" distL="0" distR="0" wp14:anchorId="1033090D" wp14:editId="24787EC8">
            <wp:extent cx="3888000" cy="3151709"/>
            <wp:effectExtent l="0" t="0" r="0" b="0"/>
            <wp:docPr id="178124446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1244463" name=""/>
                    <pic:cNvPicPr/>
                  </pic:nvPicPr>
                  <pic:blipFill>
                    <a:blip r:embed="rId17"/>
                    <a:stretch>
                      <a:fillRect/>
                    </a:stretch>
                  </pic:blipFill>
                  <pic:spPr>
                    <a:xfrm>
                      <a:off x="0" y="0"/>
                      <a:ext cx="3929811" cy="3185602"/>
                    </a:xfrm>
                    <a:prstGeom prst="rect">
                      <a:avLst/>
                    </a:prstGeom>
                  </pic:spPr>
                </pic:pic>
              </a:graphicData>
            </a:graphic>
          </wp:inline>
        </w:drawing>
      </w:r>
    </w:p>
    <w:p w14:paraId="624E0C5A" w14:textId="43471BBF" w:rsidR="006D3036" w:rsidRDefault="005C632A">
      <w:pPr>
        <w:rPr>
          <w:rFonts w:ascii="仿宋" w:eastAsia="仿宋" w:hAnsi="仿宋"/>
        </w:rPr>
      </w:pPr>
      <w:r w:rsidRPr="005C632A">
        <w:rPr>
          <w:rFonts w:ascii="仿宋" w:eastAsia="仿宋" w:hAnsi="仿宋"/>
        </w:rPr>
        <w:drawing>
          <wp:inline distT="0" distB="0" distL="0" distR="0" wp14:anchorId="1A00556A" wp14:editId="07ACBC7D">
            <wp:extent cx="4204800" cy="1944509"/>
            <wp:effectExtent l="0" t="0" r="0" b="0"/>
            <wp:docPr id="129427472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4274723" name=""/>
                    <pic:cNvPicPr/>
                  </pic:nvPicPr>
                  <pic:blipFill>
                    <a:blip r:embed="rId18"/>
                    <a:stretch>
                      <a:fillRect/>
                    </a:stretch>
                  </pic:blipFill>
                  <pic:spPr>
                    <a:xfrm>
                      <a:off x="0" y="0"/>
                      <a:ext cx="4276626" cy="1977725"/>
                    </a:xfrm>
                    <a:prstGeom prst="rect">
                      <a:avLst/>
                    </a:prstGeom>
                  </pic:spPr>
                </pic:pic>
              </a:graphicData>
            </a:graphic>
          </wp:inline>
        </w:drawing>
      </w:r>
    </w:p>
    <w:p w14:paraId="221DBAF7" w14:textId="06158F3C" w:rsidR="006D3036" w:rsidRDefault="005C632A">
      <w:pPr>
        <w:rPr>
          <w:rFonts w:ascii="仿宋" w:eastAsia="仿宋" w:hAnsi="仿宋"/>
        </w:rPr>
      </w:pPr>
      <w:r>
        <w:rPr>
          <w:rFonts w:ascii="仿宋" w:eastAsia="仿宋" w:hAnsi="仿宋" w:hint="eastAsia"/>
        </w:rPr>
        <w:t>（2）机动车道宽度设计</w:t>
      </w:r>
      <w:r w:rsidR="004D1E42">
        <w:rPr>
          <w:rFonts w:ascii="仿宋" w:eastAsia="仿宋" w:hAnsi="仿宋" w:hint="eastAsia"/>
        </w:rPr>
        <w:t>：</w:t>
      </w:r>
    </w:p>
    <w:p w14:paraId="0D0F5F7C" w14:textId="13E2CD4B" w:rsidR="004D1E42" w:rsidRPr="004D1E42" w:rsidRDefault="00692FB9">
      <w:pPr>
        <w:rPr>
          <w:rFonts w:ascii="仿宋" w:eastAsia="仿宋" w:hAnsi="仿宋" w:hint="eastAsia"/>
        </w:rPr>
      </w:pPr>
      <w:r w:rsidRPr="00692FB9">
        <w:rPr>
          <w:rFonts w:ascii="仿宋" w:eastAsia="仿宋" w:hAnsi="仿宋"/>
        </w:rPr>
        <w:drawing>
          <wp:inline distT="0" distB="0" distL="0" distR="0" wp14:anchorId="7EEA7316" wp14:editId="44E6AC43">
            <wp:extent cx="3146400" cy="1534418"/>
            <wp:effectExtent l="0" t="0" r="3810" b="2540"/>
            <wp:docPr id="184281354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2813543" name=""/>
                    <pic:cNvPicPr/>
                  </pic:nvPicPr>
                  <pic:blipFill>
                    <a:blip r:embed="rId19"/>
                    <a:stretch>
                      <a:fillRect/>
                    </a:stretch>
                  </pic:blipFill>
                  <pic:spPr>
                    <a:xfrm>
                      <a:off x="0" y="0"/>
                      <a:ext cx="3221013" cy="1570805"/>
                    </a:xfrm>
                    <a:prstGeom prst="rect">
                      <a:avLst/>
                    </a:prstGeom>
                  </pic:spPr>
                </pic:pic>
              </a:graphicData>
            </a:graphic>
          </wp:inline>
        </w:drawing>
      </w:r>
    </w:p>
    <w:p w14:paraId="72D4D710" w14:textId="26CD4D74" w:rsidR="005C632A" w:rsidRDefault="00A161BF">
      <w:pPr>
        <w:rPr>
          <w:rFonts w:ascii="仿宋" w:eastAsia="仿宋" w:hAnsi="仿宋"/>
        </w:rPr>
      </w:pPr>
      <w:r>
        <w:rPr>
          <w:rFonts w:ascii="仿宋" w:eastAsia="仿宋" w:hAnsi="仿宋" w:hint="eastAsia"/>
        </w:rPr>
        <w:t>（3）非机动车道与人行道设计：</w:t>
      </w:r>
    </w:p>
    <w:p w14:paraId="6C53C5DD" w14:textId="07AB905E" w:rsidR="00A161BF" w:rsidRDefault="00A161BF">
      <w:pPr>
        <w:rPr>
          <w:rFonts w:ascii="仿宋" w:eastAsia="仿宋" w:hAnsi="仿宋"/>
        </w:rPr>
      </w:pPr>
      <w:r>
        <w:rPr>
          <w:rFonts w:ascii="仿宋" w:eastAsia="仿宋" w:hAnsi="仿宋" w:hint="eastAsia"/>
        </w:rPr>
        <w:t>·</w:t>
      </w:r>
      <w:r w:rsidR="00FF2DF4">
        <w:rPr>
          <w:rFonts w:ascii="仿宋" w:eastAsia="仿宋" w:hAnsi="仿宋" w:hint="eastAsia"/>
        </w:rPr>
        <w:t>非机动车道最小宽度：2.5m</w:t>
      </w:r>
    </w:p>
    <w:p w14:paraId="0E634DA9" w14:textId="0B296AAA" w:rsidR="00FF2DF4" w:rsidRDefault="00FF2DF4">
      <w:pPr>
        <w:rPr>
          <w:rFonts w:ascii="仿宋" w:eastAsia="仿宋" w:hAnsi="仿宋"/>
        </w:rPr>
      </w:pPr>
      <w:r>
        <w:rPr>
          <w:rFonts w:ascii="仿宋" w:eastAsia="仿宋" w:hAnsi="仿宋" w:hint="eastAsia"/>
        </w:rPr>
        <w:t>·人行道最小宽度：2m</w:t>
      </w:r>
    </w:p>
    <w:p w14:paraId="7A394C69" w14:textId="7A26D625" w:rsidR="00992384" w:rsidRDefault="00236DCB">
      <w:pPr>
        <w:rPr>
          <w:rFonts w:ascii="仿宋" w:eastAsia="仿宋" w:hAnsi="仿宋" w:hint="eastAsia"/>
        </w:rPr>
      </w:pPr>
      <w:r>
        <w:rPr>
          <w:rFonts w:ascii="仿宋" w:eastAsia="仿宋" w:hAnsi="仿宋" w:hint="eastAsia"/>
        </w:rPr>
        <w:lastRenderedPageBreak/>
        <w:t>【</w:t>
      </w:r>
      <w:r w:rsidR="00CA0B88">
        <w:rPr>
          <w:rFonts w:ascii="仿宋" w:eastAsia="仿宋" w:hAnsi="仿宋" w:hint="eastAsia"/>
        </w:rPr>
        <w:t>以下</w:t>
      </w:r>
      <w:r>
        <w:rPr>
          <w:rFonts w:ascii="仿宋" w:eastAsia="仿宋" w:hAnsi="仿宋" w:hint="eastAsia"/>
        </w:rPr>
        <w:t>平面交叉设计：会给设计图，看哪里不合理：比如</w:t>
      </w:r>
      <w:r w:rsidR="00CA0B88">
        <w:rPr>
          <w:rFonts w:ascii="仿宋" w:eastAsia="仿宋" w:hAnsi="仿宋" w:hint="eastAsia"/>
        </w:rPr>
        <w:t>右转半径过大】</w:t>
      </w:r>
    </w:p>
    <w:p w14:paraId="0F2EE50F" w14:textId="4B0AD925" w:rsidR="00FF2DF4" w:rsidRDefault="00E13BF6">
      <w:pPr>
        <w:rPr>
          <w:rFonts w:ascii="仿宋" w:eastAsia="仿宋" w:hAnsi="仿宋"/>
        </w:rPr>
      </w:pPr>
      <w:r>
        <w:rPr>
          <w:rFonts w:ascii="仿宋" w:eastAsia="仿宋" w:hAnsi="仿宋" w:hint="eastAsia"/>
        </w:rPr>
        <w:t>3、</w:t>
      </w:r>
      <w:r w:rsidR="006A33E9">
        <w:rPr>
          <w:rFonts w:ascii="仿宋" w:eastAsia="仿宋" w:hAnsi="仿宋" w:hint="eastAsia"/>
        </w:rPr>
        <w:t>交叉口渠化布局设计：</w:t>
      </w:r>
      <w:r w:rsidR="00931B79">
        <w:rPr>
          <w:rFonts w:ascii="仿宋" w:eastAsia="仿宋" w:hAnsi="仿宋" w:hint="eastAsia"/>
        </w:rPr>
        <w:t>三种平面交叉口设计方法的优缺点、适用性分析</w:t>
      </w:r>
    </w:p>
    <w:p w14:paraId="0C6BE589" w14:textId="691F4F58" w:rsidR="00931B79" w:rsidRDefault="00931B79">
      <w:pPr>
        <w:rPr>
          <w:rFonts w:ascii="仿宋" w:eastAsia="仿宋" w:hAnsi="仿宋"/>
        </w:rPr>
      </w:pPr>
      <w:r>
        <w:rPr>
          <w:rFonts w:ascii="仿宋" w:eastAsia="仿宋" w:hAnsi="仿宋" w:hint="eastAsia"/>
        </w:rPr>
        <w:t>（1）非机动车与机动车采用相同通行规则：</w:t>
      </w:r>
    </w:p>
    <w:p w14:paraId="69663CCA" w14:textId="62FA1883" w:rsidR="00931B79" w:rsidRPr="00931B79" w:rsidRDefault="00A22DF6">
      <w:pPr>
        <w:rPr>
          <w:rFonts w:ascii="仿宋" w:eastAsia="仿宋" w:hAnsi="仿宋" w:hint="eastAsia"/>
        </w:rPr>
      </w:pPr>
      <w:r w:rsidRPr="00A22DF6">
        <w:rPr>
          <w:rFonts w:ascii="仿宋" w:eastAsia="仿宋" w:hAnsi="仿宋"/>
        </w:rPr>
        <w:drawing>
          <wp:inline distT="0" distB="0" distL="0" distR="0" wp14:anchorId="2F8B3946" wp14:editId="57C4C2C6">
            <wp:extent cx="3329902" cy="1656000"/>
            <wp:effectExtent l="0" t="0" r="0" b="0"/>
            <wp:docPr id="15515783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1578342" name=""/>
                    <pic:cNvPicPr/>
                  </pic:nvPicPr>
                  <pic:blipFill>
                    <a:blip r:embed="rId20"/>
                    <a:stretch>
                      <a:fillRect/>
                    </a:stretch>
                  </pic:blipFill>
                  <pic:spPr>
                    <a:xfrm>
                      <a:off x="0" y="0"/>
                      <a:ext cx="3464792" cy="1723082"/>
                    </a:xfrm>
                    <a:prstGeom prst="rect">
                      <a:avLst/>
                    </a:prstGeom>
                  </pic:spPr>
                </pic:pic>
              </a:graphicData>
            </a:graphic>
          </wp:inline>
        </w:drawing>
      </w:r>
    </w:p>
    <w:p w14:paraId="6C8794DF" w14:textId="40C68F31" w:rsidR="005C632A" w:rsidRDefault="001947C1">
      <w:pPr>
        <w:rPr>
          <w:rFonts w:ascii="仿宋" w:eastAsia="仿宋" w:hAnsi="仿宋"/>
        </w:rPr>
      </w:pPr>
      <w:r>
        <w:rPr>
          <w:rFonts w:ascii="仿宋" w:eastAsia="仿宋" w:hAnsi="仿宋" w:hint="eastAsia"/>
        </w:rPr>
        <w:t>（2）</w:t>
      </w:r>
      <w:r w:rsidR="00B3239F">
        <w:rPr>
          <w:rFonts w:ascii="仿宋" w:eastAsia="仿宋" w:hAnsi="仿宋" w:hint="eastAsia"/>
        </w:rPr>
        <w:t>设置右转实体渠化岛：</w:t>
      </w:r>
    </w:p>
    <w:p w14:paraId="151DBA8C" w14:textId="25DB902B" w:rsidR="00B3239F" w:rsidRDefault="00304458">
      <w:pPr>
        <w:rPr>
          <w:rFonts w:ascii="仿宋" w:eastAsia="仿宋" w:hAnsi="仿宋" w:hint="eastAsia"/>
        </w:rPr>
      </w:pPr>
      <w:r w:rsidRPr="00304458">
        <w:rPr>
          <w:rFonts w:ascii="仿宋" w:eastAsia="仿宋" w:hAnsi="仿宋"/>
        </w:rPr>
        <w:drawing>
          <wp:inline distT="0" distB="0" distL="0" distR="0" wp14:anchorId="73368BA6" wp14:editId="2BB315CC">
            <wp:extent cx="5269507" cy="3045600"/>
            <wp:effectExtent l="0" t="0" r="1270" b="2540"/>
            <wp:docPr id="162623012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6230124" name=""/>
                    <pic:cNvPicPr/>
                  </pic:nvPicPr>
                  <pic:blipFill>
                    <a:blip r:embed="rId21"/>
                    <a:stretch>
                      <a:fillRect/>
                    </a:stretch>
                  </pic:blipFill>
                  <pic:spPr>
                    <a:xfrm>
                      <a:off x="0" y="0"/>
                      <a:ext cx="5381847" cy="3110529"/>
                    </a:xfrm>
                    <a:prstGeom prst="rect">
                      <a:avLst/>
                    </a:prstGeom>
                  </pic:spPr>
                </pic:pic>
              </a:graphicData>
            </a:graphic>
          </wp:inline>
        </w:drawing>
      </w:r>
    </w:p>
    <w:p w14:paraId="17CD96B3" w14:textId="4F109F7B" w:rsidR="005C632A" w:rsidRDefault="00304458">
      <w:pPr>
        <w:rPr>
          <w:rFonts w:ascii="仿宋" w:eastAsia="仿宋" w:hAnsi="仿宋"/>
        </w:rPr>
      </w:pPr>
      <w:r>
        <w:rPr>
          <w:rFonts w:ascii="仿宋" w:eastAsia="仿宋" w:hAnsi="仿宋" w:hint="eastAsia"/>
        </w:rPr>
        <w:t>（3）</w:t>
      </w:r>
      <w:r w:rsidR="00680B0B">
        <w:rPr>
          <w:rFonts w:ascii="仿宋" w:eastAsia="仿宋" w:hAnsi="仿宋" w:hint="eastAsia"/>
        </w:rPr>
        <w:t>非机动车与行人采用相同通行规则</w:t>
      </w:r>
      <w:r w:rsidR="00F22ABA">
        <w:rPr>
          <w:rFonts w:ascii="仿宋" w:eastAsia="仿宋" w:hAnsi="仿宋" w:hint="eastAsia"/>
        </w:rPr>
        <w:t>：</w:t>
      </w:r>
    </w:p>
    <w:p w14:paraId="174166F6" w14:textId="0D10EFB0" w:rsidR="00F22ABA" w:rsidRPr="00F22ABA" w:rsidRDefault="007C6C2B">
      <w:pPr>
        <w:rPr>
          <w:rFonts w:ascii="仿宋" w:eastAsia="仿宋" w:hAnsi="仿宋" w:hint="eastAsia"/>
        </w:rPr>
      </w:pPr>
      <w:r w:rsidRPr="007C6C2B">
        <w:rPr>
          <w:rFonts w:ascii="仿宋" w:eastAsia="仿宋" w:hAnsi="仿宋"/>
        </w:rPr>
        <w:drawing>
          <wp:inline distT="0" distB="0" distL="0" distR="0" wp14:anchorId="5DC7E55D" wp14:editId="1F5B5F57">
            <wp:extent cx="3859200" cy="820312"/>
            <wp:effectExtent l="0" t="0" r="1905" b="5715"/>
            <wp:docPr id="92880633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8806333" name=""/>
                    <pic:cNvPicPr/>
                  </pic:nvPicPr>
                  <pic:blipFill>
                    <a:blip r:embed="rId22"/>
                    <a:stretch>
                      <a:fillRect/>
                    </a:stretch>
                  </pic:blipFill>
                  <pic:spPr>
                    <a:xfrm>
                      <a:off x="0" y="0"/>
                      <a:ext cx="4465347" cy="949155"/>
                    </a:xfrm>
                    <a:prstGeom prst="rect">
                      <a:avLst/>
                    </a:prstGeom>
                  </pic:spPr>
                </pic:pic>
              </a:graphicData>
            </a:graphic>
          </wp:inline>
        </w:drawing>
      </w:r>
    </w:p>
    <w:p w14:paraId="3C34903F" w14:textId="31BF4938" w:rsidR="005C632A" w:rsidRDefault="00813D69">
      <w:pPr>
        <w:rPr>
          <w:rFonts w:ascii="仿宋" w:eastAsia="仿宋" w:hAnsi="仿宋"/>
        </w:rPr>
      </w:pPr>
      <w:r>
        <w:rPr>
          <w:rFonts w:ascii="仿宋" w:eastAsia="仿宋" w:hAnsi="仿宋" w:hint="eastAsia"/>
        </w:rPr>
        <w:t>（4）1、3设计模式比较：</w:t>
      </w:r>
    </w:p>
    <w:p w14:paraId="6F2C75FF" w14:textId="77777777" w:rsidR="002A1563" w:rsidRDefault="004F5266" w:rsidP="004F5266">
      <w:pPr>
        <w:rPr>
          <w:rFonts w:ascii="仿宋" w:eastAsia="仿宋" w:hAnsi="仿宋"/>
        </w:rPr>
      </w:pPr>
      <w:r w:rsidRPr="004F5266">
        <w:rPr>
          <w:rFonts w:ascii="仿宋" w:eastAsia="仿宋" w:hAnsi="仿宋"/>
        </w:rPr>
        <w:t>左转非机动车随机动车通行模式（非机动车与机动车采用相同通行规则）</w:t>
      </w:r>
    </w:p>
    <w:p w14:paraId="24BFA7B8" w14:textId="261ADA11" w:rsidR="00813D69" w:rsidRDefault="004F5266" w:rsidP="004F5266">
      <w:pPr>
        <w:rPr>
          <w:rFonts w:ascii="仿宋" w:eastAsia="仿宋" w:hAnsi="仿宋" w:hint="eastAsia"/>
        </w:rPr>
      </w:pPr>
      <w:r w:rsidRPr="004F5266">
        <w:rPr>
          <w:rFonts w:ascii="仿宋" w:eastAsia="仿宋" w:hAnsi="仿宋"/>
        </w:rPr>
        <w:t>左转非机动车二次过街模式（非机动车与行人采用相同通行规则）</w:t>
      </w:r>
    </w:p>
    <w:p w14:paraId="6110CFBD" w14:textId="18C3E29E" w:rsidR="006D3036" w:rsidRDefault="002A1563">
      <w:pPr>
        <w:rPr>
          <w:rFonts w:ascii="仿宋" w:eastAsia="仿宋" w:hAnsi="仿宋"/>
        </w:rPr>
      </w:pPr>
      <w:r>
        <w:rPr>
          <w:rFonts w:ascii="仿宋" w:eastAsia="仿宋" w:hAnsi="仿宋" w:hint="eastAsia"/>
        </w:rPr>
        <w:t>·主要差异：</w:t>
      </w:r>
    </w:p>
    <w:p w14:paraId="0B34B616" w14:textId="695601E3" w:rsidR="002A1563" w:rsidRPr="002A1563" w:rsidRDefault="00C76603">
      <w:pPr>
        <w:rPr>
          <w:rFonts w:ascii="仿宋" w:eastAsia="仿宋" w:hAnsi="仿宋" w:hint="eastAsia"/>
        </w:rPr>
      </w:pPr>
      <w:r w:rsidRPr="00C76603">
        <w:rPr>
          <w:rFonts w:ascii="仿宋" w:eastAsia="仿宋" w:hAnsi="仿宋"/>
        </w:rPr>
        <w:t>混合交通流通过交叉口时的冲突点数</w:t>
      </w:r>
    </w:p>
    <w:p w14:paraId="49E0C427" w14:textId="65833E73" w:rsidR="00612FF6" w:rsidRPr="00C76603" w:rsidRDefault="00C04391">
      <w:pPr>
        <w:rPr>
          <w:rFonts w:ascii="仿宋" w:eastAsia="仿宋" w:hAnsi="仿宋"/>
        </w:rPr>
      </w:pPr>
      <w:r w:rsidRPr="00C04391">
        <w:rPr>
          <w:rFonts w:ascii="仿宋" w:eastAsia="仿宋" w:hAnsi="仿宋"/>
        </w:rPr>
        <w:lastRenderedPageBreak/>
        <w:drawing>
          <wp:inline distT="0" distB="0" distL="0" distR="0" wp14:anchorId="76FFA5E1" wp14:editId="75DD280A">
            <wp:extent cx="5226759" cy="3434400"/>
            <wp:effectExtent l="0" t="0" r="5715" b="0"/>
            <wp:docPr id="195110018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1100188" name=""/>
                    <pic:cNvPicPr/>
                  </pic:nvPicPr>
                  <pic:blipFill>
                    <a:blip r:embed="rId23"/>
                    <a:stretch>
                      <a:fillRect/>
                    </a:stretch>
                  </pic:blipFill>
                  <pic:spPr>
                    <a:xfrm>
                      <a:off x="0" y="0"/>
                      <a:ext cx="5373736" cy="3530976"/>
                    </a:xfrm>
                    <a:prstGeom prst="rect">
                      <a:avLst/>
                    </a:prstGeom>
                  </pic:spPr>
                </pic:pic>
              </a:graphicData>
            </a:graphic>
          </wp:inline>
        </w:drawing>
      </w:r>
    </w:p>
    <w:p w14:paraId="67A7F2EB" w14:textId="74611260" w:rsidR="00612FF6" w:rsidRDefault="00541E2B">
      <w:pPr>
        <w:rPr>
          <w:rFonts w:ascii="仿宋" w:eastAsia="仿宋" w:hAnsi="仿宋" w:hint="eastAsia"/>
        </w:rPr>
      </w:pPr>
      <w:r>
        <w:rPr>
          <w:rFonts w:ascii="仿宋" w:eastAsia="仿宋" w:hAnsi="仿宋" w:hint="eastAsia"/>
        </w:rPr>
        <w:t>4、进出口道渠化设计：</w:t>
      </w:r>
    </w:p>
    <w:p w14:paraId="15D4BEDC" w14:textId="377F3E6C" w:rsidR="00541E2B" w:rsidRDefault="00056AC0">
      <w:pPr>
        <w:rPr>
          <w:rFonts w:ascii="仿宋" w:eastAsia="仿宋" w:hAnsi="仿宋"/>
        </w:rPr>
      </w:pPr>
      <w:r>
        <w:rPr>
          <w:rFonts w:ascii="仿宋" w:eastAsia="仿宋" w:hAnsi="仿宋" w:hint="eastAsia"/>
        </w:rPr>
        <w:t>（1）进口道机动车道数设计：</w:t>
      </w:r>
    </w:p>
    <w:p w14:paraId="05EB0841" w14:textId="67F2787F" w:rsidR="00056AC0" w:rsidRDefault="00056AC0">
      <w:pPr>
        <w:rPr>
          <w:rFonts w:ascii="仿宋" w:eastAsia="仿宋" w:hAnsi="仿宋" w:hint="eastAsia"/>
        </w:rPr>
      </w:pPr>
      <w:r w:rsidRPr="00056AC0">
        <w:rPr>
          <w:rFonts w:ascii="仿宋" w:eastAsia="仿宋" w:hAnsi="仿宋"/>
        </w:rPr>
        <w:drawing>
          <wp:inline distT="0" distB="0" distL="0" distR="0" wp14:anchorId="3E189B4F" wp14:editId="476D30B6">
            <wp:extent cx="3291692" cy="878400"/>
            <wp:effectExtent l="0" t="0" r="0" b="0"/>
            <wp:docPr id="48854285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8542858" name=""/>
                    <pic:cNvPicPr/>
                  </pic:nvPicPr>
                  <pic:blipFill>
                    <a:blip r:embed="rId24"/>
                    <a:stretch>
                      <a:fillRect/>
                    </a:stretch>
                  </pic:blipFill>
                  <pic:spPr>
                    <a:xfrm>
                      <a:off x="0" y="0"/>
                      <a:ext cx="3469586" cy="925872"/>
                    </a:xfrm>
                    <a:prstGeom prst="rect">
                      <a:avLst/>
                    </a:prstGeom>
                  </pic:spPr>
                </pic:pic>
              </a:graphicData>
            </a:graphic>
          </wp:inline>
        </w:drawing>
      </w:r>
      <w:r w:rsidR="007121CA" w:rsidRPr="007121CA">
        <w:rPr>
          <w:rFonts w:ascii="仿宋" w:eastAsia="仿宋" w:hAnsi="仿宋"/>
        </w:rPr>
        <w:drawing>
          <wp:inline distT="0" distB="0" distL="0" distR="0" wp14:anchorId="5C0585AA" wp14:editId="09C2FC33">
            <wp:extent cx="2750244" cy="878470"/>
            <wp:effectExtent l="0" t="0" r="0" b="0"/>
            <wp:docPr id="38119079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1190797" name=""/>
                    <pic:cNvPicPr/>
                  </pic:nvPicPr>
                  <pic:blipFill>
                    <a:blip r:embed="rId25"/>
                    <a:stretch>
                      <a:fillRect/>
                    </a:stretch>
                  </pic:blipFill>
                  <pic:spPr>
                    <a:xfrm>
                      <a:off x="0" y="0"/>
                      <a:ext cx="3014873" cy="962996"/>
                    </a:xfrm>
                    <a:prstGeom prst="rect">
                      <a:avLst/>
                    </a:prstGeom>
                  </pic:spPr>
                </pic:pic>
              </a:graphicData>
            </a:graphic>
          </wp:inline>
        </w:drawing>
      </w:r>
    </w:p>
    <w:p w14:paraId="5AC45F92" w14:textId="280B396E" w:rsidR="001B18C6" w:rsidRDefault="006D2D9A">
      <w:pPr>
        <w:rPr>
          <w:rFonts w:ascii="仿宋" w:eastAsia="仿宋" w:hAnsi="仿宋"/>
        </w:rPr>
      </w:pPr>
      <w:r>
        <w:rPr>
          <w:rFonts w:ascii="仿宋" w:eastAsia="仿宋" w:hAnsi="仿宋" w:hint="eastAsia"/>
        </w:rPr>
        <w:t>（2）停车线设计：</w:t>
      </w:r>
    </w:p>
    <w:p w14:paraId="0D5C6E6B" w14:textId="4B4D2847" w:rsidR="006D2D9A" w:rsidRDefault="000E7A30">
      <w:pPr>
        <w:rPr>
          <w:rFonts w:ascii="仿宋" w:eastAsia="仿宋" w:hAnsi="仿宋" w:hint="eastAsia"/>
        </w:rPr>
      </w:pPr>
      <w:r w:rsidRPr="000E7A30">
        <w:rPr>
          <w:rFonts w:ascii="仿宋" w:eastAsia="仿宋" w:hAnsi="仿宋"/>
        </w:rPr>
        <w:drawing>
          <wp:inline distT="0" distB="0" distL="0" distR="0" wp14:anchorId="6A0EF931" wp14:editId="1675D4A7">
            <wp:extent cx="4632485" cy="756000"/>
            <wp:effectExtent l="0" t="0" r="3175" b="6350"/>
            <wp:docPr id="19468567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6856715" name=""/>
                    <pic:cNvPicPr/>
                  </pic:nvPicPr>
                  <pic:blipFill>
                    <a:blip r:embed="rId26"/>
                    <a:stretch>
                      <a:fillRect/>
                    </a:stretch>
                  </pic:blipFill>
                  <pic:spPr>
                    <a:xfrm>
                      <a:off x="0" y="0"/>
                      <a:ext cx="4967503" cy="810673"/>
                    </a:xfrm>
                    <a:prstGeom prst="rect">
                      <a:avLst/>
                    </a:prstGeom>
                  </pic:spPr>
                </pic:pic>
              </a:graphicData>
            </a:graphic>
          </wp:inline>
        </w:drawing>
      </w:r>
    </w:p>
    <w:p w14:paraId="3E188E25" w14:textId="2CC85ADE" w:rsidR="001B18C6" w:rsidRDefault="00801E04">
      <w:pPr>
        <w:rPr>
          <w:rFonts w:ascii="仿宋" w:eastAsia="仿宋" w:hAnsi="仿宋"/>
        </w:rPr>
      </w:pPr>
      <w:r>
        <w:rPr>
          <w:rFonts w:ascii="仿宋" w:eastAsia="仿宋" w:hAnsi="仿宋" w:hint="eastAsia"/>
        </w:rPr>
        <w:t>（3）进口道展宽长度设计：</w:t>
      </w:r>
    </w:p>
    <w:p w14:paraId="0B54B143" w14:textId="45C15D53" w:rsidR="00801E04" w:rsidRPr="00801E04" w:rsidRDefault="00C73E9A">
      <w:pPr>
        <w:rPr>
          <w:rFonts w:ascii="仿宋" w:eastAsia="仿宋" w:hAnsi="仿宋" w:hint="eastAsia"/>
        </w:rPr>
      </w:pPr>
      <w:r>
        <w:rPr>
          <w:rFonts w:ascii="仿宋" w:eastAsia="仿宋" w:hAnsi="仿宋" w:hint="eastAsia"/>
        </w:rPr>
        <w:t>·</w:t>
      </w:r>
      <w:r w:rsidRPr="00C73E9A">
        <w:rPr>
          <w:rFonts w:ascii="仿宋" w:eastAsia="仿宋" w:hAnsi="仿宋"/>
        </w:rPr>
        <w:t>进口道长度L</w:t>
      </w:r>
      <w:r w:rsidRPr="00C73E9A">
        <w:rPr>
          <w:rFonts w:ascii="仿宋" w:eastAsia="仿宋" w:hAnsi="仿宋"/>
          <w:vertAlign w:val="subscript"/>
        </w:rPr>
        <w:t>a</w:t>
      </w:r>
      <w:r w:rsidRPr="00C73E9A">
        <w:rPr>
          <w:rFonts w:ascii="仿宋" w:eastAsia="仿宋" w:hAnsi="仿宋"/>
        </w:rPr>
        <w:t>由</w:t>
      </w:r>
      <w:r w:rsidRPr="001B217E">
        <w:rPr>
          <w:rFonts w:ascii="仿宋" w:eastAsia="仿宋" w:hAnsi="仿宋"/>
          <w:b/>
          <w:bCs/>
        </w:rPr>
        <w:t>展宽渐变段长度</w:t>
      </w:r>
      <w:proofErr w:type="spellStart"/>
      <w:r w:rsidRPr="00C73E9A">
        <w:rPr>
          <w:rFonts w:ascii="仿宋" w:eastAsia="仿宋" w:hAnsi="仿宋"/>
        </w:rPr>
        <w:t>l</w:t>
      </w:r>
      <w:r w:rsidRPr="00C73E9A">
        <w:rPr>
          <w:rFonts w:ascii="仿宋" w:eastAsia="仿宋" w:hAnsi="仿宋"/>
          <w:vertAlign w:val="subscript"/>
        </w:rPr>
        <w:t>d</w:t>
      </w:r>
      <w:proofErr w:type="spellEnd"/>
      <w:r w:rsidRPr="00C73E9A">
        <w:rPr>
          <w:rFonts w:ascii="仿宋" w:eastAsia="仿宋" w:hAnsi="仿宋"/>
        </w:rPr>
        <w:t>与</w:t>
      </w:r>
      <w:r w:rsidRPr="001B217E">
        <w:rPr>
          <w:rFonts w:ascii="仿宋" w:eastAsia="仿宋" w:hAnsi="仿宋"/>
          <w:b/>
          <w:bCs/>
        </w:rPr>
        <w:t>展宽段长度</w:t>
      </w:r>
      <w:r w:rsidRPr="00C73E9A">
        <w:rPr>
          <w:rFonts w:ascii="仿宋" w:eastAsia="仿宋" w:hAnsi="仿宋"/>
        </w:rPr>
        <w:t>l</w:t>
      </w:r>
      <w:r w:rsidRPr="00C73E9A">
        <w:rPr>
          <w:rFonts w:ascii="仿宋" w:eastAsia="仿宋" w:hAnsi="仿宋"/>
          <w:vertAlign w:val="subscript"/>
        </w:rPr>
        <w:t>s</w:t>
      </w:r>
      <w:r w:rsidRPr="00C73E9A">
        <w:rPr>
          <w:rFonts w:ascii="仿宋" w:eastAsia="仿宋" w:hAnsi="仿宋"/>
        </w:rPr>
        <w:t>两部分确定</w:t>
      </w:r>
    </w:p>
    <w:p w14:paraId="0EFE02D8" w14:textId="77777777" w:rsidR="00C22C70" w:rsidRPr="00C22C70" w:rsidRDefault="00C73E9A" w:rsidP="00C22C70">
      <w:pPr>
        <w:rPr>
          <w:rFonts w:ascii="仿宋" w:eastAsia="仿宋" w:hAnsi="仿宋"/>
        </w:rPr>
      </w:pPr>
      <w:r>
        <w:rPr>
          <w:rFonts w:ascii="仿宋" w:eastAsia="仿宋" w:hAnsi="仿宋" w:hint="eastAsia"/>
        </w:rPr>
        <w:t>·</w:t>
      </w:r>
      <w:r w:rsidR="00C22C70" w:rsidRPr="00C22C70">
        <w:rPr>
          <w:rFonts w:ascii="仿宋" w:eastAsia="仿宋" w:hAnsi="仿宋"/>
        </w:rPr>
        <w:t>展宽段长度应按一个周期</w:t>
      </w:r>
      <w:r w:rsidR="00C22C70" w:rsidRPr="00C22C70">
        <w:rPr>
          <w:rFonts w:ascii="仿宋" w:eastAsia="仿宋" w:hAnsi="仿宋"/>
          <w:b/>
          <w:bCs/>
        </w:rPr>
        <w:t>平均排队长度</w:t>
      </w:r>
      <w:r w:rsidR="00C22C70" w:rsidRPr="00C22C70">
        <w:rPr>
          <w:rFonts w:ascii="仿宋" w:eastAsia="仿宋" w:hAnsi="仿宋"/>
        </w:rPr>
        <w:t>确定；</w:t>
      </w:r>
    </w:p>
    <w:p w14:paraId="7CAE8FAF" w14:textId="16D049F8" w:rsidR="001B18C6" w:rsidRDefault="00C22C70" w:rsidP="00C22C70">
      <w:pPr>
        <w:rPr>
          <w:rFonts w:ascii="仿宋" w:eastAsia="仿宋" w:hAnsi="仿宋"/>
        </w:rPr>
      </w:pPr>
      <w:r>
        <w:rPr>
          <w:rFonts w:ascii="仿宋" w:eastAsia="仿宋" w:hAnsi="仿宋" w:hint="eastAsia"/>
        </w:rPr>
        <w:t>·</w:t>
      </w:r>
      <w:r w:rsidRPr="00C22C70">
        <w:rPr>
          <w:rFonts w:ascii="仿宋" w:eastAsia="仿宋" w:hAnsi="仿宋"/>
        </w:rPr>
        <w:t>展宽渐变段长度则应按</w:t>
      </w:r>
      <w:r w:rsidRPr="00C22C70">
        <w:rPr>
          <w:rFonts w:ascii="仿宋" w:eastAsia="仿宋" w:hAnsi="仿宋"/>
          <w:b/>
          <w:bCs/>
        </w:rPr>
        <w:t>设计车速</w:t>
      </w:r>
      <w:r w:rsidRPr="00C22C70">
        <w:rPr>
          <w:rFonts w:ascii="仿宋" w:eastAsia="仿宋" w:hAnsi="仿宋"/>
        </w:rPr>
        <w:t>和</w:t>
      </w:r>
      <w:r w:rsidRPr="00C22C70">
        <w:rPr>
          <w:rFonts w:ascii="仿宋" w:eastAsia="仿宋" w:hAnsi="仿宋"/>
          <w:b/>
          <w:bCs/>
        </w:rPr>
        <w:t>展宽横向偏移量</w:t>
      </w:r>
      <w:r w:rsidRPr="00C22C70">
        <w:rPr>
          <w:rFonts w:ascii="仿宋" w:eastAsia="仿宋" w:hAnsi="仿宋"/>
        </w:rPr>
        <w:t>计算确定</w:t>
      </w:r>
    </w:p>
    <w:p w14:paraId="3E3A1A38" w14:textId="4E93142B" w:rsidR="001B18C6" w:rsidRDefault="00BA3823">
      <w:pPr>
        <w:rPr>
          <w:rFonts w:ascii="仿宋" w:eastAsia="仿宋" w:hAnsi="仿宋"/>
        </w:rPr>
      </w:pPr>
      <w:r w:rsidRPr="00BA3823">
        <w:rPr>
          <w:rFonts w:ascii="仿宋" w:eastAsia="仿宋" w:hAnsi="仿宋"/>
        </w:rPr>
        <w:drawing>
          <wp:inline distT="0" distB="0" distL="0" distR="0" wp14:anchorId="7B7982F2" wp14:editId="6735CBAD">
            <wp:extent cx="6007961" cy="1353600"/>
            <wp:effectExtent l="0" t="0" r="0" b="5715"/>
            <wp:docPr id="54314014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3140147" name=""/>
                    <pic:cNvPicPr/>
                  </pic:nvPicPr>
                  <pic:blipFill>
                    <a:blip r:embed="rId27"/>
                    <a:stretch>
                      <a:fillRect/>
                    </a:stretch>
                  </pic:blipFill>
                  <pic:spPr>
                    <a:xfrm>
                      <a:off x="0" y="0"/>
                      <a:ext cx="6111889" cy="1377015"/>
                    </a:xfrm>
                    <a:prstGeom prst="rect">
                      <a:avLst/>
                    </a:prstGeom>
                  </pic:spPr>
                </pic:pic>
              </a:graphicData>
            </a:graphic>
          </wp:inline>
        </w:drawing>
      </w:r>
    </w:p>
    <w:p w14:paraId="0C26F947" w14:textId="77777777" w:rsidR="00432BA7" w:rsidRDefault="00432BA7">
      <w:pPr>
        <w:rPr>
          <w:rFonts w:ascii="仿宋" w:eastAsia="仿宋" w:hAnsi="仿宋" w:hint="eastAsia"/>
        </w:rPr>
      </w:pPr>
    </w:p>
    <w:p w14:paraId="6AB8E253" w14:textId="6E4C9CC4" w:rsidR="00C22C70" w:rsidRPr="00C22C70" w:rsidRDefault="009A13FA">
      <w:pPr>
        <w:rPr>
          <w:rFonts w:ascii="仿宋" w:eastAsia="仿宋" w:hAnsi="仿宋" w:hint="eastAsia"/>
        </w:rPr>
      </w:pPr>
      <w:r>
        <w:rPr>
          <w:rFonts w:ascii="仿宋" w:eastAsia="仿宋" w:hAnsi="仿宋" w:hint="eastAsia"/>
        </w:rPr>
        <w:lastRenderedPageBreak/>
        <w:t>（4）进口道车道功能设计：</w:t>
      </w:r>
    </w:p>
    <w:p w14:paraId="3EA1FA53" w14:textId="6DE3C8ED" w:rsidR="001B18C6" w:rsidRDefault="00432BA7">
      <w:pPr>
        <w:rPr>
          <w:rFonts w:ascii="仿宋" w:eastAsia="仿宋" w:hAnsi="仿宋"/>
        </w:rPr>
      </w:pPr>
      <w:r w:rsidRPr="00432BA7">
        <w:rPr>
          <w:rFonts w:ascii="仿宋" w:eastAsia="仿宋" w:hAnsi="仿宋"/>
        </w:rPr>
        <w:drawing>
          <wp:inline distT="0" distB="0" distL="0" distR="0" wp14:anchorId="56A00B1B" wp14:editId="63ECA364">
            <wp:extent cx="3761411" cy="2124000"/>
            <wp:effectExtent l="0" t="0" r="0" b="0"/>
            <wp:docPr id="30049872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0498726" name=""/>
                    <pic:cNvPicPr/>
                  </pic:nvPicPr>
                  <pic:blipFill>
                    <a:blip r:embed="rId28"/>
                    <a:stretch>
                      <a:fillRect/>
                    </a:stretch>
                  </pic:blipFill>
                  <pic:spPr>
                    <a:xfrm>
                      <a:off x="0" y="0"/>
                      <a:ext cx="3771853" cy="2129897"/>
                    </a:xfrm>
                    <a:prstGeom prst="rect">
                      <a:avLst/>
                    </a:prstGeom>
                  </pic:spPr>
                </pic:pic>
              </a:graphicData>
            </a:graphic>
          </wp:inline>
        </w:drawing>
      </w:r>
    </w:p>
    <w:p w14:paraId="7E817F39" w14:textId="1C70BEA1" w:rsidR="001B18C6" w:rsidRDefault="005D2F95">
      <w:pPr>
        <w:rPr>
          <w:rFonts w:ascii="仿宋" w:eastAsia="仿宋" w:hAnsi="仿宋"/>
        </w:rPr>
      </w:pPr>
      <w:r>
        <w:rPr>
          <w:rFonts w:ascii="仿宋" w:eastAsia="仿宋" w:hAnsi="仿宋" w:hint="eastAsia"/>
        </w:rPr>
        <w:t>（5）交叉口渐变段设计：</w:t>
      </w:r>
    </w:p>
    <w:p w14:paraId="594C94A1" w14:textId="7742F9DB" w:rsidR="00D9219F" w:rsidRPr="00D9219F" w:rsidRDefault="00983D07" w:rsidP="00D9219F">
      <w:pPr>
        <w:rPr>
          <w:rFonts w:ascii="仿宋" w:eastAsia="仿宋" w:hAnsi="仿宋"/>
        </w:rPr>
      </w:pPr>
      <w:r>
        <w:rPr>
          <w:rFonts w:ascii="仿宋" w:eastAsia="仿宋" w:hAnsi="仿宋" w:hint="eastAsia"/>
        </w:rPr>
        <w:t>·</w:t>
      </w:r>
      <w:r w:rsidR="00D9219F" w:rsidRPr="00D9219F">
        <w:rPr>
          <w:rFonts w:ascii="仿宋" w:eastAsia="仿宋" w:hAnsi="仿宋"/>
        </w:rPr>
        <w:t>鱼肚形导流标线（简称鱼肚线）：实现路段车道与交叉口转向车道间交通流的有序过渡</w:t>
      </w:r>
    </w:p>
    <w:p w14:paraId="083080DF" w14:textId="18A9EC9E" w:rsidR="00D9219F" w:rsidRPr="00D9219F" w:rsidRDefault="00983D07" w:rsidP="00D9219F">
      <w:pPr>
        <w:rPr>
          <w:rFonts w:ascii="仿宋" w:eastAsia="仿宋" w:hAnsi="仿宋" w:hint="eastAsia"/>
        </w:rPr>
      </w:pPr>
      <w:r>
        <w:rPr>
          <w:rFonts w:ascii="Courier New" w:eastAsia="仿宋" w:hAnsi="Courier New" w:cs="Courier New" w:hint="eastAsia"/>
        </w:rPr>
        <w:t>·</w:t>
      </w:r>
      <w:r w:rsidR="00D9219F" w:rsidRPr="00D9219F">
        <w:rPr>
          <w:rFonts w:ascii="仿宋" w:eastAsia="仿宋" w:hAnsi="仿宋"/>
        </w:rPr>
        <w:t>鱼肚线设置方法：当进口道向右侧展宽且左转车道从直行车道分出时，采用“鱼肚”形标线加以渠化</w:t>
      </w:r>
    </w:p>
    <w:p w14:paraId="5F4477B1" w14:textId="128DBD93" w:rsidR="00432BA7" w:rsidRDefault="0070194F">
      <w:pPr>
        <w:rPr>
          <w:rFonts w:ascii="仿宋" w:eastAsia="仿宋" w:hAnsi="仿宋"/>
        </w:rPr>
      </w:pPr>
      <w:r w:rsidRPr="0070194F">
        <w:rPr>
          <w:rFonts w:ascii="仿宋" w:eastAsia="仿宋" w:hAnsi="仿宋"/>
        </w:rPr>
        <w:drawing>
          <wp:inline distT="0" distB="0" distL="0" distR="0" wp14:anchorId="62AE7A5B" wp14:editId="315D4C93">
            <wp:extent cx="3866400" cy="1167534"/>
            <wp:effectExtent l="0" t="0" r="0" b="1270"/>
            <wp:docPr id="184548557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5485578" name=""/>
                    <pic:cNvPicPr/>
                  </pic:nvPicPr>
                  <pic:blipFill>
                    <a:blip r:embed="rId29"/>
                    <a:stretch>
                      <a:fillRect/>
                    </a:stretch>
                  </pic:blipFill>
                  <pic:spPr>
                    <a:xfrm>
                      <a:off x="0" y="0"/>
                      <a:ext cx="3882020" cy="1172251"/>
                    </a:xfrm>
                    <a:prstGeom prst="rect">
                      <a:avLst/>
                    </a:prstGeom>
                  </pic:spPr>
                </pic:pic>
              </a:graphicData>
            </a:graphic>
          </wp:inline>
        </w:drawing>
      </w:r>
    </w:p>
    <w:p w14:paraId="759DBED2" w14:textId="49F19C0D" w:rsidR="00432BA7" w:rsidRDefault="0070194F">
      <w:pPr>
        <w:rPr>
          <w:rFonts w:ascii="仿宋" w:eastAsia="仿宋" w:hAnsi="仿宋"/>
        </w:rPr>
      </w:pPr>
      <w:r>
        <w:rPr>
          <w:rFonts w:ascii="仿宋" w:eastAsia="仿宋" w:hAnsi="仿宋" w:hint="eastAsia"/>
        </w:rPr>
        <w:t>（6</w:t>
      </w:r>
      <w:r>
        <w:rPr>
          <w:rFonts w:ascii="仿宋" w:eastAsia="仿宋" w:hAnsi="仿宋"/>
        </w:rPr>
        <w:t>）</w:t>
      </w:r>
      <w:r>
        <w:rPr>
          <w:rFonts w:ascii="仿宋" w:eastAsia="仿宋" w:hAnsi="仿宋" w:hint="eastAsia"/>
        </w:rPr>
        <w:t>出口道展宽设计：</w:t>
      </w:r>
    </w:p>
    <w:p w14:paraId="76EBC3FD" w14:textId="186D5EF1" w:rsidR="0070194F" w:rsidRPr="00591BCE" w:rsidRDefault="00591BCE" w:rsidP="00591BCE">
      <w:pPr>
        <w:rPr>
          <w:rFonts w:ascii="仿宋" w:eastAsia="仿宋" w:hAnsi="仿宋" w:hint="eastAsia"/>
          <w:b/>
          <w:bCs/>
        </w:rPr>
      </w:pPr>
      <w:r w:rsidRPr="00591BCE">
        <w:rPr>
          <w:rFonts w:ascii="仿宋" w:eastAsia="仿宋" w:hAnsi="仿宋"/>
        </w:rPr>
        <w:t>出口道车道数应与上游各进口道同一信号相位流入该出口道的最大进口</w:t>
      </w:r>
      <w:r w:rsidRPr="00591BCE">
        <w:rPr>
          <w:rFonts w:ascii="仿宋" w:eastAsia="仿宋" w:hAnsi="仿宋"/>
          <w:b/>
          <w:bCs/>
        </w:rPr>
        <w:t>车道数相匹配</w:t>
      </w:r>
    </w:p>
    <w:p w14:paraId="223AB057" w14:textId="7C78057F" w:rsidR="00432BA7" w:rsidRDefault="00591BCE">
      <w:pPr>
        <w:rPr>
          <w:rFonts w:ascii="仿宋" w:eastAsia="仿宋" w:hAnsi="仿宋"/>
        </w:rPr>
      </w:pPr>
      <w:r>
        <w:rPr>
          <w:rFonts w:ascii="仿宋" w:eastAsia="仿宋" w:hAnsi="仿宋" w:hint="eastAsia"/>
        </w:rPr>
        <w:t>5、交叉口内部渠化</w:t>
      </w:r>
      <w:r w:rsidR="00CB3641">
        <w:rPr>
          <w:rFonts w:ascii="仿宋" w:eastAsia="仿宋" w:hAnsi="仿宋" w:hint="eastAsia"/>
        </w:rPr>
        <w:t>（精细化）</w:t>
      </w:r>
      <w:r>
        <w:rPr>
          <w:rFonts w:ascii="仿宋" w:eastAsia="仿宋" w:hAnsi="仿宋" w:hint="eastAsia"/>
        </w:rPr>
        <w:t>设计：</w:t>
      </w:r>
    </w:p>
    <w:p w14:paraId="6DB269FD" w14:textId="6E918687" w:rsidR="00591BCE" w:rsidRDefault="00802ED4">
      <w:pPr>
        <w:rPr>
          <w:rFonts w:ascii="仿宋" w:eastAsia="仿宋" w:hAnsi="仿宋"/>
        </w:rPr>
      </w:pPr>
      <w:r>
        <w:rPr>
          <w:rFonts w:ascii="仿宋" w:eastAsia="仿宋" w:hAnsi="仿宋" w:hint="eastAsia"/>
        </w:rPr>
        <w:t>（1）导流线：</w:t>
      </w:r>
    </w:p>
    <w:p w14:paraId="1A581E78" w14:textId="42C29395" w:rsidR="00802ED4" w:rsidRDefault="00D46B04" w:rsidP="00D46B04">
      <w:pPr>
        <w:rPr>
          <w:rFonts w:ascii="仿宋" w:eastAsia="仿宋" w:hAnsi="仿宋" w:hint="eastAsia"/>
        </w:rPr>
      </w:pPr>
      <w:r w:rsidRPr="00D46B04">
        <w:rPr>
          <w:rFonts w:ascii="仿宋" w:eastAsia="仿宋" w:hAnsi="仿宋"/>
        </w:rPr>
        <w:t>引导或限定各股交通流的行驶轨迹：</w:t>
      </w:r>
      <w:r w:rsidRPr="00D46B04">
        <w:rPr>
          <w:rFonts w:ascii="仿宋" w:eastAsia="仿宋" w:hAnsi="仿宋"/>
          <w:b/>
          <w:bCs/>
        </w:rPr>
        <w:t>鱼肚线、车道功能线、虚实车道线</w:t>
      </w:r>
      <w:r w:rsidRPr="00D46B04">
        <w:rPr>
          <w:rFonts w:ascii="仿宋" w:eastAsia="仿宋" w:hAnsi="仿宋"/>
        </w:rPr>
        <w:t>等</w:t>
      </w:r>
    </w:p>
    <w:p w14:paraId="395BCEED" w14:textId="6D6C9C5D" w:rsidR="00591BCE" w:rsidRDefault="003161AC">
      <w:pPr>
        <w:rPr>
          <w:rFonts w:ascii="仿宋" w:eastAsia="仿宋" w:hAnsi="仿宋"/>
        </w:rPr>
      </w:pPr>
      <w:r>
        <w:rPr>
          <w:rFonts w:ascii="仿宋" w:eastAsia="仿宋" w:hAnsi="仿宋" w:hint="eastAsia"/>
        </w:rPr>
        <w:t>（2）左转待行区设计：</w:t>
      </w:r>
    </w:p>
    <w:p w14:paraId="177D1241" w14:textId="44063B21" w:rsidR="00983D07" w:rsidRPr="00983D07" w:rsidRDefault="00983D07" w:rsidP="00983D07">
      <w:pPr>
        <w:rPr>
          <w:rFonts w:ascii="仿宋" w:eastAsia="仿宋" w:hAnsi="仿宋"/>
        </w:rPr>
      </w:pPr>
      <w:r>
        <w:rPr>
          <w:rFonts w:ascii="仿宋" w:eastAsia="仿宋" w:hAnsi="仿宋" w:hint="eastAsia"/>
        </w:rPr>
        <w:t>·</w:t>
      </w:r>
      <w:r w:rsidRPr="00983D07">
        <w:rPr>
          <w:rFonts w:ascii="仿宋" w:eastAsia="仿宋" w:hAnsi="仿宋"/>
        </w:rPr>
        <w:t>当同向直行绿灯亮时，左转车辆前移至待左转的区域，等待左转通行权</w:t>
      </w:r>
    </w:p>
    <w:p w14:paraId="34320342" w14:textId="1EC80B34" w:rsidR="00983D07" w:rsidRPr="00983D07" w:rsidRDefault="00983D07" w:rsidP="00983D07">
      <w:pPr>
        <w:rPr>
          <w:rFonts w:ascii="仿宋" w:eastAsia="仿宋" w:hAnsi="仿宋"/>
        </w:rPr>
      </w:pPr>
      <w:r>
        <w:rPr>
          <w:rFonts w:ascii="Courier New" w:eastAsia="仿宋" w:hAnsi="Courier New" w:cs="Courier New" w:hint="eastAsia"/>
        </w:rPr>
        <w:t>·</w:t>
      </w:r>
      <w:r w:rsidRPr="00983D07">
        <w:rPr>
          <w:rFonts w:ascii="仿宋" w:eastAsia="仿宋" w:hAnsi="仿宋"/>
        </w:rPr>
        <w:t>不影响直行车辆通行</w:t>
      </w:r>
    </w:p>
    <w:p w14:paraId="6F4FDD05" w14:textId="3A832A2A" w:rsidR="003161AC" w:rsidRDefault="00983D07" w:rsidP="00983D07">
      <w:pPr>
        <w:rPr>
          <w:rFonts w:ascii="仿宋" w:eastAsia="仿宋" w:hAnsi="仿宋"/>
          <w:b/>
          <w:bCs/>
        </w:rPr>
      </w:pPr>
      <w:r>
        <w:rPr>
          <w:rFonts w:ascii="Courier New" w:eastAsia="仿宋" w:hAnsi="Courier New" w:cs="Courier New" w:hint="eastAsia"/>
        </w:rPr>
        <w:t>·</w:t>
      </w:r>
      <w:r w:rsidRPr="00983D07">
        <w:rPr>
          <w:rFonts w:ascii="仿宋" w:eastAsia="仿宋" w:hAnsi="仿宋"/>
        </w:rPr>
        <w:t>半径</w:t>
      </w:r>
      <w:r w:rsidRPr="00983D07">
        <w:rPr>
          <w:rFonts w:ascii="仿宋" w:eastAsia="仿宋" w:hAnsi="仿宋"/>
          <w:b/>
          <w:bCs/>
        </w:rPr>
        <w:t>不小于25m</w:t>
      </w:r>
    </w:p>
    <w:p w14:paraId="744FE318" w14:textId="5E270B53" w:rsidR="00102D3C" w:rsidRPr="00102D3C" w:rsidRDefault="00102D3C" w:rsidP="00983D07">
      <w:pPr>
        <w:rPr>
          <w:rFonts w:ascii="仿宋" w:eastAsia="仿宋" w:hAnsi="仿宋" w:hint="eastAsia"/>
        </w:rPr>
      </w:pPr>
      <w:r w:rsidRPr="00102D3C">
        <w:rPr>
          <w:rFonts w:ascii="仿宋" w:eastAsia="仿宋" w:hAnsi="仿宋"/>
        </w:rPr>
        <w:drawing>
          <wp:inline distT="0" distB="0" distL="0" distR="0" wp14:anchorId="1AEA5A3A" wp14:editId="77AF9FA2">
            <wp:extent cx="4100729" cy="1764000"/>
            <wp:effectExtent l="0" t="0" r="1905" b="1905"/>
            <wp:docPr id="115839276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8392767" name=""/>
                    <pic:cNvPicPr/>
                  </pic:nvPicPr>
                  <pic:blipFill>
                    <a:blip r:embed="rId30"/>
                    <a:stretch>
                      <a:fillRect/>
                    </a:stretch>
                  </pic:blipFill>
                  <pic:spPr>
                    <a:xfrm>
                      <a:off x="0" y="0"/>
                      <a:ext cx="4124840" cy="1774372"/>
                    </a:xfrm>
                    <a:prstGeom prst="rect">
                      <a:avLst/>
                    </a:prstGeom>
                  </pic:spPr>
                </pic:pic>
              </a:graphicData>
            </a:graphic>
          </wp:inline>
        </w:drawing>
      </w:r>
    </w:p>
    <w:p w14:paraId="2A0C2343" w14:textId="1C49DAEE" w:rsidR="00591BCE" w:rsidRDefault="009C5343">
      <w:pPr>
        <w:rPr>
          <w:rFonts w:ascii="仿宋" w:eastAsia="仿宋" w:hAnsi="仿宋"/>
        </w:rPr>
      </w:pPr>
      <w:r>
        <w:rPr>
          <w:rFonts w:ascii="仿宋" w:eastAsia="仿宋" w:hAnsi="仿宋" w:hint="eastAsia"/>
        </w:rPr>
        <w:lastRenderedPageBreak/>
        <w:t>（3）右转交通流渠化设计：</w:t>
      </w:r>
    </w:p>
    <w:p w14:paraId="55357D3E" w14:textId="743EFAF7" w:rsidR="007A2902" w:rsidRPr="007A2902" w:rsidRDefault="007A2902" w:rsidP="007A2902">
      <w:pPr>
        <w:rPr>
          <w:rFonts w:ascii="仿宋" w:eastAsia="仿宋" w:hAnsi="仿宋"/>
        </w:rPr>
      </w:pPr>
      <w:r>
        <w:rPr>
          <w:rFonts w:ascii="仿宋" w:eastAsia="仿宋" w:hAnsi="仿宋" w:hint="eastAsia"/>
        </w:rPr>
        <w:t>·</w:t>
      </w:r>
      <w:r w:rsidRPr="007A2902">
        <w:rPr>
          <w:rFonts w:ascii="仿宋" w:eastAsia="仿宋" w:hAnsi="仿宋"/>
        </w:rPr>
        <w:t>尽量降低右转机动车速度；</w:t>
      </w:r>
    </w:p>
    <w:p w14:paraId="00128BA5" w14:textId="35C7D3B7" w:rsidR="007A2902" w:rsidRPr="007A2902" w:rsidRDefault="007A2902" w:rsidP="007A2902">
      <w:pPr>
        <w:rPr>
          <w:rFonts w:ascii="仿宋" w:eastAsia="仿宋" w:hAnsi="仿宋"/>
        </w:rPr>
      </w:pPr>
      <w:r>
        <w:rPr>
          <w:rFonts w:ascii="Courier New" w:eastAsia="仿宋" w:hAnsi="Courier New" w:cs="Courier New" w:hint="eastAsia"/>
        </w:rPr>
        <w:t>·</w:t>
      </w:r>
      <w:r w:rsidRPr="007A2902">
        <w:rPr>
          <w:rFonts w:ascii="仿宋" w:eastAsia="仿宋" w:hAnsi="仿宋"/>
          <w:b/>
          <w:bCs/>
        </w:rPr>
        <w:t>采用小半径（12～15m）</w:t>
      </w:r>
      <w:r w:rsidRPr="007A2902">
        <w:rPr>
          <w:rFonts w:ascii="仿宋" w:eastAsia="仿宋" w:hAnsi="仿宋"/>
        </w:rPr>
        <w:t>；</w:t>
      </w:r>
    </w:p>
    <w:p w14:paraId="6283DD6E" w14:textId="5D3CAFC8" w:rsidR="007A2902" w:rsidRPr="007A2902" w:rsidRDefault="007A2902" w:rsidP="007A2902">
      <w:pPr>
        <w:rPr>
          <w:rFonts w:ascii="仿宋" w:eastAsia="仿宋" w:hAnsi="仿宋"/>
        </w:rPr>
      </w:pPr>
      <w:r>
        <w:rPr>
          <w:rFonts w:ascii="Courier New" w:eastAsia="仿宋" w:hAnsi="Courier New" w:cs="Courier New" w:hint="eastAsia"/>
        </w:rPr>
        <w:t>·</w:t>
      </w:r>
      <w:r w:rsidRPr="007A2902">
        <w:rPr>
          <w:rFonts w:ascii="仿宋" w:eastAsia="仿宋" w:hAnsi="仿宋"/>
        </w:rPr>
        <w:t>大车不宜超过20m；</w:t>
      </w:r>
    </w:p>
    <w:p w14:paraId="68C67F63" w14:textId="4336B6F8" w:rsidR="007A2902" w:rsidRPr="007A2902" w:rsidRDefault="007A2902" w:rsidP="007A2902">
      <w:pPr>
        <w:rPr>
          <w:rFonts w:ascii="仿宋" w:eastAsia="仿宋" w:hAnsi="仿宋"/>
        </w:rPr>
      </w:pPr>
      <w:r>
        <w:rPr>
          <w:rFonts w:ascii="Courier New" w:eastAsia="仿宋" w:hAnsi="Courier New" w:cs="Courier New" w:hint="eastAsia"/>
        </w:rPr>
        <w:t>·</w:t>
      </w:r>
      <w:r w:rsidRPr="007A2902">
        <w:rPr>
          <w:rFonts w:ascii="仿宋" w:eastAsia="仿宋" w:hAnsi="仿宋"/>
        </w:rPr>
        <w:t>相邻过街横道之间预留6m间距（待行一辆右转小车）；</w:t>
      </w:r>
      <w:r>
        <w:rPr>
          <w:rFonts w:ascii="仿宋" w:eastAsia="仿宋" w:hAnsi="仿宋" w:hint="eastAsia"/>
        </w:rPr>
        <w:t>【联想经典</w:t>
      </w:r>
      <w:proofErr w:type="spellStart"/>
      <w:r>
        <w:rPr>
          <w:rFonts w:ascii="仿宋" w:eastAsia="仿宋" w:hAnsi="仿宋" w:hint="eastAsia"/>
        </w:rPr>
        <w:t>abcd</w:t>
      </w:r>
      <w:proofErr w:type="spellEnd"/>
      <w:r>
        <w:rPr>
          <w:rFonts w:ascii="仿宋" w:eastAsia="仿宋" w:hAnsi="仿宋" w:hint="eastAsia"/>
        </w:rPr>
        <w:t>图】</w:t>
      </w:r>
    </w:p>
    <w:p w14:paraId="0DE5E030" w14:textId="250C3B4E" w:rsidR="009C5343" w:rsidRDefault="007A2902" w:rsidP="007A2902">
      <w:pPr>
        <w:rPr>
          <w:rFonts w:ascii="仿宋" w:eastAsia="仿宋" w:hAnsi="仿宋" w:hint="eastAsia"/>
        </w:rPr>
      </w:pPr>
      <w:r>
        <w:rPr>
          <w:rFonts w:ascii="Courier New" w:eastAsia="仿宋" w:hAnsi="Courier New" w:cs="Courier New" w:hint="eastAsia"/>
        </w:rPr>
        <w:t>·</w:t>
      </w:r>
      <w:r w:rsidRPr="007A2902">
        <w:rPr>
          <w:rFonts w:ascii="仿宋" w:eastAsia="仿宋" w:hAnsi="仿宋"/>
        </w:rPr>
        <w:t>转角处设置绿化或分隔栏。</w:t>
      </w:r>
    </w:p>
    <w:p w14:paraId="6970C0DF" w14:textId="0E824CF6" w:rsidR="00591BCE" w:rsidRDefault="00412F11">
      <w:pPr>
        <w:rPr>
          <w:rFonts w:ascii="仿宋" w:eastAsia="仿宋" w:hAnsi="仿宋"/>
        </w:rPr>
      </w:pPr>
      <w:r>
        <w:rPr>
          <w:rFonts w:ascii="仿宋" w:eastAsia="仿宋" w:hAnsi="仿宋" w:hint="eastAsia"/>
        </w:rPr>
        <w:t>（4）渠化岛：</w:t>
      </w:r>
      <w:r w:rsidR="004C71BD">
        <w:rPr>
          <w:rFonts w:ascii="仿宋" w:eastAsia="仿宋" w:hAnsi="仿宋" w:hint="eastAsia"/>
        </w:rPr>
        <w:t>【画线、彩色铺装指对</w:t>
      </w:r>
      <w:r w:rsidR="00384A9D">
        <w:rPr>
          <w:rFonts w:ascii="仿宋" w:eastAsia="仿宋" w:hAnsi="仿宋" w:hint="eastAsia"/>
        </w:rPr>
        <w:t>突出渠化岛的存在】</w:t>
      </w:r>
    </w:p>
    <w:p w14:paraId="08B602A9" w14:textId="071ECB51" w:rsidR="00412F11" w:rsidRDefault="00CC41B2">
      <w:pPr>
        <w:rPr>
          <w:rFonts w:ascii="仿宋" w:eastAsia="仿宋" w:hAnsi="仿宋" w:hint="eastAsia"/>
        </w:rPr>
      </w:pPr>
      <w:r w:rsidRPr="00CC41B2">
        <w:rPr>
          <w:rFonts w:ascii="仿宋" w:eastAsia="仿宋" w:hAnsi="仿宋"/>
        </w:rPr>
        <w:drawing>
          <wp:inline distT="0" distB="0" distL="0" distR="0" wp14:anchorId="436AA6C3" wp14:editId="0C852C2A">
            <wp:extent cx="4326132" cy="2167200"/>
            <wp:effectExtent l="0" t="0" r="5080" b="5080"/>
            <wp:docPr id="67799461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7994618" name=""/>
                    <pic:cNvPicPr/>
                  </pic:nvPicPr>
                  <pic:blipFill>
                    <a:blip r:embed="rId31"/>
                    <a:stretch>
                      <a:fillRect/>
                    </a:stretch>
                  </pic:blipFill>
                  <pic:spPr>
                    <a:xfrm>
                      <a:off x="0" y="0"/>
                      <a:ext cx="4346063" cy="2177185"/>
                    </a:xfrm>
                    <a:prstGeom prst="rect">
                      <a:avLst/>
                    </a:prstGeom>
                  </pic:spPr>
                </pic:pic>
              </a:graphicData>
            </a:graphic>
          </wp:inline>
        </w:drawing>
      </w:r>
    </w:p>
    <w:p w14:paraId="22AB163A" w14:textId="3BBF035E" w:rsidR="00591BCE" w:rsidRDefault="006B0378">
      <w:pPr>
        <w:rPr>
          <w:rFonts w:ascii="仿宋" w:eastAsia="仿宋" w:hAnsi="仿宋"/>
        </w:rPr>
      </w:pPr>
      <w:r>
        <w:rPr>
          <w:rFonts w:ascii="仿宋" w:eastAsia="仿宋" w:hAnsi="仿宋" w:hint="eastAsia"/>
        </w:rPr>
        <w:t>6、交叉口行人过街横道设计：</w:t>
      </w:r>
    </w:p>
    <w:p w14:paraId="1D24BAEA" w14:textId="6A450FF0" w:rsidR="006B0378" w:rsidRDefault="00AD7724">
      <w:pPr>
        <w:rPr>
          <w:rFonts w:ascii="仿宋" w:eastAsia="仿宋" w:hAnsi="仿宋"/>
        </w:rPr>
      </w:pPr>
      <w:r w:rsidRPr="00AD7724">
        <w:rPr>
          <w:rFonts w:ascii="仿宋" w:eastAsia="仿宋" w:hAnsi="仿宋"/>
        </w:rPr>
        <w:drawing>
          <wp:inline distT="0" distB="0" distL="0" distR="0" wp14:anchorId="768151A9" wp14:editId="5981F516">
            <wp:extent cx="4161600" cy="2155951"/>
            <wp:effectExtent l="0" t="0" r="4445" b="3175"/>
            <wp:docPr id="9856058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5605831" name=""/>
                    <pic:cNvPicPr/>
                  </pic:nvPicPr>
                  <pic:blipFill>
                    <a:blip r:embed="rId32"/>
                    <a:stretch>
                      <a:fillRect/>
                    </a:stretch>
                  </pic:blipFill>
                  <pic:spPr>
                    <a:xfrm>
                      <a:off x="0" y="0"/>
                      <a:ext cx="4218015" cy="2185177"/>
                    </a:xfrm>
                    <a:prstGeom prst="rect">
                      <a:avLst/>
                    </a:prstGeom>
                  </pic:spPr>
                </pic:pic>
              </a:graphicData>
            </a:graphic>
          </wp:inline>
        </w:drawing>
      </w:r>
    </w:p>
    <w:p w14:paraId="5678B8C8" w14:textId="2EA49515" w:rsidR="000F6A9D" w:rsidRDefault="00A46767">
      <w:pPr>
        <w:rPr>
          <w:rFonts w:ascii="仿宋" w:eastAsia="仿宋" w:hAnsi="仿宋"/>
        </w:rPr>
      </w:pPr>
      <w:r w:rsidRPr="00A46767">
        <w:rPr>
          <w:rFonts w:ascii="仿宋" w:eastAsia="仿宋" w:hAnsi="仿宋"/>
        </w:rPr>
        <w:drawing>
          <wp:inline distT="0" distB="0" distL="0" distR="0" wp14:anchorId="292E6A54" wp14:editId="68599709">
            <wp:extent cx="4102538" cy="2426400"/>
            <wp:effectExtent l="0" t="0" r="0" b="0"/>
            <wp:docPr id="14574605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746055" name=""/>
                    <pic:cNvPicPr/>
                  </pic:nvPicPr>
                  <pic:blipFill>
                    <a:blip r:embed="rId33"/>
                    <a:stretch>
                      <a:fillRect/>
                    </a:stretch>
                  </pic:blipFill>
                  <pic:spPr>
                    <a:xfrm>
                      <a:off x="0" y="0"/>
                      <a:ext cx="4186687" cy="2476169"/>
                    </a:xfrm>
                    <a:prstGeom prst="rect">
                      <a:avLst/>
                    </a:prstGeom>
                  </pic:spPr>
                </pic:pic>
              </a:graphicData>
            </a:graphic>
          </wp:inline>
        </w:drawing>
      </w:r>
      <w:r w:rsidR="00C325BA" w:rsidRPr="00C325BA">
        <w:rPr>
          <w:rFonts w:ascii="仿宋" w:eastAsia="仿宋" w:hAnsi="仿宋"/>
        </w:rPr>
        <w:drawing>
          <wp:inline distT="0" distB="0" distL="0" distR="0" wp14:anchorId="115FAACC" wp14:editId="4B81FFBD">
            <wp:extent cx="2540000" cy="1120503"/>
            <wp:effectExtent l="0" t="0" r="0" b="0"/>
            <wp:docPr id="17924022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240220" name=""/>
                    <pic:cNvPicPr/>
                  </pic:nvPicPr>
                  <pic:blipFill>
                    <a:blip r:embed="rId34"/>
                    <a:stretch>
                      <a:fillRect/>
                    </a:stretch>
                  </pic:blipFill>
                  <pic:spPr>
                    <a:xfrm>
                      <a:off x="0" y="0"/>
                      <a:ext cx="2640673" cy="1164914"/>
                    </a:xfrm>
                    <a:prstGeom prst="rect">
                      <a:avLst/>
                    </a:prstGeom>
                  </pic:spPr>
                </pic:pic>
              </a:graphicData>
            </a:graphic>
          </wp:inline>
        </w:drawing>
      </w:r>
    </w:p>
    <w:p w14:paraId="24299CE7" w14:textId="25B99136" w:rsidR="000F6A9D" w:rsidRDefault="002127A0">
      <w:pPr>
        <w:rPr>
          <w:rFonts w:ascii="仿宋" w:eastAsia="仿宋" w:hAnsi="仿宋"/>
        </w:rPr>
      </w:pPr>
      <w:r>
        <w:rPr>
          <w:rFonts w:ascii="仿宋" w:eastAsia="仿宋" w:hAnsi="仿宋" w:hint="eastAsia"/>
        </w:rPr>
        <w:lastRenderedPageBreak/>
        <w:t>设计要点：</w:t>
      </w:r>
    </w:p>
    <w:p w14:paraId="46C336EE" w14:textId="30A791F0" w:rsidR="007226C4" w:rsidRPr="007226C4" w:rsidRDefault="007226C4" w:rsidP="007226C4">
      <w:pPr>
        <w:rPr>
          <w:rFonts w:ascii="仿宋" w:eastAsia="仿宋" w:hAnsi="仿宋"/>
        </w:rPr>
      </w:pPr>
      <w:r>
        <w:rPr>
          <w:rFonts w:ascii="仿宋" w:eastAsia="仿宋" w:hAnsi="仿宋" w:hint="eastAsia"/>
        </w:rPr>
        <w:t>·</w:t>
      </w:r>
      <w:r w:rsidRPr="007226C4">
        <w:rPr>
          <w:rFonts w:ascii="仿宋" w:eastAsia="仿宋" w:hAnsi="仿宋"/>
        </w:rPr>
        <w:t>两相邻横道线间待行至少1辆右转车辆</w:t>
      </w:r>
    </w:p>
    <w:p w14:paraId="4A1F14D0" w14:textId="2E4E6CFB" w:rsidR="007226C4" w:rsidRPr="007226C4" w:rsidRDefault="007226C4" w:rsidP="007226C4">
      <w:pPr>
        <w:rPr>
          <w:rFonts w:ascii="仿宋" w:eastAsia="仿宋" w:hAnsi="仿宋"/>
        </w:rPr>
      </w:pPr>
      <w:r>
        <w:rPr>
          <w:rFonts w:ascii="Courier New" w:eastAsia="仿宋" w:hAnsi="Courier New" w:cs="Courier New" w:hint="eastAsia"/>
        </w:rPr>
        <w:t>·</w:t>
      </w:r>
      <w:r w:rsidRPr="007226C4">
        <w:rPr>
          <w:rFonts w:ascii="仿宋" w:eastAsia="仿宋" w:hAnsi="仿宋"/>
        </w:rPr>
        <w:t>车辆左转半径&gt;25m，双向左转车流不对碰</w:t>
      </w:r>
    </w:p>
    <w:p w14:paraId="256E4CED" w14:textId="0E729738" w:rsidR="007226C4" w:rsidRPr="007226C4" w:rsidRDefault="007226C4" w:rsidP="007226C4">
      <w:pPr>
        <w:rPr>
          <w:rFonts w:ascii="仿宋" w:eastAsia="仿宋" w:hAnsi="仿宋"/>
        </w:rPr>
      </w:pPr>
      <w:r>
        <w:rPr>
          <w:rFonts w:ascii="Courier New" w:eastAsia="仿宋" w:hAnsi="Courier New" w:cs="Courier New" w:hint="eastAsia"/>
        </w:rPr>
        <w:t>·</w:t>
      </w:r>
      <w:r w:rsidRPr="007226C4">
        <w:rPr>
          <w:rFonts w:ascii="仿宋" w:eastAsia="仿宋" w:hAnsi="仿宋"/>
        </w:rPr>
        <w:t>过街横道尽量短，降低慢行交通过街时间</w:t>
      </w:r>
    </w:p>
    <w:p w14:paraId="40C6CD2A" w14:textId="5B497811" w:rsidR="002127A0" w:rsidRDefault="007226C4" w:rsidP="007226C4">
      <w:pPr>
        <w:rPr>
          <w:rFonts w:ascii="仿宋" w:eastAsia="仿宋" w:hAnsi="仿宋" w:hint="eastAsia"/>
        </w:rPr>
      </w:pPr>
      <w:r>
        <w:rPr>
          <w:rFonts w:ascii="Courier New" w:eastAsia="仿宋" w:hAnsi="Courier New" w:cs="Courier New" w:hint="eastAsia"/>
        </w:rPr>
        <w:t>·</w:t>
      </w:r>
      <w:r w:rsidRPr="007226C4">
        <w:rPr>
          <w:rFonts w:ascii="仿宋" w:eastAsia="仿宋" w:hAnsi="仿宋"/>
        </w:rPr>
        <w:t>机动车进出口道宽度大于16米，设置行人过街中央驻足区</w:t>
      </w:r>
    </w:p>
    <w:p w14:paraId="1A66E25D" w14:textId="79B996CC" w:rsidR="00F82989" w:rsidRDefault="009D7DC6">
      <w:pPr>
        <w:rPr>
          <w:rFonts w:ascii="仿宋" w:eastAsia="仿宋" w:hAnsi="仿宋"/>
        </w:rPr>
      </w:pPr>
      <w:r>
        <w:rPr>
          <w:rFonts w:ascii="仿宋" w:eastAsia="仿宋" w:hAnsi="仿宋" w:hint="eastAsia"/>
        </w:rPr>
        <w:t>7、路段二次过街横道设计：</w:t>
      </w:r>
    </w:p>
    <w:p w14:paraId="71B482BE" w14:textId="10533D7A" w:rsidR="009D7DC6" w:rsidRPr="009D7DC6" w:rsidRDefault="000D55AD">
      <w:pPr>
        <w:rPr>
          <w:rFonts w:ascii="仿宋" w:eastAsia="仿宋" w:hAnsi="仿宋" w:hint="eastAsia"/>
        </w:rPr>
      </w:pPr>
      <w:r w:rsidRPr="000D55AD">
        <w:rPr>
          <w:rFonts w:ascii="仿宋" w:eastAsia="仿宋" w:hAnsi="仿宋"/>
        </w:rPr>
        <w:drawing>
          <wp:inline distT="0" distB="0" distL="0" distR="0" wp14:anchorId="646A1A4E" wp14:editId="27F2ACB9">
            <wp:extent cx="4184632" cy="2221654"/>
            <wp:effectExtent l="0" t="0" r="0" b="1270"/>
            <wp:docPr id="168699332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6993324" name=""/>
                    <pic:cNvPicPr/>
                  </pic:nvPicPr>
                  <pic:blipFill rotWithShape="1">
                    <a:blip r:embed="rId35"/>
                    <a:srcRect b="4642"/>
                    <a:stretch/>
                  </pic:blipFill>
                  <pic:spPr bwMode="auto">
                    <a:xfrm>
                      <a:off x="0" y="0"/>
                      <a:ext cx="4210810" cy="2235552"/>
                    </a:xfrm>
                    <a:prstGeom prst="rect">
                      <a:avLst/>
                    </a:prstGeom>
                    <a:ln>
                      <a:noFill/>
                    </a:ln>
                    <a:extLst>
                      <a:ext uri="{53640926-AAD7-44D8-BBD7-CCE9431645EC}">
                        <a14:shadowObscured xmlns:a14="http://schemas.microsoft.com/office/drawing/2010/main"/>
                      </a:ext>
                    </a:extLst>
                  </pic:spPr>
                </pic:pic>
              </a:graphicData>
            </a:graphic>
          </wp:inline>
        </w:drawing>
      </w:r>
    </w:p>
    <w:p w14:paraId="35BA0376" w14:textId="204B8692" w:rsidR="00F82989" w:rsidRDefault="00706397">
      <w:pPr>
        <w:rPr>
          <w:rFonts w:ascii="仿宋" w:eastAsia="仿宋" w:hAnsi="仿宋"/>
        </w:rPr>
      </w:pPr>
      <w:r>
        <w:rPr>
          <w:rFonts w:ascii="仿宋" w:eastAsia="仿宋" w:hAnsi="仿宋" w:hint="eastAsia"/>
        </w:rPr>
        <w:t>8、道路沿线进出交通设计</w:t>
      </w:r>
      <w:r w:rsidR="003A512E">
        <w:rPr>
          <w:rFonts w:ascii="仿宋" w:eastAsia="仿宋" w:hAnsi="仿宋" w:hint="eastAsia"/>
        </w:rPr>
        <w:t>：</w:t>
      </w:r>
    </w:p>
    <w:p w14:paraId="2F8697C4" w14:textId="68DCEDDD" w:rsidR="003A512E" w:rsidRPr="003A512E" w:rsidRDefault="003A512E">
      <w:pPr>
        <w:rPr>
          <w:rFonts w:ascii="仿宋" w:eastAsia="仿宋" w:hAnsi="仿宋" w:hint="eastAsia"/>
        </w:rPr>
      </w:pPr>
      <w:r>
        <w:rPr>
          <w:rFonts w:ascii="仿宋" w:eastAsia="仿宋" w:hAnsi="仿宋" w:hint="eastAsia"/>
        </w:rPr>
        <w:t>力求避免交通的左进左出</w:t>
      </w:r>
    </w:p>
    <w:p w14:paraId="3BF80858" w14:textId="152B0206" w:rsidR="00F82989" w:rsidRDefault="00D5771D">
      <w:pPr>
        <w:rPr>
          <w:rFonts w:ascii="仿宋" w:eastAsia="仿宋" w:hAnsi="仿宋"/>
        </w:rPr>
      </w:pPr>
      <w:r>
        <w:rPr>
          <w:rFonts w:ascii="仿宋" w:eastAsia="仿宋" w:hAnsi="仿宋" w:hint="eastAsia"/>
        </w:rPr>
        <w:t>（1）允许左转进出：</w:t>
      </w:r>
    </w:p>
    <w:p w14:paraId="532A6D42" w14:textId="6C15DF9C" w:rsidR="00D5771D" w:rsidRPr="007A4C82" w:rsidRDefault="000507B4" w:rsidP="000507B4">
      <w:pPr>
        <w:rPr>
          <w:rFonts w:ascii="仿宋" w:eastAsia="仿宋" w:hAnsi="仿宋" w:hint="eastAsia"/>
          <w:b/>
          <w:bCs/>
        </w:rPr>
      </w:pPr>
      <w:r w:rsidRPr="000507B4">
        <w:rPr>
          <w:rFonts w:ascii="仿宋" w:eastAsia="仿宋" w:hAnsi="仿宋"/>
        </w:rPr>
        <w:t>特殊进出交通（医院救护车、消防车等），允许左转进出：</w:t>
      </w:r>
      <w:r w:rsidR="007A4C82">
        <w:rPr>
          <w:rFonts w:ascii="仿宋" w:eastAsia="仿宋" w:hAnsi="仿宋" w:hint="eastAsia"/>
        </w:rPr>
        <w:t>压缩中央分隔带宽度，</w:t>
      </w:r>
      <w:r w:rsidRPr="007A4C82">
        <w:rPr>
          <w:rFonts w:ascii="仿宋" w:eastAsia="仿宋" w:hAnsi="仿宋"/>
          <w:b/>
          <w:bCs/>
        </w:rPr>
        <w:t>设置左转待行空间</w:t>
      </w:r>
    </w:p>
    <w:p w14:paraId="03FB886B" w14:textId="1DA95244" w:rsidR="000F6A9D" w:rsidRPr="006B0378" w:rsidRDefault="000F5701">
      <w:pPr>
        <w:rPr>
          <w:rFonts w:ascii="仿宋" w:eastAsia="仿宋" w:hAnsi="仿宋" w:hint="eastAsia"/>
        </w:rPr>
      </w:pPr>
      <w:r w:rsidRPr="000F5701">
        <w:rPr>
          <w:rFonts w:ascii="仿宋" w:eastAsia="仿宋" w:hAnsi="仿宋"/>
        </w:rPr>
        <w:drawing>
          <wp:inline distT="0" distB="0" distL="0" distR="0" wp14:anchorId="03C5AA49" wp14:editId="40A14B56">
            <wp:extent cx="4153847" cy="2153920"/>
            <wp:effectExtent l="0" t="0" r="0" b="5080"/>
            <wp:docPr id="200676156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6761563" name=""/>
                    <pic:cNvPicPr/>
                  </pic:nvPicPr>
                  <pic:blipFill>
                    <a:blip r:embed="rId36"/>
                    <a:stretch>
                      <a:fillRect/>
                    </a:stretch>
                  </pic:blipFill>
                  <pic:spPr>
                    <a:xfrm>
                      <a:off x="0" y="0"/>
                      <a:ext cx="4165599" cy="2160014"/>
                    </a:xfrm>
                    <a:prstGeom prst="rect">
                      <a:avLst/>
                    </a:prstGeom>
                  </pic:spPr>
                </pic:pic>
              </a:graphicData>
            </a:graphic>
          </wp:inline>
        </w:drawing>
      </w:r>
    </w:p>
    <w:p w14:paraId="15422DA1" w14:textId="2DFBD14E" w:rsidR="00591BCE" w:rsidRDefault="000F5701">
      <w:pPr>
        <w:rPr>
          <w:rFonts w:ascii="仿宋" w:eastAsia="仿宋" w:hAnsi="仿宋"/>
        </w:rPr>
      </w:pPr>
      <w:r>
        <w:rPr>
          <w:rFonts w:ascii="仿宋" w:eastAsia="仿宋" w:hAnsi="仿宋" w:hint="eastAsia"/>
        </w:rPr>
        <w:t>（2）右进右出：</w:t>
      </w:r>
    </w:p>
    <w:p w14:paraId="782FC6FE" w14:textId="6E8EA83E" w:rsidR="00BE2C2E" w:rsidRPr="00BE2C2E" w:rsidRDefault="008E2C1D" w:rsidP="00BE2C2E">
      <w:pPr>
        <w:rPr>
          <w:rFonts w:ascii="仿宋" w:eastAsia="仿宋" w:hAnsi="仿宋"/>
        </w:rPr>
      </w:pPr>
      <w:r>
        <w:rPr>
          <w:rFonts w:ascii="仿宋" w:eastAsia="仿宋" w:hAnsi="仿宋" w:hint="eastAsia"/>
        </w:rPr>
        <w:t>·</w:t>
      </w:r>
      <w:r w:rsidR="00BE2C2E" w:rsidRPr="00BE2C2E">
        <w:rPr>
          <w:rFonts w:ascii="仿宋" w:eastAsia="仿宋" w:hAnsi="仿宋"/>
        </w:rPr>
        <w:t>主干路沿线一般单位进出口建议选择</w:t>
      </w:r>
      <w:r w:rsidR="00BE2C2E" w:rsidRPr="00BE2C2E">
        <w:rPr>
          <w:rFonts w:ascii="仿宋" w:eastAsia="仿宋" w:hAnsi="仿宋"/>
          <w:b/>
          <w:bCs/>
        </w:rPr>
        <w:t>右进右出交通设计</w:t>
      </w:r>
      <w:r w:rsidR="00BE2C2E" w:rsidRPr="00BE2C2E">
        <w:rPr>
          <w:rFonts w:ascii="仿宋" w:eastAsia="仿宋" w:hAnsi="仿宋"/>
        </w:rPr>
        <w:t>模式</w:t>
      </w:r>
    </w:p>
    <w:p w14:paraId="6C18B2F2" w14:textId="71D94DB4" w:rsidR="00BE2C2E" w:rsidRDefault="008E2C1D" w:rsidP="00BE2C2E">
      <w:pPr>
        <w:rPr>
          <w:rFonts w:ascii="仿宋" w:eastAsia="仿宋" w:hAnsi="仿宋"/>
        </w:rPr>
      </w:pPr>
      <w:r>
        <w:rPr>
          <w:rFonts w:ascii="仿宋" w:eastAsia="仿宋" w:hAnsi="仿宋" w:hint="eastAsia"/>
        </w:rPr>
        <w:t>·</w:t>
      </w:r>
      <w:r w:rsidR="00BE2C2E" w:rsidRPr="00BE2C2E">
        <w:rPr>
          <w:rFonts w:ascii="仿宋" w:eastAsia="仿宋" w:hAnsi="仿宋"/>
        </w:rPr>
        <w:t>主干路实施中央隔离，进出交通只可右进右出，主路开口处进行必要拓宽</w:t>
      </w:r>
    </w:p>
    <w:p w14:paraId="3C9BD709" w14:textId="17898F4E" w:rsidR="008E2C1D" w:rsidRPr="008E2C1D" w:rsidRDefault="008E2C1D" w:rsidP="008E2C1D">
      <w:pPr>
        <w:ind w:firstLine="420"/>
        <w:rPr>
          <w:rFonts w:ascii="仿宋" w:eastAsia="仿宋" w:hAnsi="仿宋"/>
        </w:rPr>
      </w:pPr>
      <w:r w:rsidRPr="008E2C1D">
        <w:rPr>
          <w:rFonts w:ascii="仿宋" w:eastAsia="仿宋" w:hAnsi="仿宋"/>
        </w:rPr>
        <w:t>在路段上设置掉头车道：缩减中央分隔带设置掉头车辆待行和汇入区段</w:t>
      </w:r>
    </w:p>
    <w:p w14:paraId="46D0C950" w14:textId="04A4DF24" w:rsidR="008E2C1D" w:rsidRPr="008E2C1D" w:rsidRDefault="008E2C1D" w:rsidP="008E2C1D">
      <w:pPr>
        <w:ind w:firstLine="420"/>
        <w:rPr>
          <w:rFonts w:ascii="仿宋" w:eastAsia="仿宋" w:hAnsi="仿宋" w:hint="eastAsia"/>
        </w:rPr>
      </w:pPr>
      <w:r w:rsidRPr="008E2C1D">
        <w:rPr>
          <w:rFonts w:ascii="仿宋" w:eastAsia="仿宋" w:hAnsi="仿宋"/>
        </w:rPr>
        <w:t>在交叉口停车线上游设置掉头车道：结合相位进行掉头设计</w:t>
      </w:r>
    </w:p>
    <w:p w14:paraId="34053045" w14:textId="6017C96E" w:rsidR="00BE2C2E" w:rsidRPr="00BE2C2E" w:rsidRDefault="008E2C1D" w:rsidP="00BE2C2E">
      <w:pPr>
        <w:rPr>
          <w:rFonts w:ascii="仿宋" w:eastAsia="仿宋" w:hAnsi="仿宋"/>
        </w:rPr>
      </w:pPr>
      <w:r>
        <w:rPr>
          <w:rFonts w:ascii="Segoe UI Symbol" w:eastAsia="仿宋" w:hAnsi="Segoe UI Symbol" w:cs="Segoe UI Symbol" w:hint="eastAsia"/>
        </w:rPr>
        <w:lastRenderedPageBreak/>
        <w:t>·</w:t>
      </w:r>
      <w:r w:rsidR="00BE2C2E" w:rsidRPr="00BE2C2E">
        <w:rPr>
          <w:rFonts w:ascii="仿宋" w:eastAsia="仿宋" w:hAnsi="仿宋"/>
        </w:rPr>
        <w:t>该模式冲突显著减少，主线通行能力和速度较高；但进出交通绕行增多，增加上下游掉头开口的交通压力</w:t>
      </w:r>
    </w:p>
    <w:p w14:paraId="097DF688" w14:textId="5446D984" w:rsidR="000F5701" w:rsidRPr="00591BCE" w:rsidRDefault="008E2C1D" w:rsidP="00BE2C2E">
      <w:pPr>
        <w:rPr>
          <w:rFonts w:ascii="仿宋" w:eastAsia="仿宋" w:hAnsi="仿宋" w:hint="eastAsia"/>
        </w:rPr>
      </w:pPr>
      <w:r>
        <w:rPr>
          <w:rFonts w:ascii="Segoe UI Symbol" w:eastAsia="仿宋" w:hAnsi="Segoe UI Symbol" w:cs="Segoe UI Symbol" w:hint="eastAsia"/>
        </w:rPr>
        <w:t>·</w:t>
      </w:r>
      <w:r w:rsidR="00BE2C2E" w:rsidRPr="00BE2C2E">
        <w:rPr>
          <w:rFonts w:ascii="仿宋" w:eastAsia="仿宋" w:hAnsi="仿宋"/>
        </w:rPr>
        <w:t>适用于主要道路交通流量较大、出入口左转需求不大，路段分隔带足够宽、有掉头条件</w:t>
      </w:r>
    </w:p>
    <w:p w14:paraId="497EB02C" w14:textId="49C4C5E9" w:rsidR="00432BA7" w:rsidRPr="008E2C1D" w:rsidRDefault="00083696">
      <w:pPr>
        <w:rPr>
          <w:rFonts w:ascii="仿宋" w:eastAsia="仿宋" w:hAnsi="仿宋"/>
        </w:rPr>
      </w:pPr>
      <w:r w:rsidRPr="00083696">
        <w:rPr>
          <w:rFonts w:ascii="仿宋" w:eastAsia="仿宋" w:hAnsi="仿宋"/>
        </w:rPr>
        <w:drawing>
          <wp:inline distT="0" distB="0" distL="0" distR="0" wp14:anchorId="1CE9575C" wp14:editId="3755AD8E">
            <wp:extent cx="3907344" cy="936703"/>
            <wp:effectExtent l="0" t="0" r="4445" b="3175"/>
            <wp:docPr id="161137665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1376656" name=""/>
                    <pic:cNvPicPr/>
                  </pic:nvPicPr>
                  <pic:blipFill>
                    <a:blip r:embed="rId37"/>
                    <a:stretch>
                      <a:fillRect/>
                    </a:stretch>
                  </pic:blipFill>
                  <pic:spPr>
                    <a:xfrm>
                      <a:off x="0" y="0"/>
                      <a:ext cx="4003377" cy="959725"/>
                    </a:xfrm>
                    <a:prstGeom prst="rect">
                      <a:avLst/>
                    </a:prstGeom>
                  </pic:spPr>
                </pic:pic>
              </a:graphicData>
            </a:graphic>
          </wp:inline>
        </w:drawing>
      </w:r>
    </w:p>
    <w:p w14:paraId="5FBB5536" w14:textId="7F660902" w:rsidR="00432BA7" w:rsidRDefault="000E41C6">
      <w:pPr>
        <w:rPr>
          <w:rFonts w:ascii="仿宋" w:eastAsia="仿宋" w:hAnsi="仿宋" w:hint="eastAsia"/>
        </w:rPr>
      </w:pPr>
      <w:r>
        <w:rPr>
          <w:rFonts w:ascii="仿宋" w:eastAsia="仿宋" w:hAnsi="仿宋" w:hint="eastAsia"/>
        </w:rPr>
        <w:t>9、交通稳静化设计：</w:t>
      </w:r>
      <w:r w:rsidR="00B70B07">
        <w:rPr>
          <w:rFonts w:ascii="仿宋" w:eastAsia="仿宋" w:hAnsi="仿宋" w:hint="eastAsia"/>
        </w:rPr>
        <w:t>【告诉一个措施，要能分辨是流量or车速控制】</w:t>
      </w:r>
    </w:p>
    <w:p w14:paraId="7B3AB300" w14:textId="60850E6F" w:rsidR="000E41C6" w:rsidRDefault="00B70B07">
      <w:pPr>
        <w:rPr>
          <w:rFonts w:ascii="仿宋" w:eastAsia="仿宋" w:hAnsi="仿宋" w:hint="eastAsia"/>
        </w:rPr>
      </w:pPr>
      <w:r w:rsidRPr="00B70B07">
        <w:rPr>
          <w:rFonts w:ascii="仿宋" w:eastAsia="仿宋" w:hAnsi="仿宋"/>
        </w:rPr>
        <w:t>交通稳静化：道路设计中</w:t>
      </w:r>
      <w:r w:rsidRPr="00B70B07">
        <w:rPr>
          <w:rFonts w:ascii="仿宋" w:eastAsia="仿宋" w:hAnsi="仿宋"/>
          <w:b/>
          <w:bCs/>
        </w:rPr>
        <w:t>减速技术</w:t>
      </w:r>
      <w:r w:rsidRPr="00B70B07">
        <w:rPr>
          <w:rFonts w:ascii="仿宋" w:eastAsia="仿宋" w:hAnsi="仿宋"/>
        </w:rPr>
        <w:t>的总称</w:t>
      </w:r>
    </w:p>
    <w:p w14:paraId="5D71B459" w14:textId="393FC590" w:rsidR="00083696" w:rsidRDefault="00C50BDA">
      <w:pPr>
        <w:rPr>
          <w:rFonts w:ascii="仿宋" w:eastAsia="仿宋" w:hAnsi="仿宋"/>
        </w:rPr>
      </w:pPr>
      <w:r w:rsidRPr="00C50BDA">
        <w:rPr>
          <w:rFonts w:ascii="仿宋" w:eastAsia="仿宋" w:hAnsi="仿宋"/>
        </w:rPr>
        <w:drawing>
          <wp:inline distT="0" distB="0" distL="0" distR="0" wp14:anchorId="311DE582" wp14:editId="710B455D">
            <wp:extent cx="3501483" cy="779520"/>
            <wp:effectExtent l="0" t="0" r="3810" b="0"/>
            <wp:docPr id="81390884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3908841" name=""/>
                    <pic:cNvPicPr/>
                  </pic:nvPicPr>
                  <pic:blipFill>
                    <a:blip r:embed="rId38"/>
                    <a:stretch>
                      <a:fillRect/>
                    </a:stretch>
                  </pic:blipFill>
                  <pic:spPr>
                    <a:xfrm>
                      <a:off x="0" y="0"/>
                      <a:ext cx="3538792" cy="787826"/>
                    </a:xfrm>
                    <a:prstGeom prst="rect">
                      <a:avLst/>
                    </a:prstGeom>
                  </pic:spPr>
                </pic:pic>
              </a:graphicData>
            </a:graphic>
          </wp:inline>
        </w:drawing>
      </w:r>
      <w:r w:rsidR="00EA2A37">
        <w:rPr>
          <w:rFonts w:ascii="仿宋" w:eastAsia="仿宋" w:hAnsi="仿宋" w:hint="eastAsia"/>
        </w:rPr>
        <w:t>【以下是一个横向偏移的例子：】</w:t>
      </w:r>
    </w:p>
    <w:p w14:paraId="75B58D10" w14:textId="7D38FBBD" w:rsidR="00083696" w:rsidRDefault="00C508D5">
      <w:pPr>
        <w:rPr>
          <w:rFonts w:ascii="仿宋" w:eastAsia="仿宋" w:hAnsi="仿宋" w:hint="eastAsia"/>
        </w:rPr>
      </w:pPr>
      <w:r>
        <w:rPr>
          <w:rFonts w:ascii="仿宋" w:eastAsia="仿宋" w:hAnsi="仿宋" w:hint="eastAsia"/>
          <w:noProof/>
        </w:rPr>
        <w:drawing>
          <wp:inline distT="0" distB="0" distL="0" distR="0" wp14:anchorId="0E1E8C22" wp14:editId="31D03393">
            <wp:extent cx="2624254" cy="1460925"/>
            <wp:effectExtent l="0" t="0" r="5080" b="0"/>
            <wp:docPr id="155890791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8907910" name="图片 1558907910"/>
                    <pic:cNvPicPr/>
                  </pic:nvPicPr>
                  <pic:blipFill>
                    <a:blip r:embed="rId39" cstate="print">
                      <a:extLst>
                        <a:ext uri="{28A0092B-C50C-407E-A947-70E740481C1C}">
                          <a14:useLocalDpi xmlns:a14="http://schemas.microsoft.com/office/drawing/2010/main" val="0"/>
                        </a:ext>
                      </a:extLst>
                    </a:blip>
                    <a:stretch>
                      <a:fillRect/>
                    </a:stretch>
                  </pic:blipFill>
                  <pic:spPr>
                    <a:xfrm>
                      <a:off x="0" y="0"/>
                      <a:ext cx="2663978" cy="1483039"/>
                    </a:xfrm>
                    <a:prstGeom prst="rect">
                      <a:avLst/>
                    </a:prstGeom>
                  </pic:spPr>
                </pic:pic>
              </a:graphicData>
            </a:graphic>
          </wp:inline>
        </w:drawing>
      </w:r>
    </w:p>
    <w:p w14:paraId="5FF573A1" w14:textId="77777777" w:rsidR="00083696" w:rsidRDefault="00083696">
      <w:pPr>
        <w:rPr>
          <w:rFonts w:ascii="仿宋" w:eastAsia="仿宋" w:hAnsi="仿宋"/>
        </w:rPr>
      </w:pPr>
    </w:p>
    <w:p w14:paraId="532DB80D" w14:textId="1E66A76E" w:rsidR="00083696" w:rsidRDefault="00DE33E5">
      <w:pPr>
        <w:rPr>
          <w:rFonts w:ascii="仿宋" w:eastAsia="仿宋" w:hAnsi="仿宋"/>
          <w:b/>
          <w:bCs/>
        </w:rPr>
      </w:pPr>
      <w:r w:rsidRPr="00DE33E5">
        <w:rPr>
          <w:rFonts w:ascii="仿宋" w:eastAsia="仿宋" w:hAnsi="仿宋" w:hint="eastAsia"/>
          <w:b/>
          <w:bCs/>
        </w:rPr>
        <w:t>第六章</w:t>
      </w:r>
    </w:p>
    <w:p w14:paraId="4986D751" w14:textId="2B2CAD66" w:rsidR="00AE2ADE" w:rsidRPr="00AE2ADE" w:rsidRDefault="00AE2ADE">
      <w:pPr>
        <w:rPr>
          <w:rFonts w:ascii="仿宋" w:eastAsia="仿宋" w:hAnsi="仿宋" w:hint="eastAsia"/>
        </w:rPr>
      </w:pPr>
      <w:r>
        <w:rPr>
          <w:rFonts w:ascii="仿宋" w:eastAsia="仿宋" w:hAnsi="仿宋" w:hint="eastAsia"/>
          <w:b/>
          <w:bCs/>
        </w:rPr>
        <w:t>【</w:t>
      </w:r>
      <w:r>
        <w:rPr>
          <w:rFonts w:ascii="仿宋" w:eastAsia="仿宋" w:hAnsi="仿宋" w:hint="eastAsia"/>
        </w:rPr>
        <w:t>主要关注：交织问题处理；公交车排队溢出停靠站问题】</w:t>
      </w:r>
    </w:p>
    <w:p w14:paraId="0A5C4EF3" w14:textId="1D2B2A6A" w:rsidR="00DE33E5" w:rsidRDefault="00567C5D">
      <w:pPr>
        <w:rPr>
          <w:rFonts w:ascii="仿宋" w:eastAsia="仿宋" w:hAnsi="仿宋"/>
        </w:rPr>
      </w:pPr>
      <w:r>
        <w:rPr>
          <w:rFonts w:ascii="仿宋" w:eastAsia="仿宋" w:hAnsi="仿宋" w:hint="eastAsia"/>
        </w:rPr>
        <w:t>1、公共交通优先设计：</w:t>
      </w:r>
    </w:p>
    <w:p w14:paraId="515BA4E5" w14:textId="27A33045" w:rsidR="00567C5D" w:rsidRDefault="00F22275">
      <w:pPr>
        <w:rPr>
          <w:rFonts w:ascii="仿宋" w:eastAsia="仿宋" w:hAnsi="仿宋" w:hint="eastAsia"/>
        </w:rPr>
      </w:pPr>
      <w:r w:rsidRPr="00F22275">
        <w:rPr>
          <w:rFonts w:ascii="仿宋" w:eastAsia="仿宋" w:hAnsi="仿宋"/>
        </w:rPr>
        <w:drawing>
          <wp:inline distT="0" distB="0" distL="0" distR="0" wp14:anchorId="3A7F83D5" wp14:editId="56B67EBD">
            <wp:extent cx="3587879" cy="1561170"/>
            <wp:effectExtent l="0" t="0" r="0" b="1270"/>
            <wp:docPr id="165072307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0723075" name=""/>
                    <pic:cNvPicPr/>
                  </pic:nvPicPr>
                  <pic:blipFill>
                    <a:blip r:embed="rId40"/>
                    <a:stretch>
                      <a:fillRect/>
                    </a:stretch>
                  </pic:blipFill>
                  <pic:spPr>
                    <a:xfrm>
                      <a:off x="0" y="0"/>
                      <a:ext cx="3653309" cy="1589640"/>
                    </a:xfrm>
                    <a:prstGeom prst="rect">
                      <a:avLst/>
                    </a:prstGeom>
                  </pic:spPr>
                </pic:pic>
              </a:graphicData>
            </a:graphic>
          </wp:inline>
        </w:drawing>
      </w:r>
    </w:p>
    <w:p w14:paraId="7BBD5A17" w14:textId="7F49CE17" w:rsidR="00DE33E5" w:rsidRDefault="007233B6">
      <w:pPr>
        <w:rPr>
          <w:rFonts w:ascii="仿宋" w:eastAsia="仿宋" w:hAnsi="仿宋"/>
        </w:rPr>
      </w:pPr>
      <w:r>
        <w:rPr>
          <w:rFonts w:ascii="仿宋" w:eastAsia="仿宋" w:hAnsi="仿宋" w:hint="eastAsia"/>
        </w:rPr>
        <w:t>2、</w:t>
      </w:r>
      <w:r w:rsidR="000A1397">
        <w:rPr>
          <w:rFonts w:ascii="仿宋" w:eastAsia="仿宋" w:hAnsi="仿宋" w:hint="eastAsia"/>
        </w:rPr>
        <w:t>路段公交专用车道：</w:t>
      </w:r>
      <w:r w:rsidR="008A52AD">
        <w:rPr>
          <w:rFonts w:ascii="仿宋" w:eastAsia="仿宋" w:hAnsi="仿宋" w:hint="eastAsia"/>
        </w:rPr>
        <w:t>【区分】</w:t>
      </w:r>
    </w:p>
    <w:p w14:paraId="17DD70BF" w14:textId="76AC4E61" w:rsidR="000A1397" w:rsidRDefault="008A52AD">
      <w:pPr>
        <w:rPr>
          <w:rFonts w:ascii="仿宋" w:eastAsia="仿宋" w:hAnsi="仿宋" w:hint="eastAsia"/>
        </w:rPr>
      </w:pPr>
      <w:r>
        <w:rPr>
          <w:rFonts w:ascii="仿宋" w:eastAsia="仿宋" w:hAnsi="仿宋" w:hint="eastAsia"/>
          <w:noProof/>
        </w:rPr>
        <w:drawing>
          <wp:inline distT="0" distB="0" distL="0" distR="0" wp14:anchorId="4B47D720" wp14:editId="55803233">
            <wp:extent cx="2136113" cy="1174596"/>
            <wp:effectExtent l="0" t="0" r="0" b="0"/>
            <wp:docPr id="106120551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1205510" name="图片 1061205510"/>
                    <pic:cNvPicPr/>
                  </pic:nvPicPr>
                  <pic:blipFill>
                    <a:blip r:embed="rId41" cstate="print">
                      <a:extLst>
                        <a:ext uri="{28A0092B-C50C-407E-A947-70E740481C1C}">
                          <a14:useLocalDpi xmlns:a14="http://schemas.microsoft.com/office/drawing/2010/main" val="0"/>
                        </a:ext>
                      </a:extLst>
                    </a:blip>
                    <a:stretch>
                      <a:fillRect/>
                    </a:stretch>
                  </pic:blipFill>
                  <pic:spPr>
                    <a:xfrm>
                      <a:off x="0" y="0"/>
                      <a:ext cx="2191927" cy="1205287"/>
                    </a:xfrm>
                    <a:prstGeom prst="rect">
                      <a:avLst/>
                    </a:prstGeom>
                  </pic:spPr>
                </pic:pic>
              </a:graphicData>
            </a:graphic>
          </wp:inline>
        </w:drawing>
      </w:r>
    </w:p>
    <w:p w14:paraId="7A61B0E7" w14:textId="4226F7C4" w:rsidR="00DE33E5" w:rsidRDefault="004E670C">
      <w:pPr>
        <w:rPr>
          <w:rFonts w:ascii="仿宋" w:eastAsia="仿宋" w:hAnsi="仿宋"/>
        </w:rPr>
      </w:pPr>
      <w:r>
        <w:rPr>
          <w:rFonts w:ascii="仿宋" w:eastAsia="仿宋" w:hAnsi="仿宋" w:hint="eastAsia"/>
        </w:rPr>
        <w:lastRenderedPageBreak/>
        <w:t>路中型与路边型对比：</w:t>
      </w:r>
      <w:r w:rsidR="0092256B">
        <w:rPr>
          <w:rFonts w:ascii="仿宋" w:eastAsia="仿宋" w:hAnsi="仿宋" w:hint="eastAsia"/>
        </w:rPr>
        <w:t>【对应着看】</w:t>
      </w:r>
    </w:p>
    <w:p w14:paraId="589E2257" w14:textId="409C8AB1" w:rsidR="004E670C" w:rsidRPr="004E670C" w:rsidRDefault="00755547">
      <w:pPr>
        <w:rPr>
          <w:rFonts w:ascii="仿宋" w:eastAsia="仿宋" w:hAnsi="仿宋" w:hint="eastAsia"/>
        </w:rPr>
      </w:pPr>
      <w:r w:rsidRPr="00755547">
        <w:rPr>
          <w:rFonts w:ascii="仿宋" w:eastAsia="仿宋" w:hAnsi="仿宋"/>
        </w:rPr>
        <w:drawing>
          <wp:inline distT="0" distB="0" distL="0" distR="0" wp14:anchorId="50818776" wp14:editId="7CEC70C7">
            <wp:extent cx="4557132" cy="2761014"/>
            <wp:effectExtent l="0" t="0" r="2540" b="0"/>
            <wp:docPr id="206466538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4665388" name=""/>
                    <pic:cNvPicPr/>
                  </pic:nvPicPr>
                  <pic:blipFill>
                    <a:blip r:embed="rId42"/>
                    <a:stretch>
                      <a:fillRect/>
                    </a:stretch>
                  </pic:blipFill>
                  <pic:spPr>
                    <a:xfrm>
                      <a:off x="0" y="0"/>
                      <a:ext cx="4579042" cy="2774288"/>
                    </a:xfrm>
                    <a:prstGeom prst="rect">
                      <a:avLst/>
                    </a:prstGeom>
                  </pic:spPr>
                </pic:pic>
              </a:graphicData>
            </a:graphic>
          </wp:inline>
        </w:drawing>
      </w:r>
    </w:p>
    <w:p w14:paraId="10EB3EA8" w14:textId="4F9C66F1" w:rsidR="00DE33E5" w:rsidRDefault="006F354F">
      <w:pPr>
        <w:rPr>
          <w:rFonts w:ascii="仿宋" w:eastAsia="仿宋" w:hAnsi="仿宋"/>
        </w:rPr>
      </w:pPr>
      <w:r>
        <w:rPr>
          <w:rFonts w:ascii="仿宋" w:eastAsia="仿宋" w:hAnsi="仿宋" w:hint="eastAsia"/>
        </w:rPr>
        <w:t>3、交叉口公交专用进口道：</w:t>
      </w:r>
    </w:p>
    <w:p w14:paraId="039C5744" w14:textId="5F1446D7" w:rsidR="00460E39" w:rsidRDefault="00460E39">
      <w:pPr>
        <w:rPr>
          <w:rFonts w:ascii="仿宋" w:eastAsia="仿宋" w:hAnsi="仿宋" w:hint="eastAsia"/>
        </w:rPr>
      </w:pPr>
      <w:r>
        <w:rPr>
          <w:rFonts w:ascii="仿宋" w:eastAsia="仿宋" w:hAnsi="仿宋" w:hint="eastAsia"/>
        </w:rPr>
        <w:t>（1）基本考虑：</w:t>
      </w:r>
    </w:p>
    <w:p w14:paraId="5475B5D1" w14:textId="0815A666" w:rsidR="006F354F" w:rsidRPr="006F354F" w:rsidRDefault="00E96247">
      <w:pPr>
        <w:rPr>
          <w:rFonts w:ascii="仿宋" w:eastAsia="仿宋" w:hAnsi="仿宋" w:hint="eastAsia"/>
        </w:rPr>
      </w:pPr>
      <w:r w:rsidRPr="00E96247">
        <w:rPr>
          <w:rFonts w:ascii="仿宋" w:eastAsia="仿宋" w:hAnsi="仿宋"/>
        </w:rPr>
        <w:drawing>
          <wp:inline distT="0" distB="0" distL="0" distR="0" wp14:anchorId="419D479C" wp14:editId="3E6719C5">
            <wp:extent cx="4044176" cy="718724"/>
            <wp:effectExtent l="0" t="0" r="0" b="5715"/>
            <wp:docPr id="190552261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5522618" name=""/>
                    <pic:cNvPicPr/>
                  </pic:nvPicPr>
                  <pic:blipFill>
                    <a:blip r:embed="rId43"/>
                    <a:stretch>
                      <a:fillRect/>
                    </a:stretch>
                  </pic:blipFill>
                  <pic:spPr>
                    <a:xfrm>
                      <a:off x="0" y="0"/>
                      <a:ext cx="4144877" cy="736620"/>
                    </a:xfrm>
                    <a:prstGeom prst="rect">
                      <a:avLst/>
                    </a:prstGeom>
                  </pic:spPr>
                </pic:pic>
              </a:graphicData>
            </a:graphic>
          </wp:inline>
        </w:drawing>
      </w:r>
    </w:p>
    <w:p w14:paraId="6481FFBF" w14:textId="707B9F02" w:rsidR="0092256B" w:rsidRDefault="00460E39">
      <w:pPr>
        <w:rPr>
          <w:rFonts w:ascii="仿宋" w:eastAsia="仿宋" w:hAnsi="仿宋"/>
        </w:rPr>
      </w:pPr>
      <w:r>
        <w:rPr>
          <w:rFonts w:ascii="仿宋" w:eastAsia="仿宋" w:hAnsi="仿宋" w:hint="eastAsia"/>
        </w:rPr>
        <w:t>（2）四种公交专用进口道：【判断哪种交织用哪种类型进口道】</w:t>
      </w:r>
    </w:p>
    <w:p w14:paraId="1F106B97" w14:textId="35004AD7" w:rsidR="00460E39" w:rsidRDefault="00005D26">
      <w:pPr>
        <w:rPr>
          <w:rFonts w:ascii="仿宋" w:eastAsia="仿宋" w:hAnsi="仿宋"/>
        </w:rPr>
      </w:pPr>
      <w:r>
        <w:rPr>
          <w:rFonts w:ascii="仿宋" w:eastAsia="仿宋" w:hAnsi="仿宋" w:hint="eastAsia"/>
        </w:rPr>
        <w:t>a、</w:t>
      </w:r>
      <w:r w:rsidRPr="00AD4C27">
        <w:rPr>
          <w:rFonts w:ascii="仿宋" w:eastAsia="仿宋" w:hAnsi="仿宋" w:hint="eastAsia"/>
          <w:b/>
          <w:bCs/>
        </w:rPr>
        <w:t>路侧型</w:t>
      </w:r>
      <w:r>
        <w:rPr>
          <w:rFonts w:ascii="仿宋" w:eastAsia="仿宋" w:hAnsi="仿宋" w:hint="eastAsia"/>
        </w:rPr>
        <w:t>公交专用进口道</w:t>
      </w:r>
      <w:r w:rsidR="009C792B">
        <w:rPr>
          <w:rFonts w:ascii="仿宋" w:eastAsia="仿宋" w:hAnsi="仿宋" w:hint="eastAsia"/>
        </w:rPr>
        <w:t>：</w:t>
      </w:r>
    </w:p>
    <w:p w14:paraId="3DB9A5CA" w14:textId="77777777" w:rsidR="007A32EC" w:rsidRDefault="009C792B">
      <w:pPr>
        <w:rPr>
          <w:rFonts w:ascii="仿宋" w:eastAsia="仿宋" w:hAnsi="仿宋"/>
        </w:rPr>
      </w:pPr>
      <w:r w:rsidRPr="009C792B">
        <w:rPr>
          <w:rFonts w:ascii="仿宋" w:eastAsia="仿宋" w:hAnsi="仿宋"/>
        </w:rPr>
        <w:drawing>
          <wp:inline distT="0" distB="0" distL="0" distR="0" wp14:anchorId="07402C7A" wp14:editId="1254CBD4">
            <wp:extent cx="3553452" cy="2133600"/>
            <wp:effectExtent l="0" t="0" r="3175" b="0"/>
            <wp:docPr id="65262311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2623119" name=""/>
                    <pic:cNvPicPr/>
                  </pic:nvPicPr>
                  <pic:blipFill rotWithShape="1">
                    <a:blip r:embed="rId44"/>
                    <a:srcRect b="1955"/>
                    <a:stretch/>
                  </pic:blipFill>
                  <pic:spPr bwMode="auto">
                    <a:xfrm>
                      <a:off x="0" y="0"/>
                      <a:ext cx="3569964" cy="2143514"/>
                    </a:xfrm>
                    <a:prstGeom prst="rect">
                      <a:avLst/>
                    </a:prstGeom>
                    <a:ln>
                      <a:noFill/>
                    </a:ln>
                    <a:extLst>
                      <a:ext uri="{53640926-AAD7-44D8-BBD7-CCE9431645EC}">
                        <a14:shadowObscured xmlns:a14="http://schemas.microsoft.com/office/drawing/2010/main"/>
                      </a:ext>
                    </a:extLst>
                  </pic:spPr>
                </pic:pic>
              </a:graphicData>
            </a:graphic>
          </wp:inline>
        </w:drawing>
      </w:r>
    </w:p>
    <w:p w14:paraId="310A0998" w14:textId="5F50E6F8" w:rsidR="009C792B" w:rsidRDefault="00B40FCC">
      <w:pPr>
        <w:rPr>
          <w:rFonts w:ascii="仿宋" w:eastAsia="仿宋" w:hAnsi="仿宋" w:hint="eastAsia"/>
        </w:rPr>
      </w:pPr>
      <w:r w:rsidRPr="00B40FCC">
        <w:rPr>
          <w:rFonts w:ascii="仿宋" w:eastAsia="仿宋" w:hAnsi="仿宋"/>
        </w:rPr>
        <w:drawing>
          <wp:inline distT="0" distB="0" distL="0" distR="0" wp14:anchorId="38F9AD7A" wp14:editId="163F4E38">
            <wp:extent cx="3020788" cy="1375317"/>
            <wp:effectExtent l="0" t="0" r="1905" b="0"/>
            <wp:docPr id="198609651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6096519" name=""/>
                    <pic:cNvPicPr/>
                  </pic:nvPicPr>
                  <pic:blipFill>
                    <a:blip r:embed="rId45"/>
                    <a:stretch>
                      <a:fillRect/>
                    </a:stretch>
                  </pic:blipFill>
                  <pic:spPr>
                    <a:xfrm>
                      <a:off x="0" y="0"/>
                      <a:ext cx="3103661" cy="1413048"/>
                    </a:xfrm>
                    <a:prstGeom prst="rect">
                      <a:avLst/>
                    </a:prstGeom>
                  </pic:spPr>
                </pic:pic>
              </a:graphicData>
            </a:graphic>
          </wp:inline>
        </w:drawing>
      </w:r>
    </w:p>
    <w:p w14:paraId="46A720C6" w14:textId="35624FEA" w:rsidR="0092256B" w:rsidRDefault="007C7740">
      <w:pPr>
        <w:rPr>
          <w:rFonts w:ascii="仿宋" w:eastAsia="仿宋" w:hAnsi="仿宋"/>
        </w:rPr>
      </w:pPr>
      <w:r>
        <w:rPr>
          <w:rFonts w:ascii="仿宋" w:eastAsia="仿宋" w:hAnsi="仿宋" w:hint="eastAsia"/>
        </w:rPr>
        <w:t>·</w:t>
      </w:r>
      <w:r w:rsidR="00B9127A">
        <w:rPr>
          <w:rFonts w:ascii="仿宋" w:eastAsia="仿宋" w:hAnsi="仿宋" w:hint="eastAsia"/>
        </w:rPr>
        <w:t>若右转车流量不大，右转车可共用专用进口道</w:t>
      </w:r>
    </w:p>
    <w:p w14:paraId="7C981C0F" w14:textId="3DA87510" w:rsidR="007A32EC" w:rsidRDefault="003A21E6">
      <w:pPr>
        <w:rPr>
          <w:rFonts w:ascii="仿宋" w:eastAsia="仿宋" w:hAnsi="仿宋" w:hint="eastAsia"/>
        </w:rPr>
      </w:pPr>
      <w:r>
        <w:rPr>
          <w:rFonts w:ascii="仿宋" w:eastAsia="仿宋" w:hAnsi="仿宋" w:hint="eastAsia"/>
        </w:rPr>
        <w:t>·</w:t>
      </w:r>
      <w:r w:rsidRPr="003A21E6">
        <w:rPr>
          <w:rFonts w:ascii="仿宋" w:eastAsia="仿宋" w:hAnsi="仿宋"/>
        </w:rPr>
        <w:t>当停靠站设于交叉口附近，宜与进口道展宽一体化设计</w:t>
      </w:r>
      <w:r w:rsidR="00B40FCC">
        <w:rPr>
          <w:rFonts w:ascii="仿宋" w:eastAsia="仿宋" w:hAnsi="仿宋" w:hint="eastAsia"/>
        </w:rPr>
        <w:t>【</w:t>
      </w:r>
      <w:r w:rsidR="007A32EC">
        <w:rPr>
          <w:rFonts w:ascii="仿宋" w:eastAsia="仿宋" w:hAnsi="仿宋" w:hint="eastAsia"/>
        </w:rPr>
        <w:t>上2</w:t>
      </w:r>
      <w:r w:rsidR="00B40FCC">
        <w:rPr>
          <w:rFonts w:ascii="仿宋" w:eastAsia="仿宋" w:hAnsi="仿宋" w:hint="eastAsia"/>
        </w:rPr>
        <w:t>图】</w:t>
      </w:r>
    </w:p>
    <w:p w14:paraId="7E88AF9A" w14:textId="145F699E" w:rsidR="00B9127A" w:rsidRDefault="00B9127A">
      <w:pPr>
        <w:rPr>
          <w:rFonts w:ascii="仿宋" w:eastAsia="仿宋" w:hAnsi="仿宋"/>
        </w:rPr>
      </w:pPr>
      <w:r>
        <w:rPr>
          <w:rFonts w:ascii="仿宋" w:eastAsia="仿宋" w:hAnsi="仿宋" w:hint="eastAsia"/>
        </w:rPr>
        <w:lastRenderedPageBreak/>
        <w:t>b、</w:t>
      </w:r>
      <w:r w:rsidR="00AD4C27" w:rsidRPr="00AD4C27">
        <w:rPr>
          <w:rFonts w:ascii="仿宋" w:eastAsia="仿宋" w:hAnsi="仿宋" w:hint="eastAsia"/>
          <w:b/>
          <w:bCs/>
        </w:rPr>
        <w:t>次右侧型</w:t>
      </w:r>
      <w:r w:rsidR="00AD4C27">
        <w:rPr>
          <w:rFonts w:ascii="仿宋" w:eastAsia="仿宋" w:hAnsi="仿宋" w:hint="eastAsia"/>
        </w:rPr>
        <w:t>公交专用进口道</w:t>
      </w:r>
      <w:r w:rsidR="006A1AA0">
        <w:rPr>
          <w:rFonts w:ascii="仿宋" w:eastAsia="仿宋" w:hAnsi="仿宋" w:hint="eastAsia"/>
        </w:rPr>
        <w:t>：</w:t>
      </w:r>
    </w:p>
    <w:p w14:paraId="03348A1B" w14:textId="340A5362" w:rsidR="00B9127A" w:rsidRDefault="00FF5888">
      <w:pPr>
        <w:rPr>
          <w:rFonts w:ascii="仿宋" w:eastAsia="仿宋" w:hAnsi="仿宋" w:hint="eastAsia"/>
        </w:rPr>
      </w:pPr>
      <w:r w:rsidRPr="00FF5888">
        <w:rPr>
          <w:rFonts w:ascii="仿宋" w:eastAsia="仿宋" w:hAnsi="仿宋"/>
        </w:rPr>
        <w:drawing>
          <wp:inline distT="0" distB="0" distL="0" distR="0" wp14:anchorId="68876669" wp14:editId="6DE5D72E">
            <wp:extent cx="3813717" cy="2086328"/>
            <wp:effectExtent l="0" t="0" r="0" b="0"/>
            <wp:docPr id="112712665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7126654" name=""/>
                    <pic:cNvPicPr/>
                  </pic:nvPicPr>
                  <pic:blipFill>
                    <a:blip r:embed="rId46"/>
                    <a:stretch>
                      <a:fillRect/>
                    </a:stretch>
                  </pic:blipFill>
                  <pic:spPr>
                    <a:xfrm>
                      <a:off x="0" y="0"/>
                      <a:ext cx="3825273" cy="2092650"/>
                    </a:xfrm>
                    <a:prstGeom prst="rect">
                      <a:avLst/>
                    </a:prstGeom>
                  </pic:spPr>
                </pic:pic>
              </a:graphicData>
            </a:graphic>
          </wp:inline>
        </w:drawing>
      </w:r>
    </w:p>
    <w:p w14:paraId="2F678DAE" w14:textId="1E2BE0E5" w:rsidR="00B9127A" w:rsidRDefault="00B9127A">
      <w:pPr>
        <w:rPr>
          <w:rFonts w:ascii="仿宋" w:eastAsia="仿宋" w:hAnsi="仿宋"/>
        </w:rPr>
      </w:pPr>
      <w:r>
        <w:rPr>
          <w:rFonts w:ascii="仿宋" w:eastAsia="仿宋" w:hAnsi="仿宋" w:hint="eastAsia"/>
        </w:rPr>
        <w:t>c、</w:t>
      </w:r>
      <w:r w:rsidR="006A1AA0" w:rsidRPr="003E6BBA">
        <w:rPr>
          <w:rFonts w:ascii="仿宋" w:eastAsia="仿宋" w:hAnsi="仿宋" w:hint="eastAsia"/>
          <w:b/>
          <w:bCs/>
        </w:rPr>
        <w:t>内侧型</w:t>
      </w:r>
      <w:r w:rsidR="006A1AA0">
        <w:rPr>
          <w:rFonts w:ascii="仿宋" w:eastAsia="仿宋" w:hAnsi="仿宋" w:hint="eastAsia"/>
        </w:rPr>
        <w:t>公交专用进口道：</w:t>
      </w:r>
    </w:p>
    <w:p w14:paraId="6118C448" w14:textId="387201D0" w:rsidR="00B9127A" w:rsidRDefault="00185FFA">
      <w:pPr>
        <w:rPr>
          <w:rFonts w:ascii="仿宋" w:eastAsia="仿宋" w:hAnsi="仿宋"/>
        </w:rPr>
      </w:pPr>
      <w:r>
        <w:rPr>
          <w:rFonts w:ascii="仿宋" w:eastAsia="仿宋" w:hAnsi="仿宋" w:hint="eastAsia"/>
        </w:rPr>
        <w:t xml:space="preserve">未设停靠站 &amp; </w:t>
      </w:r>
      <w:r w:rsidR="00571E60">
        <w:rPr>
          <w:rFonts w:ascii="仿宋" w:eastAsia="仿宋" w:hAnsi="仿宋" w:hint="eastAsia"/>
        </w:rPr>
        <w:t>设有停靠站</w:t>
      </w:r>
    </w:p>
    <w:p w14:paraId="39EF9778" w14:textId="1C7FC7FD" w:rsidR="00B9127A" w:rsidRDefault="00525C9B">
      <w:pPr>
        <w:rPr>
          <w:rFonts w:ascii="仿宋" w:eastAsia="仿宋" w:hAnsi="仿宋" w:hint="eastAsia"/>
        </w:rPr>
      </w:pPr>
      <w:r w:rsidRPr="00525C9B">
        <w:rPr>
          <w:rFonts w:ascii="仿宋" w:eastAsia="仿宋" w:hAnsi="仿宋"/>
        </w:rPr>
        <w:drawing>
          <wp:inline distT="0" distB="0" distL="0" distR="0" wp14:anchorId="42634CBF" wp14:editId="552E993B">
            <wp:extent cx="3152078" cy="1754700"/>
            <wp:effectExtent l="0" t="0" r="0" b="0"/>
            <wp:docPr id="125253196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2531964" name=""/>
                    <pic:cNvPicPr/>
                  </pic:nvPicPr>
                  <pic:blipFill>
                    <a:blip r:embed="rId47"/>
                    <a:stretch>
                      <a:fillRect/>
                    </a:stretch>
                  </pic:blipFill>
                  <pic:spPr>
                    <a:xfrm>
                      <a:off x="0" y="0"/>
                      <a:ext cx="3174586" cy="1767230"/>
                    </a:xfrm>
                    <a:prstGeom prst="rect">
                      <a:avLst/>
                    </a:prstGeom>
                  </pic:spPr>
                </pic:pic>
              </a:graphicData>
            </a:graphic>
          </wp:inline>
        </w:drawing>
      </w:r>
      <w:r w:rsidRPr="00525C9B">
        <w:rPr>
          <w:rFonts w:ascii="仿宋" w:eastAsia="仿宋" w:hAnsi="仿宋"/>
        </w:rPr>
        <w:drawing>
          <wp:inline distT="0" distB="0" distL="0" distR="0" wp14:anchorId="29AF300D" wp14:editId="18F0126B">
            <wp:extent cx="3241288" cy="1777894"/>
            <wp:effectExtent l="0" t="0" r="0" b="635"/>
            <wp:docPr id="203526090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5260901" name=""/>
                    <pic:cNvPicPr/>
                  </pic:nvPicPr>
                  <pic:blipFill>
                    <a:blip r:embed="rId48"/>
                    <a:stretch>
                      <a:fillRect/>
                    </a:stretch>
                  </pic:blipFill>
                  <pic:spPr>
                    <a:xfrm>
                      <a:off x="0" y="0"/>
                      <a:ext cx="3272314" cy="1794912"/>
                    </a:xfrm>
                    <a:prstGeom prst="rect">
                      <a:avLst/>
                    </a:prstGeom>
                  </pic:spPr>
                </pic:pic>
              </a:graphicData>
            </a:graphic>
          </wp:inline>
        </w:drawing>
      </w:r>
    </w:p>
    <w:p w14:paraId="0F11E052" w14:textId="27D127AA" w:rsidR="00B9127A" w:rsidRDefault="00B9127A">
      <w:pPr>
        <w:rPr>
          <w:rFonts w:ascii="仿宋" w:eastAsia="仿宋" w:hAnsi="仿宋" w:hint="eastAsia"/>
        </w:rPr>
      </w:pPr>
      <w:r>
        <w:rPr>
          <w:rFonts w:ascii="仿宋" w:eastAsia="仿宋" w:hAnsi="仿宋" w:hint="eastAsia"/>
        </w:rPr>
        <w:t>d、</w:t>
      </w:r>
      <w:r w:rsidR="003E6BBA" w:rsidRPr="003E6BBA">
        <w:rPr>
          <w:rFonts w:ascii="仿宋" w:eastAsia="仿宋" w:hAnsi="仿宋" w:hint="eastAsia"/>
          <w:b/>
          <w:bCs/>
        </w:rPr>
        <w:t>锯齿形</w:t>
      </w:r>
      <w:r w:rsidR="003E6BBA">
        <w:rPr>
          <w:rFonts w:ascii="仿宋" w:eastAsia="仿宋" w:hAnsi="仿宋" w:hint="eastAsia"/>
        </w:rPr>
        <w:t>公交专用进口道</w:t>
      </w:r>
      <w:r w:rsidR="00A67E20">
        <w:rPr>
          <w:rFonts w:ascii="仿宋" w:eastAsia="仿宋" w:hAnsi="仿宋" w:hint="eastAsia"/>
        </w:rPr>
        <w:t>：</w:t>
      </w:r>
    </w:p>
    <w:p w14:paraId="076BEEA3" w14:textId="03ED74A6" w:rsidR="0092256B" w:rsidRDefault="00A67E20">
      <w:pPr>
        <w:rPr>
          <w:rFonts w:ascii="仿宋" w:eastAsia="仿宋" w:hAnsi="仿宋"/>
        </w:rPr>
      </w:pPr>
      <w:r w:rsidRPr="00A67E20">
        <w:rPr>
          <w:rFonts w:ascii="仿宋" w:eastAsia="仿宋" w:hAnsi="仿宋"/>
        </w:rPr>
        <w:drawing>
          <wp:inline distT="0" distB="0" distL="0" distR="0" wp14:anchorId="47A0B5D5" wp14:editId="281BC257">
            <wp:extent cx="3946391" cy="758283"/>
            <wp:effectExtent l="0" t="0" r="3810" b="3810"/>
            <wp:docPr id="147338446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3384466" name=""/>
                    <pic:cNvPicPr/>
                  </pic:nvPicPr>
                  <pic:blipFill>
                    <a:blip r:embed="rId49"/>
                    <a:stretch>
                      <a:fillRect/>
                    </a:stretch>
                  </pic:blipFill>
                  <pic:spPr>
                    <a:xfrm>
                      <a:off x="0" y="0"/>
                      <a:ext cx="4165268" cy="800339"/>
                    </a:xfrm>
                    <a:prstGeom prst="rect">
                      <a:avLst/>
                    </a:prstGeom>
                  </pic:spPr>
                </pic:pic>
              </a:graphicData>
            </a:graphic>
          </wp:inline>
        </w:drawing>
      </w:r>
    </w:p>
    <w:p w14:paraId="32D516AC" w14:textId="27DDCBA1" w:rsidR="00A67E20" w:rsidRDefault="00C5407C">
      <w:pPr>
        <w:rPr>
          <w:rFonts w:ascii="仿宋" w:eastAsia="仿宋" w:hAnsi="仿宋" w:hint="eastAsia"/>
        </w:rPr>
      </w:pPr>
      <w:r w:rsidRPr="00C5407C">
        <w:rPr>
          <w:rFonts w:ascii="仿宋" w:eastAsia="仿宋" w:hAnsi="仿宋"/>
        </w:rPr>
        <w:drawing>
          <wp:inline distT="0" distB="0" distL="0" distR="0" wp14:anchorId="75F966CE" wp14:editId="1D7FABDA">
            <wp:extent cx="3235616" cy="787803"/>
            <wp:effectExtent l="0" t="0" r="3175" b="0"/>
            <wp:docPr id="15116371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637115" name=""/>
                    <pic:cNvPicPr/>
                  </pic:nvPicPr>
                  <pic:blipFill>
                    <a:blip r:embed="rId50"/>
                    <a:stretch>
                      <a:fillRect/>
                    </a:stretch>
                  </pic:blipFill>
                  <pic:spPr>
                    <a:xfrm>
                      <a:off x="0" y="0"/>
                      <a:ext cx="3429301" cy="834961"/>
                    </a:xfrm>
                    <a:prstGeom prst="rect">
                      <a:avLst/>
                    </a:prstGeom>
                  </pic:spPr>
                </pic:pic>
              </a:graphicData>
            </a:graphic>
          </wp:inline>
        </w:drawing>
      </w:r>
      <w:r w:rsidR="00691E5C" w:rsidRPr="00691E5C">
        <w:rPr>
          <w:rFonts w:ascii="仿宋" w:eastAsia="仿宋" w:hAnsi="仿宋"/>
        </w:rPr>
        <w:drawing>
          <wp:inline distT="0" distB="0" distL="0" distR="0" wp14:anchorId="02D9B968" wp14:editId="192935CB">
            <wp:extent cx="2631490" cy="737962"/>
            <wp:effectExtent l="0" t="0" r="0" b="0"/>
            <wp:docPr id="5903500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0350096" name=""/>
                    <pic:cNvPicPr/>
                  </pic:nvPicPr>
                  <pic:blipFill>
                    <a:blip r:embed="rId51"/>
                    <a:stretch>
                      <a:fillRect/>
                    </a:stretch>
                  </pic:blipFill>
                  <pic:spPr>
                    <a:xfrm>
                      <a:off x="0" y="0"/>
                      <a:ext cx="2728683" cy="765218"/>
                    </a:xfrm>
                    <a:prstGeom prst="rect">
                      <a:avLst/>
                    </a:prstGeom>
                  </pic:spPr>
                </pic:pic>
              </a:graphicData>
            </a:graphic>
          </wp:inline>
        </w:drawing>
      </w:r>
    </w:p>
    <w:p w14:paraId="4CEA4E6D" w14:textId="419EDB15" w:rsidR="00DE33E5" w:rsidRDefault="00905B5C">
      <w:pPr>
        <w:rPr>
          <w:rFonts w:ascii="仿宋" w:eastAsia="仿宋" w:hAnsi="仿宋"/>
        </w:rPr>
      </w:pPr>
      <w:r>
        <w:rPr>
          <w:rFonts w:ascii="仿宋" w:eastAsia="仿宋" w:hAnsi="仿宋" w:hint="eastAsia"/>
        </w:rPr>
        <w:t>4、公交停靠站：</w:t>
      </w:r>
    </w:p>
    <w:p w14:paraId="7F7402D1" w14:textId="159403B8" w:rsidR="00905B5C" w:rsidRDefault="00905B5C">
      <w:pPr>
        <w:rPr>
          <w:rFonts w:ascii="仿宋" w:eastAsia="仿宋" w:hAnsi="仿宋" w:hint="eastAsia"/>
        </w:rPr>
      </w:pPr>
      <w:r w:rsidRPr="00905B5C">
        <w:rPr>
          <w:rFonts w:ascii="仿宋" w:eastAsia="仿宋" w:hAnsi="仿宋"/>
        </w:rPr>
        <w:drawing>
          <wp:inline distT="0" distB="0" distL="0" distR="0" wp14:anchorId="3A64016D" wp14:editId="3A5B21CA">
            <wp:extent cx="3171567" cy="2133600"/>
            <wp:effectExtent l="0" t="0" r="3810" b="0"/>
            <wp:docPr id="172937950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9379500" name=""/>
                    <pic:cNvPicPr/>
                  </pic:nvPicPr>
                  <pic:blipFill>
                    <a:blip r:embed="rId52"/>
                    <a:stretch>
                      <a:fillRect/>
                    </a:stretch>
                  </pic:blipFill>
                  <pic:spPr>
                    <a:xfrm>
                      <a:off x="0" y="0"/>
                      <a:ext cx="3208213" cy="2158253"/>
                    </a:xfrm>
                    <a:prstGeom prst="rect">
                      <a:avLst/>
                    </a:prstGeom>
                  </pic:spPr>
                </pic:pic>
              </a:graphicData>
            </a:graphic>
          </wp:inline>
        </w:drawing>
      </w:r>
      <w:r w:rsidR="00943AD9" w:rsidRPr="00943AD9">
        <w:rPr>
          <w:rFonts w:ascii="仿宋" w:eastAsia="仿宋" w:hAnsi="仿宋"/>
        </w:rPr>
        <w:drawing>
          <wp:inline distT="0" distB="0" distL="0" distR="0" wp14:anchorId="6A5F5453" wp14:editId="213E85BA">
            <wp:extent cx="3393345" cy="308022"/>
            <wp:effectExtent l="0" t="0" r="0" b="0"/>
            <wp:docPr id="149861469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8614695" name=""/>
                    <pic:cNvPicPr/>
                  </pic:nvPicPr>
                  <pic:blipFill rotWithShape="1">
                    <a:blip r:embed="rId53"/>
                    <a:srcRect b="23902"/>
                    <a:stretch/>
                  </pic:blipFill>
                  <pic:spPr bwMode="auto">
                    <a:xfrm>
                      <a:off x="0" y="0"/>
                      <a:ext cx="3719825" cy="337657"/>
                    </a:xfrm>
                    <a:prstGeom prst="rect">
                      <a:avLst/>
                    </a:prstGeom>
                    <a:ln>
                      <a:noFill/>
                    </a:ln>
                    <a:extLst>
                      <a:ext uri="{53640926-AAD7-44D8-BBD7-CCE9431645EC}">
                        <a14:shadowObscured xmlns:a14="http://schemas.microsoft.com/office/drawing/2010/main"/>
                      </a:ext>
                    </a:extLst>
                  </pic:spPr>
                </pic:pic>
              </a:graphicData>
            </a:graphic>
          </wp:inline>
        </w:drawing>
      </w:r>
    </w:p>
    <w:p w14:paraId="68B4FF7A" w14:textId="593279CC" w:rsidR="007A297C" w:rsidRDefault="0050751C">
      <w:pPr>
        <w:rPr>
          <w:rFonts w:ascii="仿宋" w:eastAsia="仿宋" w:hAnsi="仿宋"/>
        </w:rPr>
      </w:pPr>
      <w:r>
        <w:rPr>
          <w:rFonts w:ascii="仿宋" w:eastAsia="仿宋" w:hAnsi="仿宋" w:hint="eastAsia"/>
        </w:rPr>
        <w:lastRenderedPageBreak/>
        <w:t>（1）上下行对称公交停靠站相对位置的确定：</w:t>
      </w:r>
    </w:p>
    <w:p w14:paraId="7EE61AE9" w14:textId="45AE3168" w:rsidR="0050751C" w:rsidRDefault="00DC6872" w:rsidP="00DC6872">
      <w:pPr>
        <w:rPr>
          <w:rFonts w:ascii="仿宋" w:eastAsia="仿宋" w:hAnsi="仿宋"/>
        </w:rPr>
      </w:pPr>
      <w:r>
        <w:rPr>
          <w:rFonts w:ascii="仿宋" w:eastAsia="仿宋" w:hAnsi="仿宋" w:hint="eastAsia"/>
        </w:rPr>
        <w:t>·</w:t>
      </w:r>
      <w:r w:rsidRPr="00DC6872">
        <w:rPr>
          <w:rFonts w:ascii="仿宋" w:eastAsia="仿宋" w:hAnsi="仿宋"/>
        </w:rPr>
        <w:t>一般规定，上、下行对称的站点宜在道路平面上错开，即交叉设站，其错开距离应不小于30m；同时，为方便乘客过街换乘，错开距离也不宜过大。</w:t>
      </w:r>
    </w:p>
    <w:p w14:paraId="2EDBD29E" w14:textId="08F9AA46" w:rsidR="0011152A" w:rsidRPr="0050751C" w:rsidRDefault="0011152A" w:rsidP="00DC6872">
      <w:pPr>
        <w:rPr>
          <w:rFonts w:ascii="仿宋" w:eastAsia="仿宋" w:hAnsi="仿宋" w:hint="eastAsia"/>
        </w:rPr>
      </w:pPr>
      <w:r>
        <w:rPr>
          <w:rFonts w:ascii="仿宋" w:eastAsia="仿宋" w:hAnsi="仿宋" w:hint="eastAsia"/>
        </w:rPr>
        <w:t>a、公交站迎面错开设置的问题：</w:t>
      </w:r>
    </w:p>
    <w:p w14:paraId="1743B3E4" w14:textId="4C4C095E" w:rsidR="00905B5C" w:rsidRPr="00DC6872" w:rsidRDefault="00F46B5A">
      <w:pPr>
        <w:rPr>
          <w:rFonts w:ascii="仿宋" w:eastAsia="仿宋" w:hAnsi="仿宋"/>
        </w:rPr>
      </w:pPr>
      <w:r w:rsidRPr="00F46B5A">
        <w:rPr>
          <w:rFonts w:ascii="仿宋" w:eastAsia="仿宋" w:hAnsi="仿宋"/>
        </w:rPr>
        <w:drawing>
          <wp:inline distT="0" distB="0" distL="0" distR="0" wp14:anchorId="1C102FBF" wp14:editId="46B1DBB8">
            <wp:extent cx="4716145" cy="2348870"/>
            <wp:effectExtent l="0" t="0" r="0" b="635"/>
            <wp:docPr id="101665677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6656777" name=""/>
                    <pic:cNvPicPr/>
                  </pic:nvPicPr>
                  <pic:blipFill rotWithShape="1">
                    <a:blip r:embed="rId54"/>
                    <a:srcRect t="9973"/>
                    <a:stretch/>
                  </pic:blipFill>
                  <pic:spPr bwMode="auto">
                    <a:xfrm>
                      <a:off x="0" y="0"/>
                      <a:ext cx="4778932" cy="2380141"/>
                    </a:xfrm>
                    <a:prstGeom prst="rect">
                      <a:avLst/>
                    </a:prstGeom>
                    <a:ln>
                      <a:noFill/>
                    </a:ln>
                    <a:extLst>
                      <a:ext uri="{53640926-AAD7-44D8-BBD7-CCE9431645EC}">
                        <a14:shadowObscured xmlns:a14="http://schemas.microsoft.com/office/drawing/2010/main"/>
                      </a:ext>
                    </a:extLst>
                  </pic:spPr>
                </pic:pic>
              </a:graphicData>
            </a:graphic>
          </wp:inline>
        </w:drawing>
      </w:r>
    </w:p>
    <w:p w14:paraId="3F896EAB" w14:textId="4617210F" w:rsidR="00905B5C" w:rsidRDefault="00CA684E">
      <w:pPr>
        <w:rPr>
          <w:rFonts w:ascii="仿宋" w:eastAsia="仿宋" w:hAnsi="仿宋" w:hint="eastAsia"/>
        </w:rPr>
      </w:pPr>
      <w:r w:rsidRPr="00CA684E">
        <w:rPr>
          <w:rFonts w:ascii="仿宋" w:eastAsia="仿宋" w:hAnsi="仿宋"/>
        </w:rPr>
        <w:drawing>
          <wp:inline distT="0" distB="0" distL="0" distR="0" wp14:anchorId="005C188A" wp14:editId="76FB212C">
            <wp:extent cx="4757854" cy="1610635"/>
            <wp:effectExtent l="0" t="0" r="5080" b="2540"/>
            <wp:docPr id="67094528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0945281" name=""/>
                    <pic:cNvPicPr/>
                  </pic:nvPicPr>
                  <pic:blipFill>
                    <a:blip r:embed="rId55"/>
                    <a:stretch>
                      <a:fillRect/>
                    </a:stretch>
                  </pic:blipFill>
                  <pic:spPr>
                    <a:xfrm>
                      <a:off x="0" y="0"/>
                      <a:ext cx="4820177" cy="1631733"/>
                    </a:xfrm>
                    <a:prstGeom prst="rect">
                      <a:avLst/>
                    </a:prstGeom>
                  </pic:spPr>
                </pic:pic>
              </a:graphicData>
            </a:graphic>
          </wp:inline>
        </w:drawing>
      </w:r>
    </w:p>
    <w:p w14:paraId="2EC4656D" w14:textId="629823E9" w:rsidR="007A297C" w:rsidRDefault="0011152A">
      <w:pPr>
        <w:rPr>
          <w:rFonts w:ascii="仿宋" w:eastAsia="仿宋" w:hAnsi="仿宋"/>
        </w:rPr>
      </w:pPr>
      <w:r>
        <w:rPr>
          <w:rFonts w:ascii="仿宋" w:eastAsia="仿宋" w:hAnsi="仿宋" w:hint="eastAsia"/>
        </w:rPr>
        <w:t>b、</w:t>
      </w:r>
      <w:r w:rsidR="00D51A6E">
        <w:rPr>
          <w:rFonts w:ascii="仿宋" w:eastAsia="仿宋" w:hAnsi="仿宋" w:hint="eastAsia"/>
        </w:rPr>
        <w:t>公交站背面错开设置的问题：</w:t>
      </w:r>
    </w:p>
    <w:p w14:paraId="6FF7FADF" w14:textId="2D617DDD" w:rsidR="00D51A6E" w:rsidRPr="00D51A6E" w:rsidRDefault="008F4E9E">
      <w:pPr>
        <w:rPr>
          <w:rFonts w:ascii="仿宋" w:eastAsia="仿宋" w:hAnsi="仿宋" w:hint="eastAsia"/>
        </w:rPr>
      </w:pPr>
      <w:r w:rsidRPr="008F4E9E">
        <w:rPr>
          <w:rFonts w:ascii="仿宋" w:eastAsia="仿宋" w:hAnsi="仿宋"/>
        </w:rPr>
        <w:drawing>
          <wp:inline distT="0" distB="0" distL="0" distR="0" wp14:anchorId="102653CA" wp14:editId="08A16B2E">
            <wp:extent cx="4408449" cy="2115769"/>
            <wp:effectExtent l="0" t="0" r="0" b="5715"/>
            <wp:docPr id="93061093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0610933" name=""/>
                    <pic:cNvPicPr/>
                  </pic:nvPicPr>
                  <pic:blipFill>
                    <a:blip r:embed="rId56"/>
                    <a:stretch>
                      <a:fillRect/>
                    </a:stretch>
                  </pic:blipFill>
                  <pic:spPr>
                    <a:xfrm>
                      <a:off x="0" y="0"/>
                      <a:ext cx="4422378" cy="2122454"/>
                    </a:xfrm>
                    <a:prstGeom prst="rect">
                      <a:avLst/>
                    </a:prstGeom>
                  </pic:spPr>
                </pic:pic>
              </a:graphicData>
            </a:graphic>
          </wp:inline>
        </w:drawing>
      </w:r>
    </w:p>
    <w:p w14:paraId="5953E9EF" w14:textId="7910DDA9" w:rsidR="007A297C" w:rsidRDefault="00DC5572">
      <w:pPr>
        <w:rPr>
          <w:rFonts w:ascii="仿宋" w:eastAsia="仿宋" w:hAnsi="仿宋"/>
        </w:rPr>
      </w:pPr>
      <w:r>
        <w:rPr>
          <w:rFonts w:ascii="仿宋" w:eastAsia="仿宋" w:hAnsi="仿宋" w:hint="eastAsia"/>
        </w:rPr>
        <w:t>（2）交叉口停靠站：</w:t>
      </w:r>
    </w:p>
    <w:p w14:paraId="0913D603" w14:textId="301E8B5D" w:rsidR="00DC5572" w:rsidRDefault="00A97412">
      <w:pPr>
        <w:rPr>
          <w:rFonts w:ascii="仿宋" w:eastAsia="仿宋" w:hAnsi="仿宋" w:hint="eastAsia"/>
        </w:rPr>
      </w:pPr>
      <w:r w:rsidRPr="00A97412">
        <w:rPr>
          <w:rFonts w:ascii="仿宋" w:eastAsia="仿宋" w:hAnsi="仿宋"/>
        </w:rPr>
        <w:drawing>
          <wp:inline distT="0" distB="0" distL="0" distR="0" wp14:anchorId="1ED54A93" wp14:editId="768FA433">
            <wp:extent cx="4115533" cy="1182029"/>
            <wp:effectExtent l="0" t="0" r="0" b="0"/>
            <wp:docPr id="190452282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4522823" name=""/>
                    <pic:cNvPicPr/>
                  </pic:nvPicPr>
                  <pic:blipFill>
                    <a:blip r:embed="rId57"/>
                    <a:stretch>
                      <a:fillRect/>
                    </a:stretch>
                  </pic:blipFill>
                  <pic:spPr>
                    <a:xfrm>
                      <a:off x="0" y="0"/>
                      <a:ext cx="4163510" cy="1195808"/>
                    </a:xfrm>
                    <a:prstGeom prst="rect">
                      <a:avLst/>
                    </a:prstGeom>
                  </pic:spPr>
                </pic:pic>
              </a:graphicData>
            </a:graphic>
          </wp:inline>
        </w:drawing>
      </w:r>
    </w:p>
    <w:p w14:paraId="5C727D85" w14:textId="207B9598" w:rsidR="00DE33E5" w:rsidRDefault="009F2B67">
      <w:pPr>
        <w:rPr>
          <w:rFonts w:ascii="仿宋" w:eastAsia="仿宋" w:hAnsi="仿宋" w:hint="eastAsia"/>
        </w:rPr>
      </w:pPr>
      <w:r>
        <w:rPr>
          <w:rFonts w:ascii="仿宋" w:eastAsia="仿宋" w:hAnsi="仿宋" w:hint="eastAsia"/>
        </w:rPr>
        <w:lastRenderedPageBreak/>
        <w:t>【以下需要弄懂：</w:t>
      </w:r>
      <w:r w:rsidR="009A0594">
        <w:rPr>
          <w:rFonts w:ascii="仿宋" w:eastAsia="仿宋" w:hAnsi="仿宋" w:hint="eastAsia"/>
        </w:rPr>
        <w:t>以下4种，</w:t>
      </w:r>
      <w:r>
        <w:rPr>
          <w:rFonts w:ascii="仿宋" w:eastAsia="仿宋" w:hAnsi="仿宋" w:hint="eastAsia"/>
        </w:rPr>
        <w:t>什么情况下公交车站要怎么放（进/出口、</w:t>
      </w:r>
      <w:r w:rsidR="00346C6B">
        <w:rPr>
          <w:rFonts w:ascii="仿宋" w:eastAsia="仿宋" w:hAnsi="仿宋" w:hint="eastAsia"/>
        </w:rPr>
        <w:t>路中</w:t>
      </w:r>
      <w:r>
        <w:rPr>
          <w:rFonts w:ascii="仿宋" w:eastAsia="仿宋" w:hAnsi="仿宋" w:hint="eastAsia"/>
        </w:rPr>
        <w:t>/</w:t>
      </w:r>
      <w:r w:rsidR="00346C6B">
        <w:rPr>
          <w:rFonts w:ascii="仿宋" w:eastAsia="仿宋" w:hAnsi="仿宋" w:hint="eastAsia"/>
        </w:rPr>
        <w:t>侧</w:t>
      </w:r>
      <w:r>
        <w:rPr>
          <w:rFonts w:ascii="仿宋" w:eastAsia="仿宋" w:hAnsi="仿宋" w:hint="eastAsia"/>
        </w:rPr>
        <w:t>】</w:t>
      </w:r>
    </w:p>
    <w:p w14:paraId="0120F5C5" w14:textId="2A1DF64E" w:rsidR="00943AD9" w:rsidRDefault="00346C6B">
      <w:pPr>
        <w:rPr>
          <w:rFonts w:ascii="仿宋" w:eastAsia="仿宋" w:hAnsi="仿宋"/>
        </w:rPr>
      </w:pPr>
      <w:r>
        <w:rPr>
          <w:rFonts w:ascii="仿宋" w:eastAsia="仿宋" w:hAnsi="仿宋" w:hint="eastAsia"/>
        </w:rPr>
        <w:t>a、交叉口</w:t>
      </w:r>
      <w:r w:rsidRPr="00346C6B">
        <w:rPr>
          <w:rFonts w:ascii="仿宋" w:eastAsia="仿宋" w:hAnsi="仿宋" w:hint="eastAsia"/>
          <w:b/>
          <w:bCs/>
        </w:rPr>
        <w:t>进口道路侧型</w:t>
      </w:r>
      <w:r>
        <w:rPr>
          <w:rFonts w:ascii="仿宋" w:eastAsia="仿宋" w:hAnsi="仿宋" w:hint="eastAsia"/>
        </w:rPr>
        <w:t>停靠站</w:t>
      </w:r>
      <w:r w:rsidR="009E00CB">
        <w:rPr>
          <w:rFonts w:ascii="仿宋" w:eastAsia="仿宋" w:hAnsi="仿宋" w:hint="eastAsia"/>
        </w:rPr>
        <w:t>：</w:t>
      </w:r>
    </w:p>
    <w:p w14:paraId="52F58878" w14:textId="5270E5D9" w:rsidR="00346C6B" w:rsidRDefault="005448D3">
      <w:pPr>
        <w:rPr>
          <w:rFonts w:ascii="仿宋" w:eastAsia="仿宋" w:hAnsi="仿宋" w:hint="eastAsia"/>
        </w:rPr>
      </w:pPr>
      <w:r w:rsidRPr="005448D3">
        <w:rPr>
          <w:rFonts w:ascii="仿宋" w:eastAsia="仿宋" w:hAnsi="仿宋"/>
        </w:rPr>
        <w:drawing>
          <wp:inline distT="0" distB="0" distL="0" distR="0" wp14:anchorId="7DA9D145" wp14:editId="0347F2E8">
            <wp:extent cx="3271024" cy="1763725"/>
            <wp:effectExtent l="0" t="0" r="5715" b="1905"/>
            <wp:docPr id="96147091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1470917" name=""/>
                    <pic:cNvPicPr/>
                  </pic:nvPicPr>
                  <pic:blipFill>
                    <a:blip r:embed="rId58"/>
                    <a:stretch>
                      <a:fillRect/>
                    </a:stretch>
                  </pic:blipFill>
                  <pic:spPr>
                    <a:xfrm>
                      <a:off x="0" y="0"/>
                      <a:ext cx="3343429" cy="1802765"/>
                    </a:xfrm>
                    <a:prstGeom prst="rect">
                      <a:avLst/>
                    </a:prstGeom>
                  </pic:spPr>
                </pic:pic>
              </a:graphicData>
            </a:graphic>
          </wp:inline>
        </w:drawing>
      </w:r>
      <w:r w:rsidR="00052F26" w:rsidRPr="00052F26">
        <w:rPr>
          <w:rFonts w:ascii="仿宋" w:eastAsia="仿宋" w:hAnsi="仿宋"/>
        </w:rPr>
        <w:drawing>
          <wp:inline distT="0" distB="0" distL="0" distR="0" wp14:anchorId="61E743A2" wp14:editId="7A3E53BE">
            <wp:extent cx="3352800" cy="1502130"/>
            <wp:effectExtent l="0" t="0" r="0" b="0"/>
            <wp:docPr id="48152463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1524637" name=""/>
                    <pic:cNvPicPr/>
                  </pic:nvPicPr>
                  <pic:blipFill>
                    <a:blip r:embed="rId59"/>
                    <a:stretch>
                      <a:fillRect/>
                    </a:stretch>
                  </pic:blipFill>
                  <pic:spPr>
                    <a:xfrm>
                      <a:off x="0" y="0"/>
                      <a:ext cx="3451774" cy="1546472"/>
                    </a:xfrm>
                    <a:prstGeom prst="rect">
                      <a:avLst/>
                    </a:prstGeom>
                  </pic:spPr>
                </pic:pic>
              </a:graphicData>
            </a:graphic>
          </wp:inline>
        </w:drawing>
      </w:r>
    </w:p>
    <w:p w14:paraId="188FA020" w14:textId="5A7EE40B" w:rsidR="00346C6B" w:rsidRDefault="00346C6B">
      <w:pPr>
        <w:rPr>
          <w:rFonts w:ascii="仿宋" w:eastAsia="仿宋" w:hAnsi="仿宋"/>
        </w:rPr>
      </w:pPr>
      <w:r>
        <w:rPr>
          <w:rFonts w:ascii="仿宋" w:eastAsia="仿宋" w:hAnsi="仿宋" w:hint="eastAsia"/>
        </w:rPr>
        <w:t>b、</w:t>
      </w:r>
      <w:r w:rsidR="009E00CB">
        <w:rPr>
          <w:rFonts w:ascii="仿宋" w:eastAsia="仿宋" w:hAnsi="仿宋" w:hint="eastAsia"/>
        </w:rPr>
        <w:t>交叉口</w:t>
      </w:r>
      <w:r w:rsidR="009E00CB">
        <w:rPr>
          <w:rFonts w:ascii="仿宋" w:eastAsia="仿宋" w:hAnsi="仿宋" w:hint="eastAsia"/>
          <w:b/>
          <w:bCs/>
        </w:rPr>
        <w:t>进口道路中型</w:t>
      </w:r>
      <w:r w:rsidR="009E00CB">
        <w:rPr>
          <w:rFonts w:ascii="仿宋" w:eastAsia="仿宋" w:hAnsi="仿宋" w:hint="eastAsia"/>
        </w:rPr>
        <w:t>停靠站</w:t>
      </w:r>
      <w:r w:rsidR="009E00CB">
        <w:rPr>
          <w:rFonts w:ascii="仿宋" w:eastAsia="仿宋" w:hAnsi="仿宋" w:hint="eastAsia"/>
        </w:rPr>
        <w:t>：</w:t>
      </w:r>
    </w:p>
    <w:p w14:paraId="5D9022BC" w14:textId="2C364F21" w:rsidR="004567D5" w:rsidRDefault="004D755F">
      <w:pPr>
        <w:rPr>
          <w:rFonts w:ascii="仿宋" w:eastAsia="仿宋" w:hAnsi="仿宋" w:hint="eastAsia"/>
        </w:rPr>
      </w:pPr>
      <w:r w:rsidRPr="004D755F">
        <w:rPr>
          <w:rFonts w:ascii="仿宋" w:eastAsia="仿宋" w:hAnsi="仿宋"/>
        </w:rPr>
        <w:drawing>
          <wp:inline distT="0" distB="0" distL="0" distR="0" wp14:anchorId="2DDE4D23" wp14:editId="441F9956">
            <wp:extent cx="3270885" cy="1222581"/>
            <wp:effectExtent l="0" t="0" r="5715" b="0"/>
            <wp:docPr id="214662134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621349" name=""/>
                    <pic:cNvPicPr/>
                  </pic:nvPicPr>
                  <pic:blipFill>
                    <a:blip r:embed="rId60"/>
                    <a:stretch>
                      <a:fillRect/>
                    </a:stretch>
                  </pic:blipFill>
                  <pic:spPr>
                    <a:xfrm>
                      <a:off x="0" y="0"/>
                      <a:ext cx="3304919" cy="1235302"/>
                    </a:xfrm>
                    <a:prstGeom prst="rect">
                      <a:avLst/>
                    </a:prstGeom>
                  </pic:spPr>
                </pic:pic>
              </a:graphicData>
            </a:graphic>
          </wp:inline>
        </w:drawing>
      </w:r>
      <w:r w:rsidR="00CA392A">
        <w:rPr>
          <w:rFonts w:ascii="仿宋" w:eastAsia="仿宋" w:hAnsi="仿宋"/>
          <w:noProof/>
        </w:rPr>
        <w:drawing>
          <wp:inline distT="0" distB="0" distL="0" distR="0" wp14:anchorId="68053E8D" wp14:editId="0B4A45A6">
            <wp:extent cx="3352800" cy="1730539"/>
            <wp:effectExtent l="0" t="0" r="0" b="0"/>
            <wp:docPr id="139442084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4420847" name="图片 1394420847"/>
                    <pic:cNvPicPr/>
                  </pic:nvPicPr>
                  <pic:blipFill>
                    <a:blip r:embed="rId61" cstate="print">
                      <a:extLst>
                        <a:ext uri="{28A0092B-C50C-407E-A947-70E740481C1C}">
                          <a14:useLocalDpi xmlns:a14="http://schemas.microsoft.com/office/drawing/2010/main" val="0"/>
                        </a:ext>
                      </a:extLst>
                    </a:blip>
                    <a:stretch>
                      <a:fillRect/>
                    </a:stretch>
                  </pic:blipFill>
                  <pic:spPr>
                    <a:xfrm>
                      <a:off x="0" y="0"/>
                      <a:ext cx="3431521" cy="1771171"/>
                    </a:xfrm>
                    <a:prstGeom prst="rect">
                      <a:avLst/>
                    </a:prstGeom>
                  </pic:spPr>
                </pic:pic>
              </a:graphicData>
            </a:graphic>
          </wp:inline>
        </w:drawing>
      </w:r>
    </w:p>
    <w:p w14:paraId="2FB076BE" w14:textId="50FF6328" w:rsidR="00346C6B" w:rsidRDefault="00346C6B">
      <w:pPr>
        <w:rPr>
          <w:rFonts w:ascii="仿宋" w:eastAsia="仿宋" w:hAnsi="仿宋"/>
        </w:rPr>
      </w:pPr>
      <w:r>
        <w:rPr>
          <w:rFonts w:ascii="仿宋" w:eastAsia="仿宋" w:hAnsi="仿宋" w:hint="eastAsia"/>
        </w:rPr>
        <w:t>c、</w:t>
      </w:r>
      <w:r w:rsidR="009E00CB">
        <w:rPr>
          <w:rFonts w:ascii="仿宋" w:eastAsia="仿宋" w:hAnsi="仿宋" w:hint="eastAsia"/>
        </w:rPr>
        <w:t>交叉口</w:t>
      </w:r>
      <w:r w:rsidR="009E00CB">
        <w:rPr>
          <w:rFonts w:ascii="仿宋" w:eastAsia="仿宋" w:hAnsi="仿宋" w:hint="eastAsia"/>
          <w:b/>
          <w:bCs/>
        </w:rPr>
        <w:t>出口道路侧型</w:t>
      </w:r>
      <w:r w:rsidR="009E00CB">
        <w:rPr>
          <w:rFonts w:ascii="仿宋" w:eastAsia="仿宋" w:hAnsi="仿宋" w:hint="eastAsia"/>
        </w:rPr>
        <w:t>停靠站</w:t>
      </w:r>
      <w:r w:rsidR="009E00CB">
        <w:rPr>
          <w:rFonts w:ascii="仿宋" w:eastAsia="仿宋" w:hAnsi="仿宋" w:hint="eastAsia"/>
        </w:rPr>
        <w:t>：</w:t>
      </w:r>
    </w:p>
    <w:p w14:paraId="7E650D77" w14:textId="49FFBF47" w:rsidR="009E00CB" w:rsidRDefault="00C469D2">
      <w:pPr>
        <w:rPr>
          <w:rFonts w:ascii="仿宋" w:eastAsia="仿宋" w:hAnsi="仿宋" w:hint="eastAsia"/>
        </w:rPr>
      </w:pPr>
      <w:r w:rsidRPr="00C469D2">
        <w:rPr>
          <w:rFonts w:ascii="仿宋" w:eastAsia="仿宋" w:hAnsi="仿宋"/>
        </w:rPr>
        <w:drawing>
          <wp:inline distT="0" distB="0" distL="0" distR="0" wp14:anchorId="0F5EFD35" wp14:editId="4F280F3E">
            <wp:extent cx="3482267" cy="2059258"/>
            <wp:effectExtent l="0" t="0" r="0" b="0"/>
            <wp:docPr id="143060091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0600914" name=""/>
                    <pic:cNvPicPr/>
                  </pic:nvPicPr>
                  <pic:blipFill>
                    <a:blip r:embed="rId62"/>
                    <a:stretch>
                      <a:fillRect/>
                    </a:stretch>
                  </pic:blipFill>
                  <pic:spPr>
                    <a:xfrm>
                      <a:off x="0" y="0"/>
                      <a:ext cx="3515372" cy="2078835"/>
                    </a:xfrm>
                    <a:prstGeom prst="rect">
                      <a:avLst/>
                    </a:prstGeom>
                  </pic:spPr>
                </pic:pic>
              </a:graphicData>
            </a:graphic>
          </wp:inline>
        </w:drawing>
      </w:r>
    </w:p>
    <w:p w14:paraId="6478459C" w14:textId="55565474" w:rsidR="00346C6B" w:rsidRPr="00346C6B" w:rsidRDefault="00346C6B">
      <w:pPr>
        <w:rPr>
          <w:rFonts w:ascii="仿宋" w:eastAsia="仿宋" w:hAnsi="仿宋" w:hint="eastAsia"/>
        </w:rPr>
      </w:pPr>
      <w:r>
        <w:rPr>
          <w:rFonts w:ascii="仿宋" w:eastAsia="仿宋" w:hAnsi="仿宋" w:hint="eastAsia"/>
        </w:rPr>
        <w:t>d、</w:t>
      </w:r>
      <w:r w:rsidR="00BD278C">
        <w:rPr>
          <w:rFonts w:ascii="仿宋" w:eastAsia="仿宋" w:hAnsi="仿宋" w:hint="eastAsia"/>
        </w:rPr>
        <w:t>交叉口</w:t>
      </w:r>
      <w:r w:rsidR="00BD278C">
        <w:rPr>
          <w:rFonts w:ascii="仿宋" w:eastAsia="仿宋" w:hAnsi="仿宋" w:hint="eastAsia"/>
          <w:b/>
          <w:bCs/>
        </w:rPr>
        <w:t>出口道路</w:t>
      </w:r>
      <w:r w:rsidR="00BD278C">
        <w:rPr>
          <w:rFonts w:ascii="仿宋" w:eastAsia="仿宋" w:hAnsi="仿宋" w:hint="eastAsia"/>
          <w:b/>
          <w:bCs/>
        </w:rPr>
        <w:t>中</w:t>
      </w:r>
      <w:r w:rsidR="00BD278C">
        <w:rPr>
          <w:rFonts w:ascii="仿宋" w:eastAsia="仿宋" w:hAnsi="仿宋" w:hint="eastAsia"/>
          <w:b/>
          <w:bCs/>
        </w:rPr>
        <w:t>型</w:t>
      </w:r>
      <w:r w:rsidR="00BD278C">
        <w:rPr>
          <w:rFonts w:ascii="仿宋" w:eastAsia="仿宋" w:hAnsi="仿宋" w:hint="eastAsia"/>
        </w:rPr>
        <w:t>停靠站：</w:t>
      </w:r>
    </w:p>
    <w:p w14:paraId="40350E53" w14:textId="732E87C3" w:rsidR="00943AD9" w:rsidRDefault="00A350DA">
      <w:pPr>
        <w:rPr>
          <w:rFonts w:ascii="仿宋" w:eastAsia="仿宋" w:hAnsi="仿宋"/>
        </w:rPr>
      </w:pPr>
      <w:r w:rsidRPr="00A350DA">
        <w:rPr>
          <w:rFonts w:ascii="仿宋" w:eastAsia="仿宋" w:hAnsi="仿宋"/>
        </w:rPr>
        <w:drawing>
          <wp:inline distT="0" distB="0" distL="0" distR="0" wp14:anchorId="5B1B4012" wp14:editId="49553988">
            <wp:extent cx="3435335" cy="1955180"/>
            <wp:effectExtent l="0" t="0" r="0" b="635"/>
            <wp:docPr id="175084712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0847123" name=""/>
                    <pic:cNvPicPr/>
                  </pic:nvPicPr>
                  <pic:blipFill>
                    <a:blip r:embed="rId63"/>
                    <a:stretch>
                      <a:fillRect/>
                    </a:stretch>
                  </pic:blipFill>
                  <pic:spPr>
                    <a:xfrm>
                      <a:off x="0" y="0"/>
                      <a:ext cx="3512532" cy="1999116"/>
                    </a:xfrm>
                    <a:prstGeom prst="rect">
                      <a:avLst/>
                    </a:prstGeom>
                  </pic:spPr>
                </pic:pic>
              </a:graphicData>
            </a:graphic>
          </wp:inline>
        </w:drawing>
      </w:r>
    </w:p>
    <w:p w14:paraId="5C98FC63" w14:textId="196DE0BD" w:rsidR="00BD278C" w:rsidRDefault="004607BD">
      <w:pPr>
        <w:rPr>
          <w:rFonts w:ascii="仿宋" w:eastAsia="仿宋" w:hAnsi="仿宋"/>
        </w:rPr>
      </w:pPr>
      <w:r>
        <w:rPr>
          <w:rFonts w:ascii="仿宋" w:eastAsia="仿宋" w:hAnsi="仿宋" w:hint="eastAsia"/>
        </w:rPr>
        <w:lastRenderedPageBreak/>
        <w:t>·公交停靠站行人过街交通设计：</w:t>
      </w:r>
    </w:p>
    <w:p w14:paraId="489E5A90" w14:textId="44777E5C" w:rsidR="004607BD" w:rsidRPr="004607BD" w:rsidRDefault="004607BD">
      <w:pPr>
        <w:rPr>
          <w:rFonts w:ascii="仿宋" w:eastAsia="仿宋" w:hAnsi="仿宋" w:hint="eastAsia"/>
        </w:rPr>
      </w:pPr>
      <w:r w:rsidRPr="004607BD">
        <w:rPr>
          <w:rFonts w:ascii="仿宋" w:eastAsia="仿宋" w:hAnsi="仿宋"/>
        </w:rPr>
        <w:drawing>
          <wp:inline distT="0" distB="0" distL="0" distR="0" wp14:anchorId="3737770C" wp14:editId="6C4C4D41">
            <wp:extent cx="3538654" cy="1942777"/>
            <wp:effectExtent l="0" t="0" r="5080" b="635"/>
            <wp:docPr id="5021733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2173315" name=""/>
                    <pic:cNvPicPr/>
                  </pic:nvPicPr>
                  <pic:blipFill>
                    <a:blip r:embed="rId64"/>
                    <a:stretch>
                      <a:fillRect/>
                    </a:stretch>
                  </pic:blipFill>
                  <pic:spPr>
                    <a:xfrm>
                      <a:off x="0" y="0"/>
                      <a:ext cx="3560928" cy="1955006"/>
                    </a:xfrm>
                    <a:prstGeom prst="rect">
                      <a:avLst/>
                    </a:prstGeom>
                  </pic:spPr>
                </pic:pic>
              </a:graphicData>
            </a:graphic>
          </wp:inline>
        </w:drawing>
      </w:r>
    </w:p>
    <w:p w14:paraId="3B44152A" w14:textId="0A81D6E8" w:rsidR="00BD278C" w:rsidRDefault="00426A1A">
      <w:pPr>
        <w:rPr>
          <w:rFonts w:ascii="仿宋" w:eastAsia="仿宋" w:hAnsi="仿宋"/>
        </w:rPr>
      </w:pPr>
      <w:r>
        <w:rPr>
          <w:rFonts w:ascii="仿宋" w:eastAsia="仿宋" w:hAnsi="仿宋" w:hint="eastAsia"/>
        </w:rPr>
        <w:t>（3）路段停靠站：</w:t>
      </w:r>
      <w:r w:rsidR="00336362">
        <w:rPr>
          <w:rFonts w:ascii="仿宋" w:eastAsia="仿宋" w:hAnsi="仿宋" w:hint="eastAsia"/>
        </w:rPr>
        <w:t>【知道怎么设计】</w:t>
      </w:r>
    </w:p>
    <w:p w14:paraId="71C32342" w14:textId="056600E7" w:rsidR="00D30E86" w:rsidRDefault="00D30E86" w:rsidP="00D30E86">
      <w:pPr>
        <w:rPr>
          <w:rFonts w:ascii="仿宋" w:eastAsia="仿宋" w:hAnsi="仿宋"/>
        </w:rPr>
      </w:pPr>
      <w:r>
        <w:rPr>
          <w:rFonts w:ascii="仿宋" w:eastAsia="仿宋" w:hAnsi="仿宋" w:hint="eastAsia"/>
        </w:rPr>
        <w:t>a、</w:t>
      </w:r>
      <w:r w:rsidRPr="00443619">
        <w:rPr>
          <w:rFonts w:ascii="仿宋" w:eastAsia="仿宋" w:hAnsi="仿宋"/>
          <w:b/>
          <w:bCs/>
        </w:rPr>
        <w:t>一块板</w:t>
      </w:r>
      <w:r w:rsidRPr="00D30E86">
        <w:rPr>
          <w:rFonts w:ascii="仿宋" w:eastAsia="仿宋" w:hAnsi="仿宋"/>
        </w:rPr>
        <w:t>道路路段公交停靠站</w:t>
      </w:r>
    </w:p>
    <w:p w14:paraId="79749F23" w14:textId="509EC5F9" w:rsidR="00D30E86" w:rsidRPr="00D30E86" w:rsidRDefault="00336362" w:rsidP="00D30E86">
      <w:pPr>
        <w:rPr>
          <w:rFonts w:ascii="仿宋" w:eastAsia="仿宋" w:hAnsi="仿宋" w:hint="eastAsia"/>
        </w:rPr>
      </w:pPr>
      <w:r w:rsidRPr="00336362">
        <w:rPr>
          <w:rFonts w:ascii="仿宋" w:eastAsia="仿宋" w:hAnsi="仿宋"/>
        </w:rPr>
        <w:drawing>
          <wp:inline distT="0" distB="0" distL="0" distR="0" wp14:anchorId="3D8E3B47" wp14:editId="017E10FF">
            <wp:extent cx="3962400" cy="2163305"/>
            <wp:effectExtent l="0" t="0" r="0" b="0"/>
            <wp:docPr id="7202836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0283604" name=""/>
                    <pic:cNvPicPr/>
                  </pic:nvPicPr>
                  <pic:blipFill>
                    <a:blip r:embed="rId65"/>
                    <a:stretch>
                      <a:fillRect/>
                    </a:stretch>
                  </pic:blipFill>
                  <pic:spPr>
                    <a:xfrm>
                      <a:off x="0" y="0"/>
                      <a:ext cx="4092491" cy="2234329"/>
                    </a:xfrm>
                    <a:prstGeom prst="rect">
                      <a:avLst/>
                    </a:prstGeom>
                  </pic:spPr>
                </pic:pic>
              </a:graphicData>
            </a:graphic>
          </wp:inline>
        </w:drawing>
      </w:r>
    </w:p>
    <w:p w14:paraId="662C8260" w14:textId="5E1E8B3A" w:rsidR="00D30E86" w:rsidRDefault="00D30E86" w:rsidP="00D30E86">
      <w:pPr>
        <w:rPr>
          <w:rFonts w:ascii="仿宋" w:eastAsia="仿宋" w:hAnsi="仿宋"/>
        </w:rPr>
      </w:pPr>
      <w:r>
        <w:rPr>
          <w:rFonts w:ascii="仿宋" w:eastAsia="仿宋" w:hAnsi="仿宋" w:cs="Courier New" w:hint="eastAsia"/>
        </w:rPr>
        <w:t>b、</w:t>
      </w:r>
      <w:r w:rsidRPr="00443619">
        <w:rPr>
          <w:rFonts w:ascii="仿宋" w:eastAsia="仿宋" w:hAnsi="仿宋"/>
          <w:b/>
          <w:bCs/>
        </w:rPr>
        <w:t>两块板/四块板</w:t>
      </w:r>
      <w:r w:rsidRPr="00D30E86">
        <w:rPr>
          <w:rFonts w:ascii="仿宋" w:eastAsia="仿宋" w:hAnsi="仿宋"/>
        </w:rPr>
        <w:t>道路路段公交停靠站</w:t>
      </w:r>
    </w:p>
    <w:p w14:paraId="511FBBEB" w14:textId="30F2ADC5" w:rsidR="00D30E86" w:rsidRDefault="00562B5F" w:rsidP="00D30E86">
      <w:pPr>
        <w:rPr>
          <w:rFonts w:ascii="仿宋" w:eastAsia="仿宋" w:hAnsi="仿宋"/>
        </w:rPr>
      </w:pPr>
      <w:r w:rsidRPr="00562B5F">
        <w:rPr>
          <w:rFonts w:ascii="仿宋" w:eastAsia="仿宋" w:hAnsi="仿宋"/>
        </w:rPr>
        <w:drawing>
          <wp:inline distT="0" distB="0" distL="0" distR="0" wp14:anchorId="576A21BD" wp14:editId="4D11AE3B">
            <wp:extent cx="3100039" cy="1804221"/>
            <wp:effectExtent l="0" t="0" r="0" b="0"/>
            <wp:docPr id="81663753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6637530" name=""/>
                    <pic:cNvPicPr/>
                  </pic:nvPicPr>
                  <pic:blipFill>
                    <a:blip r:embed="rId66"/>
                    <a:stretch>
                      <a:fillRect/>
                    </a:stretch>
                  </pic:blipFill>
                  <pic:spPr>
                    <a:xfrm>
                      <a:off x="0" y="0"/>
                      <a:ext cx="3202358" cy="1863771"/>
                    </a:xfrm>
                    <a:prstGeom prst="rect">
                      <a:avLst/>
                    </a:prstGeom>
                  </pic:spPr>
                </pic:pic>
              </a:graphicData>
            </a:graphic>
          </wp:inline>
        </w:drawing>
      </w:r>
      <w:r w:rsidR="002A53FC" w:rsidRPr="002A53FC">
        <w:rPr>
          <w:rFonts w:ascii="仿宋" w:eastAsia="仿宋" w:hAnsi="仿宋"/>
        </w:rPr>
        <w:drawing>
          <wp:inline distT="0" distB="0" distL="0" distR="0" wp14:anchorId="3BC0F5FC" wp14:editId="729084FD">
            <wp:extent cx="3479165" cy="1804405"/>
            <wp:effectExtent l="0" t="0" r="635" b="0"/>
            <wp:docPr id="213907583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9075837" name=""/>
                    <pic:cNvPicPr/>
                  </pic:nvPicPr>
                  <pic:blipFill>
                    <a:blip r:embed="rId67"/>
                    <a:stretch>
                      <a:fillRect/>
                    </a:stretch>
                  </pic:blipFill>
                  <pic:spPr>
                    <a:xfrm>
                      <a:off x="0" y="0"/>
                      <a:ext cx="3499658" cy="1815033"/>
                    </a:xfrm>
                    <a:prstGeom prst="rect">
                      <a:avLst/>
                    </a:prstGeom>
                  </pic:spPr>
                </pic:pic>
              </a:graphicData>
            </a:graphic>
          </wp:inline>
        </w:drawing>
      </w:r>
    </w:p>
    <w:p w14:paraId="2C09D25A" w14:textId="545BF589" w:rsidR="001D380B" w:rsidRPr="00D30E86" w:rsidRDefault="00F91763" w:rsidP="00D30E86">
      <w:pPr>
        <w:rPr>
          <w:rFonts w:ascii="仿宋" w:eastAsia="仿宋" w:hAnsi="仿宋" w:hint="eastAsia"/>
        </w:rPr>
      </w:pPr>
      <w:r w:rsidRPr="00F91763">
        <w:rPr>
          <w:rFonts w:ascii="仿宋" w:eastAsia="仿宋" w:hAnsi="仿宋"/>
        </w:rPr>
        <w:drawing>
          <wp:inline distT="0" distB="0" distL="0" distR="0" wp14:anchorId="66E7751D" wp14:editId="14CB7457">
            <wp:extent cx="3188970" cy="1946950"/>
            <wp:effectExtent l="0" t="0" r="0" b="0"/>
            <wp:docPr id="161570666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5706667" name=""/>
                    <pic:cNvPicPr/>
                  </pic:nvPicPr>
                  <pic:blipFill>
                    <a:blip r:embed="rId68"/>
                    <a:stretch>
                      <a:fillRect/>
                    </a:stretch>
                  </pic:blipFill>
                  <pic:spPr>
                    <a:xfrm>
                      <a:off x="0" y="0"/>
                      <a:ext cx="3215811" cy="1963337"/>
                    </a:xfrm>
                    <a:prstGeom prst="rect">
                      <a:avLst/>
                    </a:prstGeom>
                  </pic:spPr>
                </pic:pic>
              </a:graphicData>
            </a:graphic>
          </wp:inline>
        </w:drawing>
      </w:r>
    </w:p>
    <w:p w14:paraId="562D7FA5" w14:textId="15D8C66F" w:rsidR="00426A1A" w:rsidRDefault="00D30E86" w:rsidP="00D30E86">
      <w:pPr>
        <w:rPr>
          <w:rFonts w:ascii="仿宋" w:eastAsia="仿宋" w:hAnsi="仿宋"/>
        </w:rPr>
      </w:pPr>
      <w:r>
        <w:rPr>
          <w:rFonts w:ascii="仿宋" w:eastAsia="仿宋" w:hAnsi="仿宋" w:cs="Courier New" w:hint="eastAsia"/>
        </w:rPr>
        <w:lastRenderedPageBreak/>
        <w:t>c、</w:t>
      </w:r>
      <w:r w:rsidRPr="00443619">
        <w:rPr>
          <w:rFonts w:ascii="仿宋" w:eastAsia="仿宋" w:hAnsi="仿宋"/>
          <w:b/>
          <w:bCs/>
        </w:rPr>
        <w:t>三块板</w:t>
      </w:r>
      <w:r w:rsidRPr="00D30E86">
        <w:rPr>
          <w:rFonts w:ascii="仿宋" w:eastAsia="仿宋" w:hAnsi="仿宋"/>
        </w:rPr>
        <w:t>道路路段公交停靠站</w:t>
      </w:r>
    </w:p>
    <w:p w14:paraId="3C3D37A8" w14:textId="77777777" w:rsidR="00E6687E" w:rsidRDefault="002600A5">
      <w:pPr>
        <w:rPr>
          <w:noProof/>
        </w:rPr>
      </w:pPr>
      <w:r w:rsidRPr="002600A5">
        <w:rPr>
          <w:rFonts w:ascii="仿宋" w:eastAsia="仿宋" w:hAnsi="仿宋"/>
        </w:rPr>
        <w:drawing>
          <wp:inline distT="0" distB="0" distL="0" distR="0" wp14:anchorId="13B4AA5D" wp14:editId="79238483">
            <wp:extent cx="3612995" cy="2156025"/>
            <wp:effectExtent l="0" t="0" r="0" b="3175"/>
            <wp:docPr id="17681684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816849" name=""/>
                    <pic:cNvPicPr/>
                  </pic:nvPicPr>
                  <pic:blipFill>
                    <a:blip r:embed="rId69"/>
                    <a:stretch>
                      <a:fillRect/>
                    </a:stretch>
                  </pic:blipFill>
                  <pic:spPr>
                    <a:xfrm>
                      <a:off x="0" y="0"/>
                      <a:ext cx="3707464" cy="2212398"/>
                    </a:xfrm>
                    <a:prstGeom prst="rect">
                      <a:avLst/>
                    </a:prstGeom>
                  </pic:spPr>
                </pic:pic>
              </a:graphicData>
            </a:graphic>
          </wp:inline>
        </w:drawing>
      </w:r>
      <w:r w:rsidR="001A34F5" w:rsidRPr="001A34F5">
        <w:rPr>
          <w:noProof/>
        </w:rPr>
        <w:t xml:space="preserve"> </w:t>
      </w:r>
    </w:p>
    <w:p w14:paraId="2B3A7CAB" w14:textId="77777777" w:rsidR="00082868" w:rsidRDefault="001A34F5">
      <w:pPr>
        <w:rPr>
          <w:rFonts w:ascii="仿宋" w:eastAsia="仿宋" w:hAnsi="仿宋"/>
        </w:rPr>
      </w:pPr>
      <w:r w:rsidRPr="001A34F5">
        <w:rPr>
          <w:rFonts w:ascii="仿宋" w:eastAsia="仿宋" w:hAnsi="仿宋"/>
        </w:rPr>
        <w:drawing>
          <wp:inline distT="0" distB="0" distL="0" distR="0" wp14:anchorId="498546D5" wp14:editId="778BB1B9">
            <wp:extent cx="3478687" cy="691376"/>
            <wp:effectExtent l="0" t="0" r="1270" b="0"/>
            <wp:docPr id="104446317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4463170" name=""/>
                    <pic:cNvPicPr/>
                  </pic:nvPicPr>
                  <pic:blipFill rotWithShape="1">
                    <a:blip r:embed="rId70"/>
                    <a:srcRect b="60015"/>
                    <a:stretch/>
                  </pic:blipFill>
                  <pic:spPr bwMode="auto">
                    <a:xfrm>
                      <a:off x="0" y="0"/>
                      <a:ext cx="3604269" cy="716335"/>
                    </a:xfrm>
                    <a:prstGeom prst="rect">
                      <a:avLst/>
                    </a:prstGeom>
                    <a:ln>
                      <a:noFill/>
                    </a:ln>
                    <a:extLst>
                      <a:ext uri="{53640926-AAD7-44D8-BBD7-CCE9431645EC}">
                        <a14:shadowObscured xmlns:a14="http://schemas.microsoft.com/office/drawing/2010/main"/>
                      </a:ext>
                    </a:extLst>
                  </pic:spPr>
                </pic:pic>
              </a:graphicData>
            </a:graphic>
          </wp:inline>
        </w:drawing>
      </w:r>
    </w:p>
    <w:p w14:paraId="74D494DC" w14:textId="0271D73A" w:rsidR="00426A1A" w:rsidRDefault="00E6687E">
      <w:pPr>
        <w:rPr>
          <w:rFonts w:ascii="仿宋" w:eastAsia="仿宋" w:hAnsi="仿宋"/>
        </w:rPr>
      </w:pPr>
      <w:r w:rsidRPr="00E6687E">
        <w:rPr>
          <w:rFonts w:ascii="仿宋" w:eastAsia="仿宋" w:hAnsi="仿宋"/>
        </w:rPr>
        <w:drawing>
          <wp:inline distT="0" distB="0" distL="0" distR="0" wp14:anchorId="5BFA52D3" wp14:editId="26F46EE9">
            <wp:extent cx="3382537" cy="1054213"/>
            <wp:effectExtent l="0" t="0" r="0" b="0"/>
            <wp:docPr id="185942100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9421005" name=""/>
                    <pic:cNvPicPr/>
                  </pic:nvPicPr>
                  <pic:blipFill>
                    <a:blip r:embed="rId71"/>
                    <a:stretch>
                      <a:fillRect/>
                    </a:stretch>
                  </pic:blipFill>
                  <pic:spPr>
                    <a:xfrm>
                      <a:off x="0" y="0"/>
                      <a:ext cx="3406666" cy="1061733"/>
                    </a:xfrm>
                    <a:prstGeom prst="rect">
                      <a:avLst/>
                    </a:prstGeom>
                  </pic:spPr>
                </pic:pic>
              </a:graphicData>
            </a:graphic>
          </wp:inline>
        </w:drawing>
      </w:r>
      <w:r w:rsidR="00082868" w:rsidRPr="00082868">
        <w:rPr>
          <w:noProof/>
        </w:rPr>
        <w:t xml:space="preserve"> </w:t>
      </w:r>
      <w:r w:rsidR="00082868" w:rsidRPr="00082868">
        <w:rPr>
          <w:rFonts w:ascii="仿宋" w:eastAsia="仿宋" w:hAnsi="仿宋"/>
        </w:rPr>
        <w:drawing>
          <wp:inline distT="0" distB="0" distL="0" distR="0" wp14:anchorId="3115D469" wp14:editId="121418F4">
            <wp:extent cx="3182889" cy="995835"/>
            <wp:effectExtent l="0" t="0" r="5080" b="0"/>
            <wp:docPr id="19807960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0796011" name=""/>
                    <pic:cNvPicPr/>
                  </pic:nvPicPr>
                  <pic:blipFill>
                    <a:blip r:embed="rId72"/>
                    <a:stretch>
                      <a:fillRect/>
                    </a:stretch>
                  </pic:blipFill>
                  <pic:spPr>
                    <a:xfrm>
                      <a:off x="0" y="0"/>
                      <a:ext cx="3242012" cy="1014333"/>
                    </a:xfrm>
                    <a:prstGeom prst="rect">
                      <a:avLst/>
                    </a:prstGeom>
                  </pic:spPr>
                </pic:pic>
              </a:graphicData>
            </a:graphic>
          </wp:inline>
        </w:drawing>
      </w:r>
    </w:p>
    <w:p w14:paraId="634B659E" w14:textId="20FE71C3" w:rsidR="00426A1A" w:rsidRDefault="00A43A6B">
      <w:pPr>
        <w:rPr>
          <w:rFonts w:ascii="仿宋" w:eastAsia="仿宋" w:hAnsi="仿宋"/>
        </w:rPr>
      </w:pPr>
      <w:r w:rsidRPr="00A43A6B">
        <w:rPr>
          <w:rFonts w:ascii="仿宋" w:eastAsia="仿宋" w:hAnsi="仿宋"/>
        </w:rPr>
        <w:drawing>
          <wp:inline distT="0" distB="0" distL="0" distR="0" wp14:anchorId="6E0FA35A" wp14:editId="33BB97D2">
            <wp:extent cx="3382010" cy="1913329"/>
            <wp:effectExtent l="0" t="0" r="0" b="4445"/>
            <wp:docPr id="95956911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9569112" name=""/>
                    <pic:cNvPicPr/>
                  </pic:nvPicPr>
                  <pic:blipFill>
                    <a:blip r:embed="rId73"/>
                    <a:stretch>
                      <a:fillRect/>
                    </a:stretch>
                  </pic:blipFill>
                  <pic:spPr>
                    <a:xfrm>
                      <a:off x="0" y="0"/>
                      <a:ext cx="3419615" cy="1934604"/>
                    </a:xfrm>
                    <a:prstGeom prst="rect">
                      <a:avLst/>
                    </a:prstGeom>
                  </pic:spPr>
                </pic:pic>
              </a:graphicData>
            </a:graphic>
          </wp:inline>
        </w:drawing>
      </w:r>
      <w:r w:rsidR="0085222A" w:rsidRPr="0085222A">
        <w:rPr>
          <w:noProof/>
        </w:rPr>
        <w:t xml:space="preserve"> </w:t>
      </w:r>
      <w:r w:rsidR="0085222A" w:rsidRPr="0085222A">
        <w:rPr>
          <w:rFonts w:ascii="仿宋" w:eastAsia="仿宋" w:hAnsi="仿宋"/>
        </w:rPr>
        <w:drawing>
          <wp:inline distT="0" distB="0" distL="0" distR="0" wp14:anchorId="386BC88F" wp14:editId="7C102D7A">
            <wp:extent cx="3190054" cy="1934181"/>
            <wp:effectExtent l="0" t="0" r="0" b="0"/>
            <wp:docPr id="143100130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1001305" name=""/>
                    <pic:cNvPicPr/>
                  </pic:nvPicPr>
                  <pic:blipFill>
                    <a:blip r:embed="rId74"/>
                    <a:stretch>
                      <a:fillRect/>
                    </a:stretch>
                  </pic:blipFill>
                  <pic:spPr>
                    <a:xfrm>
                      <a:off x="0" y="0"/>
                      <a:ext cx="3215597" cy="1949668"/>
                    </a:xfrm>
                    <a:prstGeom prst="rect">
                      <a:avLst/>
                    </a:prstGeom>
                  </pic:spPr>
                </pic:pic>
              </a:graphicData>
            </a:graphic>
          </wp:inline>
        </w:drawing>
      </w:r>
    </w:p>
    <w:p w14:paraId="611C4BD1" w14:textId="355BE9FC" w:rsidR="00426A1A" w:rsidRDefault="003377AE">
      <w:pPr>
        <w:rPr>
          <w:rFonts w:ascii="仿宋" w:eastAsia="仿宋" w:hAnsi="仿宋"/>
        </w:rPr>
      </w:pPr>
      <w:r>
        <w:rPr>
          <w:rFonts w:ascii="仿宋" w:eastAsia="仿宋" w:hAnsi="仿宋" w:hint="eastAsia"/>
        </w:rPr>
        <w:t>5、公共汽车优先控制主要策略：</w:t>
      </w:r>
      <w:r w:rsidR="00583FA1">
        <w:rPr>
          <w:rFonts w:ascii="仿宋" w:eastAsia="仿宋" w:hAnsi="仿宋" w:hint="eastAsia"/>
        </w:rPr>
        <w:t>【掌握：三种</w:t>
      </w:r>
      <w:r w:rsidR="004E2FA6">
        <w:rPr>
          <w:rFonts w:ascii="仿宋" w:eastAsia="仿宋" w:hAnsi="仿宋" w:hint="eastAsia"/>
        </w:rPr>
        <w:t>策略之间的区别；给定一个行为，判断属于哪种策略】</w:t>
      </w:r>
    </w:p>
    <w:p w14:paraId="0ABC77B8" w14:textId="5CC17407" w:rsidR="00A72C49" w:rsidRDefault="00A72C49">
      <w:pPr>
        <w:rPr>
          <w:rFonts w:ascii="仿宋" w:eastAsia="仿宋" w:hAnsi="仿宋"/>
        </w:rPr>
      </w:pPr>
      <w:r>
        <w:rPr>
          <w:rFonts w:ascii="仿宋" w:eastAsia="仿宋" w:hAnsi="仿宋" w:hint="eastAsia"/>
        </w:rPr>
        <w:t>（1）</w:t>
      </w:r>
      <w:r w:rsidR="00551F0B">
        <w:rPr>
          <w:rFonts w:ascii="仿宋" w:eastAsia="仿宋" w:hAnsi="仿宋" w:hint="eastAsia"/>
        </w:rPr>
        <w:t>区别</w:t>
      </w:r>
      <w:r w:rsidR="00763476">
        <w:rPr>
          <w:rFonts w:ascii="仿宋" w:eastAsia="仿宋" w:hAnsi="仿宋" w:hint="eastAsia"/>
        </w:rPr>
        <w:t>：</w:t>
      </w:r>
    </w:p>
    <w:p w14:paraId="35E79454" w14:textId="55DD02D5" w:rsidR="00763476" w:rsidRDefault="00763476">
      <w:pPr>
        <w:rPr>
          <w:rFonts w:ascii="仿宋" w:eastAsia="仿宋" w:hAnsi="仿宋" w:hint="eastAsia"/>
        </w:rPr>
      </w:pPr>
      <w:r>
        <w:rPr>
          <w:rFonts w:ascii="仿宋" w:eastAsia="仿宋" w:hAnsi="仿宋" w:hint="eastAsia"/>
        </w:rPr>
        <w:t>a、被动against主动/实时优化：</w:t>
      </w:r>
    </w:p>
    <w:p w14:paraId="6ECA021A" w14:textId="1E5541E2" w:rsidR="003377AE" w:rsidRDefault="00551F0B">
      <w:pPr>
        <w:rPr>
          <w:rFonts w:ascii="仿宋" w:eastAsia="仿宋" w:hAnsi="仿宋"/>
        </w:rPr>
      </w:pPr>
      <w:r>
        <w:rPr>
          <w:rFonts w:ascii="仿宋" w:eastAsia="仿宋" w:hAnsi="仿宋" w:hint="eastAsia"/>
        </w:rPr>
        <w:t>·</w:t>
      </w:r>
      <w:r w:rsidR="00A72C49">
        <w:rPr>
          <w:rFonts w:ascii="仿宋" w:eastAsia="仿宋" w:hAnsi="仿宋" w:hint="eastAsia"/>
        </w:rPr>
        <w:t>被动</w:t>
      </w:r>
      <w:r w:rsidR="009E5CD8">
        <w:rPr>
          <w:rFonts w:ascii="仿宋" w:eastAsia="仿宋" w:hAnsi="仿宋" w:hint="eastAsia"/>
        </w:rPr>
        <w:t>式</w:t>
      </w:r>
      <w:r w:rsidR="00A72C49">
        <w:rPr>
          <w:rFonts w:ascii="仿宋" w:eastAsia="仿宋" w:hAnsi="仿宋" w:hint="eastAsia"/>
        </w:rPr>
        <w:t>优先控制：离线控制；基于历史数据；参数固定</w:t>
      </w:r>
    </w:p>
    <w:p w14:paraId="0D31D986" w14:textId="739CDDD6" w:rsidR="003377AE" w:rsidRPr="00551F0B" w:rsidRDefault="00551F0B">
      <w:pPr>
        <w:rPr>
          <w:rFonts w:ascii="仿宋" w:eastAsia="仿宋" w:hAnsi="仿宋" w:hint="eastAsia"/>
        </w:rPr>
      </w:pPr>
      <w:r>
        <w:rPr>
          <w:rFonts w:ascii="仿宋" w:eastAsia="仿宋" w:hAnsi="仿宋" w:hint="eastAsia"/>
        </w:rPr>
        <w:t>·主动</w:t>
      </w:r>
      <w:r w:rsidR="009E5CD8">
        <w:rPr>
          <w:rFonts w:ascii="仿宋" w:eastAsia="仿宋" w:hAnsi="仿宋" w:hint="eastAsia"/>
        </w:rPr>
        <w:t>式</w:t>
      </w:r>
      <w:r>
        <w:rPr>
          <w:rFonts w:ascii="仿宋" w:eastAsia="仿宋" w:hAnsi="仿宋" w:hint="eastAsia"/>
        </w:rPr>
        <w:t>优先控制&amp;</w:t>
      </w:r>
      <w:r w:rsidR="009E5CD8">
        <w:rPr>
          <w:rFonts w:ascii="仿宋" w:eastAsia="仿宋" w:hAnsi="仿宋" w:hint="eastAsia"/>
        </w:rPr>
        <w:t>实时优化策略：在线控制</w:t>
      </w:r>
      <w:r w:rsidR="003F027B">
        <w:rPr>
          <w:rFonts w:ascii="仿宋" w:eastAsia="仿宋" w:hAnsi="仿宋" w:hint="eastAsia"/>
        </w:rPr>
        <w:t>；响应实时优先需求</w:t>
      </w:r>
    </w:p>
    <w:p w14:paraId="66AD1A8D" w14:textId="6AD2D085" w:rsidR="003377AE" w:rsidRDefault="00763476">
      <w:pPr>
        <w:rPr>
          <w:rFonts w:ascii="仿宋" w:eastAsia="仿宋" w:hAnsi="仿宋"/>
        </w:rPr>
      </w:pPr>
      <w:r>
        <w:rPr>
          <w:rFonts w:ascii="仿宋" w:eastAsia="仿宋" w:hAnsi="仿宋" w:hint="eastAsia"/>
        </w:rPr>
        <w:t>b、主动against实时优化：</w:t>
      </w:r>
    </w:p>
    <w:p w14:paraId="6BC6ACBB" w14:textId="33A1956D" w:rsidR="00BF315C" w:rsidRDefault="00BF315C">
      <w:pPr>
        <w:rPr>
          <w:rFonts w:ascii="仿宋" w:eastAsia="仿宋" w:hAnsi="仿宋" w:hint="eastAsia"/>
        </w:rPr>
      </w:pPr>
      <w:r>
        <w:rPr>
          <w:rFonts w:ascii="仿宋" w:eastAsia="仿宋" w:hAnsi="仿宋" w:hint="eastAsia"/>
        </w:rPr>
        <w:t>·</w:t>
      </w:r>
      <w:r>
        <w:rPr>
          <w:rFonts w:ascii="仿宋" w:eastAsia="仿宋" w:hAnsi="仿宋" w:hint="eastAsia"/>
        </w:rPr>
        <w:t>主动式优先控制</w:t>
      </w:r>
      <w:r>
        <w:rPr>
          <w:rFonts w:ascii="仿宋" w:eastAsia="仿宋" w:hAnsi="仿宋" w:hint="eastAsia"/>
        </w:rPr>
        <w:t>：根据相应规则进行控制</w:t>
      </w:r>
      <w:r w:rsidR="005F3D7F">
        <w:rPr>
          <w:rFonts w:ascii="仿宋" w:eastAsia="仿宋" w:hAnsi="仿宋" w:hint="eastAsia"/>
        </w:rPr>
        <w:t>。【比如：</w:t>
      </w:r>
      <w:r w:rsidR="005F3D7F" w:rsidRPr="005F3D7F">
        <w:rPr>
          <w:rFonts w:ascii="仿宋" w:eastAsia="仿宋" w:hAnsi="仿宋"/>
        </w:rPr>
        <w:t>检测到有公交到达交叉口，相位绿灯延长</w:t>
      </w:r>
      <w:r w:rsidR="005F3D7F">
        <w:rPr>
          <w:rFonts w:ascii="仿宋" w:eastAsia="仿宋" w:hAnsi="仿宋" w:hint="eastAsia"/>
        </w:rPr>
        <w:t>】</w:t>
      </w:r>
    </w:p>
    <w:p w14:paraId="09CEA51B" w14:textId="6EBBE48F" w:rsidR="00763476" w:rsidRDefault="00BF315C">
      <w:pPr>
        <w:rPr>
          <w:rFonts w:ascii="仿宋" w:eastAsia="仿宋" w:hAnsi="仿宋" w:hint="eastAsia"/>
        </w:rPr>
      </w:pPr>
      <w:r>
        <w:rPr>
          <w:rFonts w:ascii="仿宋" w:eastAsia="仿宋" w:hAnsi="仿宋" w:hint="eastAsia"/>
        </w:rPr>
        <w:t>·</w:t>
      </w:r>
      <w:r>
        <w:rPr>
          <w:rFonts w:ascii="仿宋" w:eastAsia="仿宋" w:hAnsi="仿宋" w:hint="eastAsia"/>
        </w:rPr>
        <w:t>实时优化策略</w:t>
      </w:r>
      <w:r w:rsidR="005F3D7F">
        <w:rPr>
          <w:rFonts w:ascii="仿宋" w:eastAsia="仿宋" w:hAnsi="仿宋" w:hint="eastAsia"/>
        </w:rPr>
        <w:t>：相比主动式，会</w:t>
      </w:r>
      <w:r w:rsidR="00630381">
        <w:rPr>
          <w:rFonts w:ascii="仿宋" w:eastAsia="仿宋" w:hAnsi="仿宋" w:hint="eastAsia"/>
        </w:rPr>
        <w:t>通过</w:t>
      </w:r>
      <w:r w:rsidR="00630381" w:rsidRPr="00630381">
        <w:rPr>
          <w:rFonts w:ascii="仿宋" w:eastAsia="仿宋" w:hAnsi="仿宋" w:hint="eastAsia"/>
          <w:b/>
          <w:bCs/>
        </w:rPr>
        <w:t>优化性能指标函数</w:t>
      </w:r>
      <w:r w:rsidR="00630381">
        <w:rPr>
          <w:rFonts w:ascii="仿宋" w:eastAsia="仿宋" w:hAnsi="仿宋" w:hint="eastAsia"/>
        </w:rPr>
        <w:t>，选择最优方案</w:t>
      </w:r>
    </w:p>
    <w:p w14:paraId="54CFCD70" w14:textId="77777777" w:rsidR="003377AE" w:rsidRDefault="003377AE">
      <w:pPr>
        <w:rPr>
          <w:rFonts w:ascii="仿宋" w:eastAsia="仿宋" w:hAnsi="仿宋"/>
        </w:rPr>
      </w:pPr>
    </w:p>
    <w:p w14:paraId="41B3B10B" w14:textId="1CE9E827" w:rsidR="006D5F56" w:rsidRPr="003377AE" w:rsidRDefault="00123935">
      <w:pPr>
        <w:rPr>
          <w:rFonts w:ascii="仿宋" w:eastAsia="仿宋" w:hAnsi="仿宋" w:hint="eastAsia"/>
        </w:rPr>
      </w:pPr>
      <w:r>
        <w:rPr>
          <w:rFonts w:ascii="仿宋" w:eastAsia="仿宋" w:hAnsi="仿宋" w:hint="eastAsia"/>
          <w:noProof/>
        </w:rPr>
        <w:lastRenderedPageBreak/>
        <w:drawing>
          <wp:inline distT="0" distB="0" distL="0" distR="0" wp14:anchorId="547BF31D" wp14:editId="68F6DDB8">
            <wp:extent cx="3895493" cy="2569700"/>
            <wp:effectExtent l="0" t="0" r="3810" b="0"/>
            <wp:docPr id="133534666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5346662" name="图片 1335346662"/>
                    <pic:cNvPicPr/>
                  </pic:nvPicPr>
                  <pic:blipFill>
                    <a:blip r:embed="rId75" cstate="print">
                      <a:extLst>
                        <a:ext uri="{28A0092B-C50C-407E-A947-70E740481C1C}">
                          <a14:useLocalDpi xmlns:a14="http://schemas.microsoft.com/office/drawing/2010/main" val="0"/>
                        </a:ext>
                      </a:extLst>
                    </a:blip>
                    <a:stretch>
                      <a:fillRect/>
                    </a:stretch>
                  </pic:blipFill>
                  <pic:spPr>
                    <a:xfrm>
                      <a:off x="0" y="0"/>
                      <a:ext cx="3932756" cy="2594281"/>
                    </a:xfrm>
                    <a:prstGeom prst="rect">
                      <a:avLst/>
                    </a:prstGeom>
                  </pic:spPr>
                </pic:pic>
              </a:graphicData>
            </a:graphic>
          </wp:inline>
        </w:drawing>
      </w:r>
    </w:p>
    <w:p w14:paraId="51AF3898" w14:textId="77777777" w:rsidR="00803A1E" w:rsidRDefault="00803A1E">
      <w:pPr>
        <w:rPr>
          <w:rFonts w:ascii="仿宋" w:eastAsia="仿宋" w:hAnsi="仿宋"/>
        </w:rPr>
      </w:pPr>
    </w:p>
    <w:p w14:paraId="6C0BA339" w14:textId="7F4E24C3" w:rsidR="00C320E5" w:rsidRPr="00C320E5" w:rsidRDefault="00C320E5">
      <w:pPr>
        <w:rPr>
          <w:rFonts w:ascii="仿宋" w:eastAsia="仿宋" w:hAnsi="仿宋"/>
          <w:b/>
          <w:bCs/>
        </w:rPr>
      </w:pPr>
      <w:r w:rsidRPr="00C320E5">
        <w:rPr>
          <w:rFonts w:ascii="仿宋" w:eastAsia="仿宋" w:hAnsi="仿宋" w:hint="eastAsia"/>
          <w:b/>
          <w:bCs/>
        </w:rPr>
        <w:t>第七章</w:t>
      </w:r>
    </w:p>
    <w:p w14:paraId="3BCFB2F1" w14:textId="500DA2FC" w:rsidR="00C320E5" w:rsidRDefault="00C320E5">
      <w:pPr>
        <w:rPr>
          <w:rFonts w:ascii="仿宋" w:eastAsia="仿宋" w:hAnsi="仿宋" w:hint="eastAsia"/>
        </w:rPr>
      </w:pPr>
      <w:r>
        <w:rPr>
          <w:rFonts w:ascii="仿宋" w:eastAsia="仿宋" w:hAnsi="仿宋" w:hint="eastAsia"/>
        </w:rPr>
        <w:t>1、交通语言系统的基本元素：6类</w:t>
      </w:r>
    </w:p>
    <w:p w14:paraId="08EB3973" w14:textId="4458D2C1" w:rsidR="00803A1E" w:rsidRPr="00C320E5" w:rsidRDefault="004978D5">
      <w:pPr>
        <w:rPr>
          <w:rFonts w:ascii="仿宋" w:eastAsia="仿宋" w:hAnsi="仿宋"/>
        </w:rPr>
      </w:pPr>
      <w:r w:rsidRPr="004978D5">
        <w:rPr>
          <w:rFonts w:ascii="仿宋" w:eastAsia="仿宋" w:hAnsi="仿宋"/>
        </w:rPr>
        <w:drawing>
          <wp:inline distT="0" distB="0" distL="0" distR="0" wp14:anchorId="1E9A0E75" wp14:editId="68ACF1AC">
            <wp:extent cx="3707130" cy="981971"/>
            <wp:effectExtent l="0" t="0" r="1270" b="0"/>
            <wp:docPr id="98348299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3482990" name=""/>
                    <pic:cNvPicPr/>
                  </pic:nvPicPr>
                  <pic:blipFill>
                    <a:blip r:embed="rId76"/>
                    <a:stretch>
                      <a:fillRect/>
                    </a:stretch>
                  </pic:blipFill>
                  <pic:spPr>
                    <a:xfrm>
                      <a:off x="0" y="0"/>
                      <a:ext cx="3742517" cy="991344"/>
                    </a:xfrm>
                    <a:prstGeom prst="rect">
                      <a:avLst/>
                    </a:prstGeom>
                  </pic:spPr>
                </pic:pic>
              </a:graphicData>
            </a:graphic>
          </wp:inline>
        </w:drawing>
      </w:r>
    </w:p>
    <w:p w14:paraId="19DB84C4" w14:textId="7F6DDECB" w:rsidR="00803A1E" w:rsidRDefault="008D71F8">
      <w:pPr>
        <w:rPr>
          <w:rFonts w:ascii="仿宋" w:eastAsia="仿宋" w:hAnsi="仿宋"/>
        </w:rPr>
      </w:pPr>
      <w:r>
        <w:rPr>
          <w:rFonts w:ascii="仿宋" w:eastAsia="仿宋" w:hAnsi="仿宋" w:hint="eastAsia"/>
        </w:rPr>
        <w:t>补充：颜色</w:t>
      </w:r>
    </w:p>
    <w:p w14:paraId="358A057A" w14:textId="01E0DD68" w:rsidR="008D71F8" w:rsidRDefault="008D71F8">
      <w:pPr>
        <w:rPr>
          <w:rFonts w:ascii="仿宋" w:eastAsia="仿宋" w:hAnsi="仿宋"/>
        </w:rPr>
      </w:pPr>
      <w:r>
        <w:rPr>
          <w:rFonts w:ascii="仿宋" w:eastAsia="仿宋" w:hAnsi="仿宋" w:hint="eastAsia"/>
        </w:rPr>
        <w:t>红色代表禁止（</w:t>
      </w:r>
      <w:r w:rsidR="00787B08">
        <w:rPr>
          <w:rFonts w:ascii="仿宋" w:eastAsia="仿宋" w:hAnsi="仿宋" w:hint="eastAsia"/>
        </w:rPr>
        <w:t>e.g.禁令标志）；黄色代表警示</w:t>
      </w:r>
      <w:r w:rsidR="00787B08">
        <w:rPr>
          <w:rFonts w:ascii="仿宋" w:eastAsia="仿宋" w:hAnsi="仿宋" w:hint="eastAsia"/>
        </w:rPr>
        <w:t>（e.g.</w:t>
      </w:r>
      <w:r w:rsidR="00787B08">
        <w:rPr>
          <w:rFonts w:ascii="仿宋" w:eastAsia="仿宋" w:hAnsi="仿宋" w:hint="eastAsia"/>
        </w:rPr>
        <w:t>警告标志）；蓝色代表指示</w:t>
      </w:r>
      <w:r w:rsidR="00787B08">
        <w:rPr>
          <w:rFonts w:ascii="仿宋" w:eastAsia="仿宋" w:hAnsi="仿宋" w:hint="eastAsia"/>
        </w:rPr>
        <w:t>（e.g.</w:t>
      </w:r>
      <w:r w:rsidR="00787B08">
        <w:rPr>
          <w:rFonts w:ascii="仿宋" w:eastAsia="仿宋" w:hAnsi="仿宋" w:hint="eastAsia"/>
        </w:rPr>
        <w:t>指示、指路标志）</w:t>
      </w:r>
    </w:p>
    <w:p w14:paraId="063A678B" w14:textId="00DB5CAB" w:rsidR="00787B08" w:rsidRDefault="00DF1EFB">
      <w:pPr>
        <w:rPr>
          <w:rFonts w:ascii="仿宋" w:eastAsia="仿宋" w:hAnsi="仿宋"/>
        </w:rPr>
      </w:pPr>
      <w:r>
        <w:rPr>
          <w:rFonts w:ascii="仿宋" w:eastAsia="仿宋" w:hAnsi="仿宋" w:hint="eastAsia"/>
        </w:rPr>
        <w:t>2、</w:t>
      </w:r>
      <w:r w:rsidR="00631253">
        <w:rPr>
          <w:rFonts w:ascii="仿宋" w:eastAsia="仿宋" w:hAnsi="仿宋" w:hint="eastAsia"/>
        </w:rPr>
        <w:t>交通标志：</w:t>
      </w:r>
    </w:p>
    <w:p w14:paraId="6AA1BCAA" w14:textId="521BB67C" w:rsidR="00631253" w:rsidRDefault="00631253">
      <w:pPr>
        <w:rPr>
          <w:rFonts w:ascii="仿宋" w:eastAsia="仿宋" w:hAnsi="仿宋"/>
        </w:rPr>
      </w:pPr>
      <w:r>
        <w:rPr>
          <w:rFonts w:ascii="仿宋" w:eastAsia="仿宋" w:hAnsi="仿宋" w:hint="eastAsia"/>
        </w:rPr>
        <w:t>（1）分类：</w:t>
      </w:r>
    </w:p>
    <w:p w14:paraId="56897816" w14:textId="207A8EA9" w:rsidR="00631253" w:rsidRDefault="00631253">
      <w:pPr>
        <w:rPr>
          <w:rFonts w:ascii="仿宋" w:eastAsia="仿宋" w:hAnsi="仿宋" w:hint="eastAsia"/>
        </w:rPr>
      </w:pPr>
      <w:r w:rsidRPr="00631253">
        <w:rPr>
          <w:rFonts w:ascii="仿宋" w:eastAsia="仿宋" w:hAnsi="仿宋"/>
        </w:rPr>
        <w:drawing>
          <wp:inline distT="0" distB="0" distL="0" distR="0" wp14:anchorId="18BFBC91" wp14:editId="6372E603">
            <wp:extent cx="3707130" cy="542999"/>
            <wp:effectExtent l="0" t="0" r="1270" b="3175"/>
            <wp:docPr id="16744094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4409451" name=""/>
                    <pic:cNvPicPr/>
                  </pic:nvPicPr>
                  <pic:blipFill>
                    <a:blip r:embed="rId77"/>
                    <a:stretch>
                      <a:fillRect/>
                    </a:stretch>
                  </pic:blipFill>
                  <pic:spPr>
                    <a:xfrm>
                      <a:off x="0" y="0"/>
                      <a:ext cx="3864927" cy="566112"/>
                    </a:xfrm>
                    <a:prstGeom prst="rect">
                      <a:avLst/>
                    </a:prstGeom>
                  </pic:spPr>
                </pic:pic>
              </a:graphicData>
            </a:graphic>
          </wp:inline>
        </w:drawing>
      </w:r>
    </w:p>
    <w:p w14:paraId="159328BA" w14:textId="282E1438" w:rsidR="00803A1E" w:rsidRDefault="00631253">
      <w:pPr>
        <w:rPr>
          <w:rFonts w:ascii="仿宋" w:eastAsia="仿宋" w:hAnsi="仿宋" w:hint="eastAsia"/>
        </w:rPr>
      </w:pPr>
      <w:r>
        <w:rPr>
          <w:rFonts w:ascii="仿宋" w:eastAsia="仿宋" w:hAnsi="仿宋" w:hint="eastAsia"/>
        </w:rPr>
        <w:t>（2）设计方法：【记作用】</w:t>
      </w:r>
    </w:p>
    <w:p w14:paraId="3C197ABB" w14:textId="74C0FFB6" w:rsidR="00943AD9" w:rsidRDefault="00AE5C58">
      <w:pPr>
        <w:rPr>
          <w:rFonts w:ascii="仿宋" w:eastAsia="仿宋" w:hAnsi="仿宋"/>
        </w:rPr>
      </w:pPr>
      <w:r w:rsidRPr="00AE5C58">
        <w:rPr>
          <w:rFonts w:ascii="仿宋" w:eastAsia="仿宋" w:hAnsi="仿宋"/>
        </w:rPr>
        <w:drawing>
          <wp:inline distT="0" distB="0" distL="0" distR="0" wp14:anchorId="2B1EEBDE" wp14:editId="6254C42D">
            <wp:extent cx="3895090" cy="2334023"/>
            <wp:effectExtent l="0" t="0" r="3810" b="3175"/>
            <wp:docPr id="7147753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4775350" name=""/>
                    <pic:cNvPicPr/>
                  </pic:nvPicPr>
                  <pic:blipFill>
                    <a:blip r:embed="rId78"/>
                    <a:stretch>
                      <a:fillRect/>
                    </a:stretch>
                  </pic:blipFill>
                  <pic:spPr>
                    <a:xfrm>
                      <a:off x="0" y="0"/>
                      <a:ext cx="3984508" cy="2387604"/>
                    </a:xfrm>
                    <a:prstGeom prst="rect">
                      <a:avLst/>
                    </a:prstGeom>
                  </pic:spPr>
                </pic:pic>
              </a:graphicData>
            </a:graphic>
          </wp:inline>
        </w:drawing>
      </w:r>
    </w:p>
    <w:p w14:paraId="7F35A54F" w14:textId="7874BA89" w:rsidR="00AE5C58" w:rsidRPr="00FC6DE2" w:rsidRDefault="00FC6DE2">
      <w:pPr>
        <w:rPr>
          <w:rFonts w:ascii="仿宋" w:eastAsia="仿宋" w:hAnsi="仿宋"/>
          <w:b/>
          <w:bCs/>
        </w:rPr>
      </w:pPr>
      <w:r w:rsidRPr="00FC6DE2">
        <w:rPr>
          <w:rFonts w:ascii="仿宋" w:eastAsia="仿宋" w:hAnsi="仿宋" w:hint="eastAsia"/>
          <w:b/>
          <w:bCs/>
        </w:rPr>
        <w:lastRenderedPageBreak/>
        <w:t>第八章</w:t>
      </w:r>
    </w:p>
    <w:p w14:paraId="7400FE0E" w14:textId="0EC3CB5A" w:rsidR="00FC6DE2" w:rsidRDefault="006F73AB">
      <w:pPr>
        <w:rPr>
          <w:rFonts w:ascii="仿宋" w:eastAsia="仿宋" w:hAnsi="仿宋"/>
        </w:rPr>
      </w:pPr>
      <w:r>
        <w:rPr>
          <w:rFonts w:ascii="仿宋" w:eastAsia="仿宋" w:hAnsi="仿宋" w:hint="eastAsia"/>
        </w:rPr>
        <w:t>1、交通安全过程分析4E过程：</w:t>
      </w:r>
    </w:p>
    <w:p w14:paraId="7083FA53" w14:textId="532462C0" w:rsidR="006F73AB" w:rsidRPr="006F73AB" w:rsidRDefault="00A671C1">
      <w:pPr>
        <w:rPr>
          <w:rFonts w:ascii="仿宋" w:eastAsia="仿宋" w:hAnsi="仿宋" w:hint="eastAsia"/>
        </w:rPr>
      </w:pPr>
      <w:r w:rsidRPr="00A671C1">
        <w:rPr>
          <w:rFonts w:ascii="仿宋" w:eastAsia="仿宋" w:hAnsi="仿宋"/>
        </w:rPr>
        <w:drawing>
          <wp:inline distT="0" distB="0" distL="0" distR="0" wp14:anchorId="35ED3372" wp14:editId="6F790BB2">
            <wp:extent cx="5003181" cy="2303970"/>
            <wp:effectExtent l="0" t="0" r="635" b="0"/>
            <wp:docPr id="507821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782111" name=""/>
                    <pic:cNvPicPr/>
                  </pic:nvPicPr>
                  <pic:blipFill>
                    <a:blip r:embed="rId79"/>
                    <a:stretch>
                      <a:fillRect/>
                    </a:stretch>
                  </pic:blipFill>
                  <pic:spPr>
                    <a:xfrm>
                      <a:off x="0" y="0"/>
                      <a:ext cx="5013221" cy="2308593"/>
                    </a:xfrm>
                    <a:prstGeom prst="rect">
                      <a:avLst/>
                    </a:prstGeom>
                  </pic:spPr>
                </pic:pic>
              </a:graphicData>
            </a:graphic>
          </wp:inline>
        </w:drawing>
      </w:r>
    </w:p>
    <w:p w14:paraId="7BB1F86D" w14:textId="0701B5FE" w:rsidR="00FC6DE2" w:rsidRDefault="00250195">
      <w:pPr>
        <w:rPr>
          <w:rFonts w:ascii="仿宋" w:eastAsia="仿宋" w:hAnsi="仿宋"/>
        </w:rPr>
      </w:pPr>
      <w:r>
        <w:rPr>
          <w:rFonts w:ascii="仿宋" w:eastAsia="仿宋" w:hAnsi="仿宋" w:hint="eastAsia"/>
        </w:rPr>
        <w:t>2、发生事故风险三部分ERC：</w:t>
      </w:r>
    </w:p>
    <w:p w14:paraId="446BEA48" w14:textId="2EB8362E" w:rsidR="00250195" w:rsidRDefault="00250195">
      <w:pPr>
        <w:rPr>
          <w:rFonts w:ascii="仿宋" w:eastAsia="仿宋" w:hAnsi="仿宋" w:hint="eastAsia"/>
        </w:rPr>
      </w:pPr>
      <w:r>
        <w:rPr>
          <w:rFonts w:ascii="仿宋" w:eastAsia="仿宋" w:hAnsi="仿宋" w:hint="eastAsia"/>
        </w:rPr>
        <w:t>交通暴露、事故概率、事故后果</w:t>
      </w:r>
    </w:p>
    <w:p w14:paraId="52E0B2CB" w14:textId="358016C6" w:rsidR="00250195" w:rsidRPr="00250195" w:rsidRDefault="00250195">
      <w:pPr>
        <w:rPr>
          <w:rFonts w:ascii="仿宋" w:eastAsia="仿宋" w:hAnsi="仿宋" w:hint="eastAsia"/>
        </w:rPr>
      </w:pPr>
      <w:r w:rsidRPr="00250195">
        <w:rPr>
          <w:rFonts w:ascii="仿宋" w:eastAsia="仿宋" w:hAnsi="仿宋"/>
        </w:rPr>
        <w:drawing>
          <wp:inline distT="0" distB="0" distL="0" distR="0" wp14:anchorId="0DF67F47" wp14:editId="3841F815">
            <wp:extent cx="3665034" cy="695790"/>
            <wp:effectExtent l="0" t="0" r="0" b="3175"/>
            <wp:docPr id="204983761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9837617" name=""/>
                    <pic:cNvPicPr/>
                  </pic:nvPicPr>
                  <pic:blipFill>
                    <a:blip r:embed="rId80"/>
                    <a:stretch>
                      <a:fillRect/>
                    </a:stretch>
                  </pic:blipFill>
                  <pic:spPr>
                    <a:xfrm>
                      <a:off x="0" y="0"/>
                      <a:ext cx="3835929" cy="728234"/>
                    </a:xfrm>
                    <a:prstGeom prst="rect">
                      <a:avLst/>
                    </a:prstGeom>
                  </pic:spPr>
                </pic:pic>
              </a:graphicData>
            </a:graphic>
          </wp:inline>
        </w:drawing>
      </w:r>
    </w:p>
    <w:p w14:paraId="5BC931AF" w14:textId="0D7CAB5A" w:rsidR="00FC6DE2" w:rsidRDefault="009A4180">
      <w:pPr>
        <w:rPr>
          <w:rFonts w:ascii="仿宋" w:eastAsia="仿宋" w:hAnsi="仿宋" w:hint="eastAsia"/>
        </w:rPr>
      </w:pPr>
      <w:r>
        <w:rPr>
          <w:rFonts w:ascii="仿宋" w:eastAsia="仿宋" w:hAnsi="仿宋" w:hint="eastAsia"/>
        </w:rPr>
        <w:t>【交通安全设计基本原则（对应ERC）：减少滞留、降低事故发生概率、减轻交通事故严重程度】</w:t>
      </w:r>
    </w:p>
    <w:p w14:paraId="7113B3D8" w14:textId="74A328F0" w:rsidR="00FC6DE2" w:rsidRDefault="009A4180">
      <w:pPr>
        <w:rPr>
          <w:rFonts w:ascii="仿宋" w:eastAsia="仿宋" w:hAnsi="仿宋"/>
        </w:rPr>
      </w:pPr>
      <w:r>
        <w:rPr>
          <w:rFonts w:ascii="仿宋" w:eastAsia="仿宋" w:hAnsi="仿宋" w:hint="eastAsia"/>
        </w:rPr>
        <w:t>3、交叉口视距三角形：</w:t>
      </w:r>
    </w:p>
    <w:p w14:paraId="389EDD0E" w14:textId="6E25C04D" w:rsidR="002A520A" w:rsidRPr="009A4180" w:rsidRDefault="002A520A" w:rsidP="002A520A">
      <w:pPr>
        <w:rPr>
          <w:rFonts w:ascii="仿宋" w:eastAsia="仿宋" w:hAnsi="仿宋" w:hint="eastAsia"/>
        </w:rPr>
      </w:pPr>
      <w:r>
        <w:rPr>
          <w:rFonts w:ascii="仿宋" w:eastAsia="仿宋" w:hAnsi="仿宋" w:hint="eastAsia"/>
        </w:rPr>
        <w:t>·</w:t>
      </w:r>
      <w:r w:rsidRPr="002A520A">
        <w:rPr>
          <w:rFonts w:ascii="仿宋" w:eastAsia="仿宋" w:hAnsi="仿宋"/>
        </w:rPr>
        <w:t>视距三角形范围内，不得有任何高出道路平面高程1m的视线障碍物</w:t>
      </w:r>
    </w:p>
    <w:p w14:paraId="3BDA0438" w14:textId="61F5CC6C" w:rsidR="00AE5C58" w:rsidRPr="002A520A" w:rsidRDefault="002A520A">
      <w:pPr>
        <w:rPr>
          <w:rFonts w:ascii="仿宋" w:eastAsia="仿宋" w:hAnsi="仿宋" w:hint="eastAsia"/>
        </w:rPr>
      </w:pPr>
      <w:r>
        <w:rPr>
          <w:rFonts w:ascii="仿宋" w:eastAsia="仿宋" w:hAnsi="仿宋" w:hint="eastAsia"/>
        </w:rPr>
        <w:t>·</w:t>
      </w:r>
      <w:r w:rsidR="00996035" w:rsidRPr="00996035">
        <w:rPr>
          <w:rFonts w:ascii="仿宋" w:eastAsia="仿宋" w:hAnsi="仿宋"/>
        </w:rPr>
        <w:t>视距三角形的两个直角边长度为停车视距</w:t>
      </w:r>
    </w:p>
    <w:p w14:paraId="04B3CE32" w14:textId="103F7970" w:rsidR="00AE5C58" w:rsidRDefault="00996035">
      <w:pPr>
        <w:rPr>
          <w:rFonts w:ascii="仿宋" w:eastAsia="仿宋" w:hAnsi="仿宋"/>
        </w:rPr>
      </w:pPr>
      <w:r>
        <w:rPr>
          <w:rFonts w:ascii="仿宋" w:eastAsia="仿宋" w:hAnsi="仿宋" w:hint="eastAsia"/>
        </w:rPr>
        <w:t>（1）到达视距三角形：</w:t>
      </w:r>
    </w:p>
    <w:p w14:paraId="3B701D84" w14:textId="578451F0" w:rsidR="00996035" w:rsidRDefault="003D53BB">
      <w:pPr>
        <w:rPr>
          <w:rFonts w:ascii="仿宋" w:eastAsia="仿宋" w:hAnsi="仿宋"/>
        </w:rPr>
      </w:pPr>
      <w:r w:rsidRPr="003D53BB">
        <w:rPr>
          <w:rFonts w:ascii="仿宋" w:eastAsia="仿宋" w:hAnsi="仿宋"/>
        </w:rPr>
        <w:drawing>
          <wp:inline distT="0" distB="0" distL="0" distR="0" wp14:anchorId="0A484333" wp14:editId="39CA604C">
            <wp:extent cx="5781450" cy="3085171"/>
            <wp:effectExtent l="0" t="0" r="0" b="1270"/>
            <wp:docPr id="192478707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4787071" name=""/>
                    <pic:cNvPicPr/>
                  </pic:nvPicPr>
                  <pic:blipFill>
                    <a:blip r:embed="rId81"/>
                    <a:stretch>
                      <a:fillRect/>
                    </a:stretch>
                  </pic:blipFill>
                  <pic:spPr>
                    <a:xfrm>
                      <a:off x="0" y="0"/>
                      <a:ext cx="5830171" cy="3111170"/>
                    </a:xfrm>
                    <a:prstGeom prst="rect">
                      <a:avLst/>
                    </a:prstGeom>
                  </pic:spPr>
                </pic:pic>
              </a:graphicData>
            </a:graphic>
          </wp:inline>
        </w:drawing>
      </w:r>
    </w:p>
    <w:p w14:paraId="519F8C6E" w14:textId="3C9ADB48" w:rsidR="003D53BB" w:rsidRDefault="00B36A2F">
      <w:pPr>
        <w:rPr>
          <w:rFonts w:ascii="仿宋" w:eastAsia="仿宋" w:hAnsi="仿宋"/>
        </w:rPr>
      </w:pPr>
      <w:r>
        <w:rPr>
          <w:rFonts w:ascii="仿宋" w:eastAsia="仿宋" w:hAnsi="仿宋" w:hint="eastAsia"/>
        </w:rPr>
        <w:lastRenderedPageBreak/>
        <w:t>（2）驶离视距三角形：</w:t>
      </w:r>
    </w:p>
    <w:p w14:paraId="40F8AC90" w14:textId="7B45471E" w:rsidR="00B36A2F" w:rsidRDefault="0098594C">
      <w:pPr>
        <w:rPr>
          <w:rFonts w:ascii="仿宋" w:eastAsia="仿宋" w:hAnsi="仿宋" w:hint="eastAsia"/>
        </w:rPr>
      </w:pPr>
      <w:r w:rsidRPr="0098594C">
        <w:rPr>
          <w:rFonts w:ascii="仿宋" w:eastAsia="仿宋" w:hAnsi="仿宋"/>
        </w:rPr>
        <w:drawing>
          <wp:inline distT="0" distB="0" distL="0" distR="0" wp14:anchorId="2BC64A7A" wp14:editId="754F4F96">
            <wp:extent cx="5716859" cy="3044694"/>
            <wp:effectExtent l="0" t="0" r="0" b="3810"/>
            <wp:docPr id="50603835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6038356" name=""/>
                    <pic:cNvPicPr/>
                  </pic:nvPicPr>
                  <pic:blipFill>
                    <a:blip r:embed="rId82"/>
                    <a:stretch>
                      <a:fillRect/>
                    </a:stretch>
                  </pic:blipFill>
                  <pic:spPr>
                    <a:xfrm>
                      <a:off x="0" y="0"/>
                      <a:ext cx="5733762" cy="3053696"/>
                    </a:xfrm>
                    <a:prstGeom prst="rect">
                      <a:avLst/>
                    </a:prstGeom>
                  </pic:spPr>
                </pic:pic>
              </a:graphicData>
            </a:graphic>
          </wp:inline>
        </w:drawing>
      </w:r>
    </w:p>
    <w:p w14:paraId="2462D386" w14:textId="6A6B07B7" w:rsidR="003D53BB" w:rsidRDefault="001E6E94">
      <w:pPr>
        <w:rPr>
          <w:rFonts w:ascii="仿宋" w:eastAsia="仿宋" w:hAnsi="仿宋"/>
        </w:rPr>
      </w:pPr>
      <w:r>
        <w:rPr>
          <w:rFonts w:ascii="仿宋" w:eastAsia="仿宋" w:hAnsi="仿宋" w:hint="eastAsia"/>
        </w:rPr>
        <w:t>（3）视距三角形的选择：</w:t>
      </w:r>
    </w:p>
    <w:p w14:paraId="43E9880F" w14:textId="5C0B0066" w:rsidR="001E6E94" w:rsidRPr="001E6E94" w:rsidRDefault="001E6E94">
      <w:pPr>
        <w:rPr>
          <w:rFonts w:ascii="仿宋" w:eastAsia="仿宋" w:hAnsi="仿宋" w:hint="eastAsia"/>
        </w:rPr>
      </w:pPr>
      <w:r w:rsidRPr="001E6E94">
        <w:rPr>
          <w:rFonts w:ascii="仿宋" w:eastAsia="仿宋" w:hAnsi="仿宋"/>
        </w:rPr>
        <w:drawing>
          <wp:inline distT="0" distB="0" distL="0" distR="0" wp14:anchorId="2D1B2418" wp14:editId="60BD232D">
            <wp:extent cx="2487827" cy="772781"/>
            <wp:effectExtent l="0" t="0" r="1905" b="2540"/>
            <wp:docPr id="37228315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2283156" name=""/>
                    <pic:cNvPicPr/>
                  </pic:nvPicPr>
                  <pic:blipFill>
                    <a:blip r:embed="rId83"/>
                    <a:stretch>
                      <a:fillRect/>
                    </a:stretch>
                  </pic:blipFill>
                  <pic:spPr>
                    <a:xfrm>
                      <a:off x="0" y="0"/>
                      <a:ext cx="2615994" cy="812593"/>
                    </a:xfrm>
                    <a:prstGeom prst="rect">
                      <a:avLst/>
                    </a:prstGeom>
                  </pic:spPr>
                </pic:pic>
              </a:graphicData>
            </a:graphic>
          </wp:inline>
        </w:drawing>
      </w:r>
    </w:p>
    <w:p w14:paraId="739BE183" w14:textId="3C3AD934" w:rsidR="003D5D8B" w:rsidRDefault="004815C1">
      <w:pPr>
        <w:rPr>
          <w:rFonts w:ascii="仿宋" w:eastAsia="仿宋" w:hAnsi="仿宋"/>
        </w:rPr>
      </w:pPr>
      <w:r>
        <w:rPr>
          <w:rFonts w:ascii="仿宋" w:eastAsia="仿宋" w:hAnsi="仿宋" w:hint="eastAsia"/>
        </w:rPr>
        <w:t>4、进出交通安全设计：</w:t>
      </w:r>
    </w:p>
    <w:p w14:paraId="239B016E" w14:textId="67ADBE8A" w:rsidR="004815C1" w:rsidRDefault="005D46A2">
      <w:pPr>
        <w:rPr>
          <w:rFonts w:ascii="仿宋" w:eastAsia="仿宋" w:hAnsi="仿宋" w:hint="eastAsia"/>
        </w:rPr>
      </w:pPr>
      <w:r w:rsidRPr="005D46A2">
        <w:rPr>
          <w:rFonts w:ascii="仿宋" w:eastAsia="仿宋" w:hAnsi="仿宋"/>
        </w:rPr>
        <w:drawing>
          <wp:inline distT="0" distB="0" distL="0" distR="0" wp14:anchorId="0F73ABB9" wp14:editId="5A76AAD2">
            <wp:extent cx="4291913" cy="1178823"/>
            <wp:effectExtent l="0" t="0" r="1270" b="2540"/>
            <wp:docPr id="20409174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0917445" name=""/>
                    <pic:cNvPicPr/>
                  </pic:nvPicPr>
                  <pic:blipFill>
                    <a:blip r:embed="rId84"/>
                    <a:stretch>
                      <a:fillRect/>
                    </a:stretch>
                  </pic:blipFill>
                  <pic:spPr>
                    <a:xfrm>
                      <a:off x="0" y="0"/>
                      <a:ext cx="4430296" cy="1216831"/>
                    </a:xfrm>
                    <a:prstGeom prst="rect">
                      <a:avLst/>
                    </a:prstGeom>
                  </pic:spPr>
                </pic:pic>
              </a:graphicData>
            </a:graphic>
          </wp:inline>
        </w:drawing>
      </w:r>
    </w:p>
    <w:p w14:paraId="06586FE9" w14:textId="77777777" w:rsidR="003D5D8B" w:rsidRDefault="003D5D8B">
      <w:pPr>
        <w:rPr>
          <w:rFonts w:ascii="仿宋" w:eastAsia="仿宋" w:hAnsi="仿宋"/>
        </w:rPr>
      </w:pPr>
    </w:p>
    <w:p w14:paraId="41FC8D97" w14:textId="519C1516" w:rsidR="00BB48DE" w:rsidRPr="00BB48DE" w:rsidRDefault="00BB48DE">
      <w:pPr>
        <w:rPr>
          <w:rFonts w:ascii="仿宋" w:eastAsia="仿宋" w:hAnsi="仿宋"/>
          <w:b/>
          <w:bCs/>
        </w:rPr>
      </w:pPr>
      <w:r w:rsidRPr="00BB48DE">
        <w:rPr>
          <w:rFonts w:ascii="仿宋" w:eastAsia="仿宋" w:hAnsi="仿宋" w:hint="eastAsia"/>
          <w:b/>
          <w:bCs/>
        </w:rPr>
        <w:t>第九章</w:t>
      </w:r>
    </w:p>
    <w:p w14:paraId="52EB64A4" w14:textId="1BAAB6C5" w:rsidR="00BB48DE" w:rsidRDefault="00E670B4">
      <w:pPr>
        <w:rPr>
          <w:rFonts w:ascii="仿宋" w:eastAsia="仿宋" w:hAnsi="仿宋"/>
        </w:rPr>
      </w:pPr>
      <w:r>
        <w:rPr>
          <w:rFonts w:ascii="仿宋" w:eastAsia="仿宋" w:hAnsi="仿宋" w:hint="eastAsia"/>
        </w:rPr>
        <w:t>1、评价对象：</w:t>
      </w:r>
    </w:p>
    <w:p w14:paraId="4A3F0749" w14:textId="075E094C" w:rsidR="00E670B4" w:rsidRDefault="00E670B4">
      <w:pPr>
        <w:rPr>
          <w:rFonts w:ascii="仿宋" w:eastAsia="仿宋" w:hAnsi="仿宋"/>
        </w:rPr>
      </w:pPr>
      <w:r>
        <w:rPr>
          <w:rFonts w:ascii="仿宋" w:eastAsia="仿宋" w:hAnsi="仿宋" w:hint="eastAsia"/>
        </w:rPr>
        <w:t>点（</w:t>
      </w:r>
      <w:r w:rsidR="003A1BA9">
        <w:rPr>
          <w:rFonts w:ascii="仿宋" w:eastAsia="仿宋" w:hAnsi="仿宋" w:hint="eastAsia"/>
        </w:rPr>
        <w:t>e.g.交叉口</w:t>
      </w:r>
      <w:r>
        <w:rPr>
          <w:rFonts w:ascii="仿宋" w:eastAsia="仿宋" w:hAnsi="仿宋" w:hint="eastAsia"/>
        </w:rPr>
        <w:t>）、线</w:t>
      </w:r>
      <w:r w:rsidR="003A1BA9">
        <w:rPr>
          <w:rFonts w:ascii="仿宋" w:eastAsia="仿宋" w:hAnsi="仿宋" w:hint="eastAsia"/>
        </w:rPr>
        <w:t>（路段）</w:t>
      </w:r>
      <w:r>
        <w:rPr>
          <w:rFonts w:ascii="仿宋" w:eastAsia="仿宋" w:hAnsi="仿宋" w:hint="eastAsia"/>
        </w:rPr>
        <w:t>、面</w:t>
      </w:r>
      <w:r w:rsidR="003A1BA9">
        <w:rPr>
          <w:rFonts w:ascii="仿宋" w:eastAsia="仿宋" w:hAnsi="仿宋" w:hint="eastAsia"/>
        </w:rPr>
        <w:t>（路网）</w:t>
      </w:r>
    </w:p>
    <w:p w14:paraId="734FC2AD" w14:textId="15473AEF" w:rsidR="003A1BA9" w:rsidRDefault="003A1BA9">
      <w:pPr>
        <w:rPr>
          <w:rFonts w:ascii="仿宋" w:eastAsia="仿宋" w:hAnsi="仿宋"/>
        </w:rPr>
      </w:pPr>
      <w:r>
        <w:rPr>
          <w:rFonts w:ascii="仿宋" w:eastAsia="仿宋" w:hAnsi="仿宋" w:hint="eastAsia"/>
        </w:rPr>
        <w:t>2、</w:t>
      </w:r>
      <w:r w:rsidR="00B47992">
        <w:rPr>
          <w:rFonts w:ascii="仿宋" w:eastAsia="仿宋" w:hAnsi="仿宋" w:hint="eastAsia"/>
        </w:rPr>
        <w:t>评价指标：</w:t>
      </w:r>
      <w:r w:rsidR="0061750F">
        <w:rPr>
          <w:rFonts w:ascii="仿宋" w:eastAsia="仿宋" w:hAnsi="仿宋" w:hint="eastAsia"/>
        </w:rPr>
        <w:t>【区分交通效率/安全各自的常用评价指标】</w:t>
      </w:r>
    </w:p>
    <w:p w14:paraId="21BE310C" w14:textId="142717BA" w:rsidR="00B47992" w:rsidRDefault="0061750F">
      <w:pPr>
        <w:rPr>
          <w:rFonts w:ascii="仿宋" w:eastAsia="仿宋" w:hAnsi="仿宋"/>
        </w:rPr>
      </w:pPr>
      <w:r>
        <w:rPr>
          <w:rFonts w:ascii="仿宋" w:eastAsia="仿宋" w:hAnsi="仿宋" w:hint="eastAsia"/>
        </w:rPr>
        <w:t>（1）交通效率：</w:t>
      </w:r>
    </w:p>
    <w:p w14:paraId="5871FB33" w14:textId="294CE3E0" w:rsidR="0061750F" w:rsidRDefault="0043465C">
      <w:pPr>
        <w:rPr>
          <w:rFonts w:ascii="仿宋" w:eastAsia="仿宋" w:hAnsi="仿宋"/>
        </w:rPr>
      </w:pPr>
      <w:r>
        <w:rPr>
          <w:rFonts w:ascii="仿宋" w:eastAsia="仿宋" w:hAnsi="仿宋" w:hint="eastAsia"/>
        </w:rPr>
        <w:t>·点：延误、停车、排队、通行能力、饱和度</w:t>
      </w:r>
    </w:p>
    <w:p w14:paraId="2498ABC9" w14:textId="506F55B7" w:rsidR="001E23DB" w:rsidRDefault="001E23DB">
      <w:pPr>
        <w:rPr>
          <w:rFonts w:ascii="仿宋" w:eastAsia="仿宋" w:hAnsi="仿宋"/>
        </w:rPr>
      </w:pPr>
      <w:r>
        <w:rPr>
          <w:rFonts w:ascii="仿宋" w:eastAsia="仿宋" w:hAnsi="仿宋" w:hint="eastAsia"/>
        </w:rPr>
        <w:t>·线：运行车速、路段通行能力、路段平均饱和度</w:t>
      </w:r>
    </w:p>
    <w:p w14:paraId="39F567AF" w14:textId="491DE42D" w:rsidR="001E23DB" w:rsidRDefault="001E23DB">
      <w:pPr>
        <w:rPr>
          <w:rFonts w:ascii="仿宋" w:eastAsia="仿宋" w:hAnsi="仿宋"/>
        </w:rPr>
      </w:pPr>
      <w:r>
        <w:rPr>
          <w:rFonts w:ascii="仿宋" w:eastAsia="仿宋" w:hAnsi="仿宋" w:hint="eastAsia"/>
        </w:rPr>
        <w:t>·面：路网平均行程时间、路网平均车速、路网平均延误</w:t>
      </w:r>
    </w:p>
    <w:p w14:paraId="6D385A02" w14:textId="77777777" w:rsidR="001E23DB" w:rsidRDefault="001E23DB">
      <w:pPr>
        <w:rPr>
          <w:rFonts w:ascii="仿宋" w:eastAsia="仿宋" w:hAnsi="仿宋"/>
        </w:rPr>
      </w:pPr>
    </w:p>
    <w:p w14:paraId="60A32554" w14:textId="038EEF73" w:rsidR="003D4893" w:rsidRDefault="003D4893">
      <w:pPr>
        <w:rPr>
          <w:rFonts w:ascii="仿宋" w:eastAsia="仿宋" w:hAnsi="仿宋"/>
        </w:rPr>
      </w:pPr>
      <w:r>
        <w:rPr>
          <w:rFonts w:ascii="仿宋" w:eastAsia="仿宋" w:hAnsi="仿宋" w:hint="eastAsia"/>
        </w:rPr>
        <w:lastRenderedPageBreak/>
        <w:t>通行能力匹配设计重点考虑内容：</w:t>
      </w:r>
    </w:p>
    <w:p w14:paraId="0AE334DB" w14:textId="6FFEA730" w:rsidR="003D4893" w:rsidRPr="003D4893" w:rsidRDefault="00E341FB">
      <w:pPr>
        <w:rPr>
          <w:rFonts w:ascii="仿宋" w:eastAsia="仿宋" w:hAnsi="仿宋" w:hint="eastAsia"/>
        </w:rPr>
      </w:pPr>
      <w:r w:rsidRPr="00E341FB">
        <w:rPr>
          <w:rFonts w:ascii="仿宋" w:eastAsia="仿宋" w:hAnsi="仿宋"/>
        </w:rPr>
        <w:drawing>
          <wp:inline distT="0" distB="0" distL="0" distR="0" wp14:anchorId="1760CAF6" wp14:editId="511A59B0">
            <wp:extent cx="3797643" cy="1130251"/>
            <wp:effectExtent l="0" t="0" r="0" b="635"/>
            <wp:docPr id="120460447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4604476" name=""/>
                    <pic:cNvPicPr/>
                  </pic:nvPicPr>
                  <pic:blipFill>
                    <a:blip r:embed="rId85"/>
                    <a:stretch>
                      <a:fillRect/>
                    </a:stretch>
                  </pic:blipFill>
                  <pic:spPr>
                    <a:xfrm>
                      <a:off x="0" y="0"/>
                      <a:ext cx="3851243" cy="1146203"/>
                    </a:xfrm>
                    <a:prstGeom prst="rect">
                      <a:avLst/>
                    </a:prstGeom>
                  </pic:spPr>
                </pic:pic>
              </a:graphicData>
            </a:graphic>
          </wp:inline>
        </w:drawing>
      </w:r>
    </w:p>
    <w:p w14:paraId="060771DB" w14:textId="4C9AF559" w:rsidR="00BB48DE" w:rsidRDefault="00850D56">
      <w:pPr>
        <w:rPr>
          <w:rFonts w:ascii="仿宋" w:eastAsia="仿宋" w:hAnsi="仿宋"/>
        </w:rPr>
      </w:pPr>
      <w:r>
        <w:rPr>
          <w:rFonts w:ascii="仿宋" w:eastAsia="仿宋" w:hAnsi="仿宋" w:hint="eastAsia"/>
        </w:rPr>
        <w:t>（2）交通安全：</w:t>
      </w:r>
    </w:p>
    <w:p w14:paraId="30FCB73B" w14:textId="09D221CD" w:rsidR="00850D56" w:rsidRPr="003A1BA9" w:rsidRDefault="002A6878">
      <w:pPr>
        <w:rPr>
          <w:rFonts w:ascii="仿宋" w:eastAsia="仿宋" w:hAnsi="仿宋" w:hint="eastAsia"/>
        </w:rPr>
      </w:pPr>
      <w:r w:rsidRPr="002A6878">
        <w:rPr>
          <w:rFonts w:ascii="仿宋" w:eastAsia="仿宋" w:hAnsi="仿宋"/>
        </w:rPr>
        <w:drawing>
          <wp:inline distT="0" distB="0" distL="0" distR="0" wp14:anchorId="5D677576" wp14:editId="13F2F8F1">
            <wp:extent cx="1796179" cy="1952368"/>
            <wp:effectExtent l="0" t="0" r="0" b="3810"/>
            <wp:docPr id="8969172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6917225" name=""/>
                    <pic:cNvPicPr/>
                  </pic:nvPicPr>
                  <pic:blipFill>
                    <a:blip r:embed="rId86"/>
                    <a:stretch>
                      <a:fillRect/>
                    </a:stretch>
                  </pic:blipFill>
                  <pic:spPr>
                    <a:xfrm>
                      <a:off x="0" y="0"/>
                      <a:ext cx="1813944" cy="1971678"/>
                    </a:xfrm>
                    <a:prstGeom prst="rect">
                      <a:avLst/>
                    </a:prstGeom>
                  </pic:spPr>
                </pic:pic>
              </a:graphicData>
            </a:graphic>
          </wp:inline>
        </w:drawing>
      </w:r>
    </w:p>
    <w:p w14:paraId="25FA03FE" w14:textId="77777777" w:rsidR="003D5D8B" w:rsidRDefault="003D5D8B">
      <w:pPr>
        <w:rPr>
          <w:rFonts w:ascii="仿宋" w:eastAsia="仿宋" w:hAnsi="仿宋" w:hint="eastAsia"/>
        </w:rPr>
      </w:pPr>
    </w:p>
    <w:p w14:paraId="4DAD2248" w14:textId="77777777" w:rsidR="003D53BB" w:rsidRPr="00996035" w:rsidRDefault="003D53BB">
      <w:pPr>
        <w:rPr>
          <w:rFonts w:ascii="仿宋" w:eastAsia="仿宋" w:hAnsi="仿宋" w:hint="eastAsia"/>
        </w:rPr>
      </w:pPr>
    </w:p>
    <w:p w14:paraId="7C64F901" w14:textId="77777777" w:rsidR="00083696" w:rsidRDefault="00083696">
      <w:pPr>
        <w:rPr>
          <w:rFonts w:ascii="仿宋" w:eastAsia="仿宋" w:hAnsi="仿宋" w:hint="eastAsia"/>
        </w:rPr>
      </w:pPr>
    </w:p>
    <w:p w14:paraId="11580196" w14:textId="77777777" w:rsidR="00612FF6" w:rsidRPr="00612FF6" w:rsidRDefault="00612FF6">
      <w:pPr>
        <w:rPr>
          <w:rFonts w:ascii="仿宋" w:eastAsia="仿宋" w:hAnsi="仿宋" w:hint="eastAsia"/>
        </w:rPr>
      </w:pPr>
    </w:p>
    <w:sectPr w:rsidR="00612FF6" w:rsidRPr="00612FF6" w:rsidSect="00F97B13">
      <w:pgSz w:w="11906" w:h="16838"/>
      <w:pgMar w:top="720" w:right="720" w:bottom="720" w:left="72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4"/>
  <w:bordersDoNotSurroundHeader/>
  <w:bordersDoNotSurroundFooter/>
  <w:proofState w:spelling="clean" w:grammar="clean"/>
  <w:defaultTabStop w:val="420"/>
  <w:drawingGridHorizontalSpacing w:val="11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68E3"/>
    <w:rsid w:val="00005D26"/>
    <w:rsid w:val="00035AC2"/>
    <w:rsid w:val="000507B4"/>
    <w:rsid w:val="000520D1"/>
    <w:rsid w:val="00052F26"/>
    <w:rsid w:val="00056AC0"/>
    <w:rsid w:val="00072D79"/>
    <w:rsid w:val="00082868"/>
    <w:rsid w:val="00083696"/>
    <w:rsid w:val="000842CF"/>
    <w:rsid w:val="000A1397"/>
    <w:rsid w:val="000D55AD"/>
    <w:rsid w:val="000E2F5D"/>
    <w:rsid w:val="000E41C6"/>
    <w:rsid w:val="000E7A30"/>
    <w:rsid w:val="000F5701"/>
    <w:rsid w:val="000F6A9D"/>
    <w:rsid w:val="00102D3C"/>
    <w:rsid w:val="0011152A"/>
    <w:rsid w:val="00112969"/>
    <w:rsid w:val="001233DE"/>
    <w:rsid w:val="00123935"/>
    <w:rsid w:val="00137979"/>
    <w:rsid w:val="00165321"/>
    <w:rsid w:val="00170077"/>
    <w:rsid w:val="00185FFA"/>
    <w:rsid w:val="001947C1"/>
    <w:rsid w:val="001A34F5"/>
    <w:rsid w:val="001B18C6"/>
    <w:rsid w:val="001B217E"/>
    <w:rsid w:val="001D380B"/>
    <w:rsid w:val="001E085E"/>
    <w:rsid w:val="001E23DB"/>
    <w:rsid w:val="001E6E94"/>
    <w:rsid w:val="002127A0"/>
    <w:rsid w:val="00236DCB"/>
    <w:rsid w:val="00237549"/>
    <w:rsid w:val="00243C0D"/>
    <w:rsid w:val="00250195"/>
    <w:rsid w:val="002600A5"/>
    <w:rsid w:val="002666CD"/>
    <w:rsid w:val="002A1563"/>
    <w:rsid w:val="002A520A"/>
    <w:rsid w:val="002A53FC"/>
    <w:rsid w:val="002A6878"/>
    <w:rsid w:val="00304458"/>
    <w:rsid w:val="003161AC"/>
    <w:rsid w:val="00317FC2"/>
    <w:rsid w:val="00322B69"/>
    <w:rsid w:val="00332626"/>
    <w:rsid w:val="00336362"/>
    <w:rsid w:val="003377AE"/>
    <w:rsid w:val="003435C7"/>
    <w:rsid w:val="00346BF3"/>
    <w:rsid w:val="00346C6B"/>
    <w:rsid w:val="003826B7"/>
    <w:rsid w:val="00384A9D"/>
    <w:rsid w:val="003A1BA9"/>
    <w:rsid w:val="003A21E6"/>
    <w:rsid w:val="003A512E"/>
    <w:rsid w:val="003B4189"/>
    <w:rsid w:val="003C34B1"/>
    <w:rsid w:val="003D34FF"/>
    <w:rsid w:val="003D4893"/>
    <w:rsid w:val="003D53BB"/>
    <w:rsid w:val="003D5D8B"/>
    <w:rsid w:val="003D6511"/>
    <w:rsid w:val="003E3C66"/>
    <w:rsid w:val="003E6BBA"/>
    <w:rsid w:val="003F027B"/>
    <w:rsid w:val="00412F11"/>
    <w:rsid w:val="00426A1A"/>
    <w:rsid w:val="00430AFE"/>
    <w:rsid w:val="00432BA7"/>
    <w:rsid w:val="0043465C"/>
    <w:rsid w:val="00443619"/>
    <w:rsid w:val="0045337F"/>
    <w:rsid w:val="004567D5"/>
    <w:rsid w:val="004607BD"/>
    <w:rsid w:val="00460E39"/>
    <w:rsid w:val="004815C1"/>
    <w:rsid w:val="004978D5"/>
    <w:rsid w:val="004B10FC"/>
    <w:rsid w:val="004C71BD"/>
    <w:rsid w:val="004D1E42"/>
    <w:rsid w:val="004D5BF6"/>
    <w:rsid w:val="004D755F"/>
    <w:rsid w:val="004E2FA6"/>
    <w:rsid w:val="004E670C"/>
    <w:rsid w:val="004F5266"/>
    <w:rsid w:val="004F7B81"/>
    <w:rsid w:val="0050751C"/>
    <w:rsid w:val="00524185"/>
    <w:rsid w:val="00525C9B"/>
    <w:rsid w:val="00541E2B"/>
    <w:rsid w:val="005448D3"/>
    <w:rsid w:val="00551F0B"/>
    <w:rsid w:val="00562B5F"/>
    <w:rsid w:val="00567C5D"/>
    <w:rsid w:val="00571E60"/>
    <w:rsid w:val="00581074"/>
    <w:rsid w:val="00583FA1"/>
    <w:rsid w:val="00591BCE"/>
    <w:rsid w:val="00596F83"/>
    <w:rsid w:val="005C632A"/>
    <w:rsid w:val="005D2F95"/>
    <w:rsid w:val="005D46A2"/>
    <w:rsid w:val="005F3D7F"/>
    <w:rsid w:val="00605458"/>
    <w:rsid w:val="00612FF6"/>
    <w:rsid w:val="0061750F"/>
    <w:rsid w:val="00630381"/>
    <w:rsid w:val="00631253"/>
    <w:rsid w:val="00665A54"/>
    <w:rsid w:val="0066791C"/>
    <w:rsid w:val="00680B0B"/>
    <w:rsid w:val="00691E5C"/>
    <w:rsid w:val="00692FB9"/>
    <w:rsid w:val="00693429"/>
    <w:rsid w:val="00695A13"/>
    <w:rsid w:val="006A1AA0"/>
    <w:rsid w:val="006A33E9"/>
    <w:rsid w:val="006A7335"/>
    <w:rsid w:val="006B0378"/>
    <w:rsid w:val="006D2D9A"/>
    <w:rsid w:val="006D3036"/>
    <w:rsid w:val="006D5F56"/>
    <w:rsid w:val="006F354F"/>
    <w:rsid w:val="006F73AB"/>
    <w:rsid w:val="0070194F"/>
    <w:rsid w:val="00701D10"/>
    <w:rsid w:val="00706397"/>
    <w:rsid w:val="007121CA"/>
    <w:rsid w:val="007226C4"/>
    <w:rsid w:val="007233B6"/>
    <w:rsid w:val="00750B5F"/>
    <w:rsid w:val="00755547"/>
    <w:rsid w:val="00761C20"/>
    <w:rsid w:val="00761D7A"/>
    <w:rsid w:val="00763476"/>
    <w:rsid w:val="00787B08"/>
    <w:rsid w:val="007A2902"/>
    <w:rsid w:val="007A297C"/>
    <w:rsid w:val="007A32EC"/>
    <w:rsid w:val="007A4C82"/>
    <w:rsid w:val="007C6C2B"/>
    <w:rsid w:val="007C7740"/>
    <w:rsid w:val="007E6D9F"/>
    <w:rsid w:val="00801E04"/>
    <w:rsid w:val="00802ED4"/>
    <w:rsid w:val="00803A1E"/>
    <w:rsid w:val="00813D69"/>
    <w:rsid w:val="0083735C"/>
    <w:rsid w:val="00850D56"/>
    <w:rsid w:val="0085222A"/>
    <w:rsid w:val="0086180D"/>
    <w:rsid w:val="00883434"/>
    <w:rsid w:val="008A52AD"/>
    <w:rsid w:val="008D022E"/>
    <w:rsid w:val="008D6761"/>
    <w:rsid w:val="008D71F8"/>
    <w:rsid w:val="008E1404"/>
    <w:rsid w:val="008E2C1D"/>
    <w:rsid w:val="008F4E9E"/>
    <w:rsid w:val="00905B5C"/>
    <w:rsid w:val="0092256B"/>
    <w:rsid w:val="00931B79"/>
    <w:rsid w:val="009403BA"/>
    <w:rsid w:val="00943AD9"/>
    <w:rsid w:val="00976E1F"/>
    <w:rsid w:val="0098069C"/>
    <w:rsid w:val="00983D07"/>
    <w:rsid w:val="0098594C"/>
    <w:rsid w:val="00992384"/>
    <w:rsid w:val="00996035"/>
    <w:rsid w:val="009A0594"/>
    <w:rsid w:val="009A13FA"/>
    <w:rsid w:val="009A4180"/>
    <w:rsid w:val="009C5343"/>
    <w:rsid w:val="009C792B"/>
    <w:rsid w:val="009D6FD3"/>
    <w:rsid w:val="009D7DC6"/>
    <w:rsid w:val="009E00CB"/>
    <w:rsid w:val="009E06A0"/>
    <w:rsid w:val="009E5CD8"/>
    <w:rsid w:val="009F2B67"/>
    <w:rsid w:val="009F314B"/>
    <w:rsid w:val="009F325E"/>
    <w:rsid w:val="00A161BF"/>
    <w:rsid w:val="00A22DF6"/>
    <w:rsid w:val="00A350DA"/>
    <w:rsid w:val="00A35C34"/>
    <w:rsid w:val="00A43A6B"/>
    <w:rsid w:val="00A46767"/>
    <w:rsid w:val="00A52DB4"/>
    <w:rsid w:val="00A66CE0"/>
    <w:rsid w:val="00A671C1"/>
    <w:rsid w:val="00A67E20"/>
    <w:rsid w:val="00A72C49"/>
    <w:rsid w:val="00A910D9"/>
    <w:rsid w:val="00A9259A"/>
    <w:rsid w:val="00A97412"/>
    <w:rsid w:val="00AD4C27"/>
    <w:rsid w:val="00AD7724"/>
    <w:rsid w:val="00AE2ADE"/>
    <w:rsid w:val="00AE5C58"/>
    <w:rsid w:val="00B272E1"/>
    <w:rsid w:val="00B3239F"/>
    <w:rsid w:val="00B36A2F"/>
    <w:rsid w:val="00B40FCC"/>
    <w:rsid w:val="00B47992"/>
    <w:rsid w:val="00B511F4"/>
    <w:rsid w:val="00B70B07"/>
    <w:rsid w:val="00B8319F"/>
    <w:rsid w:val="00B9127A"/>
    <w:rsid w:val="00BA1930"/>
    <w:rsid w:val="00BA3823"/>
    <w:rsid w:val="00BB04C5"/>
    <w:rsid w:val="00BB48DE"/>
    <w:rsid w:val="00BC4935"/>
    <w:rsid w:val="00BD278C"/>
    <w:rsid w:val="00BD488A"/>
    <w:rsid w:val="00BE2C2E"/>
    <w:rsid w:val="00BF315C"/>
    <w:rsid w:val="00BF783B"/>
    <w:rsid w:val="00C04391"/>
    <w:rsid w:val="00C22C70"/>
    <w:rsid w:val="00C25EB8"/>
    <w:rsid w:val="00C320E5"/>
    <w:rsid w:val="00C325BA"/>
    <w:rsid w:val="00C468E3"/>
    <w:rsid w:val="00C469D2"/>
    <w:rsid w:val="00C508D5"/>
    <w:rsid w:val="00C50BDA"/>
    <w:rsid w:val="00C5327E"/>
    <w:rsid w:val="00C5407C"/>
    <w:rsid w:val="00C73E9A"/>
    <w:rsid w:val="00C76603"/>
    <w:rsid w:val="00CA0B88"/>
    <w:rsid w:val="00CA392A"/>
    <w:rsid w:val="00CA684E"/>
    <w:rsid w:val="00CB208A"/>
    <w:rsid w:val="00CB3641"/>
    <w:rsid w:val="00CC41B2"/>
    <w:rsid w:val="00CC64B8"/>
    <w:rsid w:val="00CD4DC8"/>
    <w:rsid w:val="00D30E86"/>
    <w:rsid w:val="00D46B04"/>
    <w:rsid w:val="00D51A6E"/>
    <w:rsid w:val="00D5656F"/>
    <w:rsid w:val="00D5771D"/>
    <w:rsid w:val="00D67822"/>
    <w:rsid w:val="00D85684"/>
    <w:rsid w:val="00D9219F"/>
    <w:rsid w:val="00DC5572"/>
    <w:rsid w:val="00DC6872"/>
    <w:rsid w:val="00DE33E5"/>
    <w:rsid w:val="00DF1EFB"/>
    <w:rsid w:val="00DF257D"/>
    <w:rsid w:val="00E13BF6"/>
    <w:rsid w:val="00E341FB"/>
    <w:rsid w:val="00E36A62"/>
    <w:rsid w:val="00E45D93"/>
    <w:rsid w:val="00E6687E"/>
    <w:rsid w:val="00E670B4"/>
    <w:rsid w:val="00E96247"/>
    <w:rsid w:val="00EA2A37"/>
    <w:rsid w:val="00F22275"/>
    <w:rsid w:val="00F22ABA"/>
    <w:rsid w:val="00F32CC4"/>
    <w:rsid w:val="00F46B5A"/>
    <w:rsid w:val="00F76F80"/>
    <w:rsid w:val="00F82989"/>
    <w:rsid w:val="00F91763"/>
    <w:rsid w:val="00F968B6"/>
    <w:rsid w:val="00F96C67"/>
    <w:rsid w:val="00F97B13"/>
    <w:rsid w:val="00FC6DE2"/>
    <w:rsid w:val="00FF2DF4"/>
    <w:rsid w:val="00FF58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0565C8C5"/>
  <w15:chartTrackingRefBased/>
  <w15:docId w15:val="{EE003C22-C3F4-5B4C-866B-9F064B3AAA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C468E3"/>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C468E3"/>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C468E3"/>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C468E3"/>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C468E3"/>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C468E3"/>
    <w:pPr>
      <w:keepNext/>
      <w:keepLines/>
      <w:spacing w:before="40" w:after="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C468E3"/>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C468E3"/>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rsid w:val="00C468E3"/>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C468E3"/>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C468E3"/>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C468E3"/>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C468E3"/>
    <w:rPr>
      <w:rFonts w:cstheme="majorBidi"/>
      <w:color w:val="0F4761" w:themeColor="accent1" w:themeShade="BF"/>
      <w:sz w:val="28"/>
      <w:szCs w:val="28"/>
    </w:rPr>
  </w:style>
  <w:style w:type="character" w:customStyle="1" w:styleId="50">
    <w:name w:val="标题 5 字符"/>
    <w:basedOn w:val="a0"/>
    <w:link w:val="5"/>
    <w:uiPriority w:val="9"/>
    <w:semiHidden/>
    <w:rsid w:val="00C468E3"/>
    <w:rPr>
      <w:rFonts w:cstheme="majorBidi"/>
      <w:color w:val="0F4761" w:themeColor="accent1" w:themeShade="BF"/>
      <w:sz w:val="24"/>
    </w:rPr>
  </w:style>
  <w:style w:type="character" w:customStyle="1" w:styleId="60">
    <w:name w:val="标题 6 字符"/>
    <w:basedOn w:val="a0"/>
    <w:link w:val="6"/>
    <w:uiPriority w:val="9"/>
    <w:semiHidden/>
    <w:rsid w:val="00C468E3"/>
    <w:rPr>
      <w:rFonts w:cstheme="majorBidi"/>
      <w:b/>
      <w:bCs/>
      <w:color w:val="0F4761" w:themeColor="accent1" w:themeShade="BF"/>
    </w:rPr>
  </w:style>
  <w:style w:type="character" w:customStyle="1" w:styleId="70">
    <w:name w:val="标题 7 字符"/>
    <w:basedOn w:val="a0"/>
    <w:link w:val="7"/>
    <w:uiPriority w:val="9"/>
    <w:semiHidden/>
    <w:rsid w:val="00C468E3"/>
    <w:rPr>
      <w:rFonts w:cstheme="majorBidi"/>
      <w:b/>
      <w:bCs/>
      <w:color w:val="595959" w:themeColor="text1" w:themeTint="A6"/>
    </w:rPr>
  </w:style>
  <w:style w:type="character" w:customStyle="1" w:styleId="80">
    <w:name w:val="标题 8 字符"/>
    <w:basedOn w:val="a0"/>
    <w:link w:val="8"/>
    <w:uiPriority w:val="9"/>
    <w:semiHidden/>
    <w:rsid w:val="00C468E3"/>
    <w:rPr>
      <w:rFonts w:cstheme="majorBidi"/>
      <w:color w:val="595959" w:themeColor="text1" w:themeTint="A6"/>
    </w:rPr>
  </w:style>
  <w:style w:type="character" w:customStyle="1" w:styleId="90">
    <w:name w:val="标题 9 字符"/>
    <w:basedOn w:val="a0"/>
    <w:link w:val="9"/>
    <w:uiPriority w:val="9"/>
    <w:semiHidden/>
    <w:rsid w:val="00C468E3"/>
    <w:rPr>
      <w:rFonts w:eastAsiaTheme="majorEastAsia" w:cstheme="majorBidi"/>
      <w:color w:val="595959" w:themeColor="text1" w:themeTint="A6"/>
    </w:rPr>
  </w:style>
  <w:style w:type="paragraph" w:styleId="a3">
    <w:name w:val="Title"/>
    <w:basedOn w:val="a"/>
    <w:next w:val="a"/>
    <w:link w:val="a4"/>
    <w:uiPriority w:val="10"/>
    <w:qFormat/>
    <w:rsid w:val="00C468E3"/>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C468E3"/>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C468E3"/>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C468E3"/>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C468E3"/>
    <w:pPr>
      <w:spacing w:before="160"/>
      <w:jc w:val="center"/>
    </w:pPr>
    <w:rPr>
      <w:i/>
      <w:iCs/>
      <w:color w:val="404040" w:themeColor="text1" w:themeTint="BF"/>
    </w:rPr>
  </w:style>
  <w:style w:type="character" w:customStyle="1" w:styleId="a8">
    <w:name w:val="引用 字符"/>
    <w:basedOn w:val="a0"/>
    <w:link w:val="a7"/>
    <w:uiPriority w:val="29"/>
    <w:rsid w:val="00C468E3"/>
    <w:rPr>
      <w:i/>
      <w:iCs/>
      <w:color w:val="404040" w:themeColor="text1" w:themeTint="BF"/>
    </w:rPr>
  </w:style>
  <w:style w:type="paragraph" w:styleId="a9">
    <w:name w:val="List Paragraph"/>
    <w:basedOn w:val="a"/>
    <w:uiPriority w:val="34"/>
    <w:qFormat/>
    <w:rsid w:val="00C468E3"/>
    <w:pPr>
      <w:ind w:left="720"/>
      <w:contextualSpacing/>
    </w:pPr>
  </w:style>
  <w:style w:type="character" w:styleId="aa">
    <w:name w:val="Intense Emphasis"/>
    <w:basedOn w:val="a0"/>
    <w:uiPriority w:val="21"/>
    <w:qFormat/>
    <w:rsid w:val="00C468E3"/>
    <w:rPr>
      <w:i/>
      <w:iCs/>
      <w:color w:val="0F4761" w:themeColor="accent1" w:themeShade="BF"/>
    </w:rPr>
  </w:style>
  <w:style w:type="paragraph" w:styleId="ab">
    <w:name w:val="Intense Quote"/>
    <w:basedOn w:val="a"/>
    <w:next w:val="a"/>
    <w:link w:val="ac"/>
    <w:uiPriority w:val="30"/>
    <w:qFormat/>
    <w:rsid w:val="00C468E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C468E3"/>
    <w:rPr>
      <w:i/>
      <w:iCs/>
      <w:color w:val="0F4761" w:themeColor="accent1" w:themeShade="BF"/>
    </w:rPr>
  </w:style>
  <w:style w:type="character" w:styleId="ad">
    <w:name w:val="Intense Reference"/>
    <w:basedOn w:val="a0"/>
    <w:uiPriority w:val="32"/>
    <w:qFormat/>
    <w:rsid w:val="00C468E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3.png"/><Relationship Id="rId21" Type="http://schemas.openxmlformats.org/officeDocument/2006/relationships/image" Target="media/image18.png"/><Relationship Id="rId42" Type="http://schemas.openxmlformats.org/officeDocument/2006/relationships/image" Target="media/image39.png"/><Relationship Id="rId47" Type="http://schemas.openxmlformats.org/officeDocument/2006/relationships/image" Target="media/image44.png"/><Relationship Id="rId63" Type="http://schemas.openxmlformats.org/officeDocument/2006/relationships/image" Target="media/image60.png"/><Relationship Id="rId68" Type="http://schemas.openxmlformats.org/officeDocument/2006/relationships/image" Target="media/image65.png"/><Relationship Id="rId84" Type="http://schemas.openxmlformats.org/officeDocument/2006/relationships/image" Target="media/image81.png"/><Relationship Id="rId16" Type="http://schemas.openxmlformats.org/officeDocument/2006/relationships/image" Target="media/image13.png"/><Relationship Id="rId11" Type="http://schemas.openxmlformats.org/officeDocument/2006/relationships/image" Target="media/image8.png"/><Relationship Id="rId32" Type="http://schemas.openxmlformats.org/officeDocument/2006/relationships/image" Target="media/image29.png"/><Relationship Id="rId37" Type="http://schemas.openxmlformats.org/officeDocument/2006/relationships/image" Target="media/image34.png"/><Relationship Id="rId53" Type="http://schemas.openxmlformats.org/officeDocument/2006/relationships/image" Target="media/image50.png"/><Relationship Id="rId58" Type="http://schemas.openxmlformats.org/officeDocument/2006/relationships/image" Target="media/image55.png"/><Relationship Id="rId74" Type="http://schemas.openxmlformats.org/officeDocument/2006/relationships/image" Target="media/image71.png"/><Relationship Id="rId79" Type="http://schemas.openxmlformats.org/officeDocument/2006/relationships/image" Target="media/image76.png"/><Relationship Id="rId5" Type="http://schemas.openxmlformats.org/officeDocument/2006/relationships/image" Target="media/image2.png"/><Relationship Id="rId19" Type="http://schemas.openxmlformats.org/officeDocument/2006/relationships/image" Target="media/image16.png"/><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image" Target="media/image24.png"/><Relationship Id="rId30" Type="http://schemas.openxmlformats.org/officeDocument/2006/relationships/image" Target="media/image27.png"/><Relationship Id="rId35" Type="http://schemas.openxmlformats.org/officeDocument/2006/relationships/image" Target="media/image32.png"/><Relationship Id="rId43" Type="http://schemas.openxmlformats.org/officeDocument/2006/relationships/image" Target="media/image40.png"/><Relationship Id="rId48" Type="http://schemas.openxmlformats.org/officeDocument/2006/relationships/image" Target="media/image45.png"/><Relationship Id="rId56" Type="http://schemas.openxmlformats.org/officeDocument/2006/relationships/image" Target="media/image53.png"/><Relationship Id="rId64" Type="http://schemas.openxmlformats.org/officeDocument/2006/relationships/image" Target="media/image61.png"/><Relationship Id="rId69" Type="http://schemas.openxmlformats.org/officeDocument/2006/relationships/image" Target="media/image66.png"/><Relationship Id="rId77" Type="http://schemas.openxmlformats.org/officeDocument/2006/relationships/image" Target="media/image74.png"/><Relationship Id="rId8" Type="http://schemas.openxmlformats.org/officeDocument/2006/relationships/image" Target="media/image5.png"/><Relationship Id="rId51" Type="http://schemas.openxmlformats.org/officeDocument/2006/relationships/image" Target="media/image48.png"/><Relationship Id="rId72" Type="http://schemas.openxmlformats.org/officeDocument/2006/relationships/image" Target="media/image69.png"/><Relationship Id="rId80" Type="http://schemas.openxmlformats.org/officeDocument/2006/relationships/image" Target="media/image77.png"/><Relationship Id="rId85" Type="http://schemas.openxmlformats.org/officeDocument/2006/relationships/image" Target="media/image82.png"/><Relationship Id="rId3" Type="http://schemas.openxmlformats.org/officeDocument/2006/relationships/webSettings" Target="webSettings.xml"/><Relationship Id="rId12" Type="http://schemas.openxmlformats.org/officeDocument/2006/relationships/image" Target="media/image9.png"/><Relationship Id="rId17" Type="http://schemas.openxmlformats.org/officeDocument/2006/relationships/image" Target="media/image14.png"/><Relationship Id="rId25" Type="http://schemas.openxmlformats.org/officeDocument/2006/relationships/image" Target="media/image22.png"/><Relationship Id="rId33" Type="http://schemas.openxmlformats.org/officeDocument/2006/relationships/image" Target="media/image30.png"/><Relationship Id="rId38" Type="http://schemas.openxmlformats.org/officeDocument/2006/relationships/image" Target="media/image35.png"/><Relationship Id="rId46" Type="http://schemas.openxmlformats.org/officeDocument/2006/relationships/image" Target="media/image43.png"/><Relationship Id="rId59" Type="http://schemas.openxmlformats.org/officeDocument/2006/relationships/image" Target="media/image56.png"/><Relationship Id="rId67" Type="http://schemas.openxmlformats.org/officeDocument/2006/relationships/image" Target="media/image64.png"/><Relationship Id="rId20" Type="http://schemas.openxmlformats.org/officeDocument/2006/relationships/image" Target="media/image17.png"/><Relationship Id="rId41" Type="http://schemas.openxmlformats.org/officeDocument/2006/relationships/image" Target="media/image38.jpeg"/><Relationship Id="rId54" Type="http://schemas.openxmlformats.org/officeDocument/2006/relationships/image" Target="media/image51.png"/><Relationship Id="rId62" Type="http://schemas.openxmlformats.org/officeDocument/2006/relationships/image" Target="media/image59.png"/><Relationship Id="rId70" Type="http://schemas.openxmlformats.org/officeDocument/2006/relationships/image" Target="media/image67.png"/><Relationship Id="rId75" Type="http://schemas.openxmlformats.org/officeDocument/2006/relationships/image" Target="media/image72.jpeg"/><Relationship Id="rId83" Type="http://schemas.openxmlformats.org/officeDocument/2006/relationships/image" Target="media/image80.png"/><Relationship Id="rId88"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png"/><Relationship Id="rId15" Type="http://schemas.openxmlformats.org/officeDocument/2006/relationships/image" Target="media/image12.png"/><Relationship Id="rId23" Type="http://schemas.openxmlformats.org/officeDocument/2006/relationships/image" Target="media/image20.png"/><Relationship Id="rId28" Type="http://schemas.openxmlformats.org/officeDocument/2006/relationships/image" Target="media/image25.png"/><Relationship Id="rId36" Type="http://schemas.openxmlformats.org/officeDocument/2006/relationships/image" Target="media/image33.png"/><Relationship Id="rId49" Type="http://schemas.openxmlformats.org/officeDocument/2006/relationships/image" Target="media/image46.png"/><Relationship Id="rId57" Type="http://schemas.openxmlformats.org/officeDocument/2006/relationships/image" Target="media/image54.png"/><Relationship Id="rId10" Type="http://schemas.openxmlformats.org/officeDocument/2006/relationships/image" Target="media/image7.png"/><Relationship Id="rId31" Type="http://schemas.openxmlformats.org/officeDocument/2006/relationships/image" Target="media/image28.png"/><Relationship Id="rId44" Type="http://schemas.openxmlformats.org/officeDocument/2006/relationships/image" Target="media/image41.png"/><Relationship Id="rId52" Type="http://schemas.openxmlformats.org/officeDocument/2006/relationships/image" Target="media/image49.png"/><Relationship Id="rId60" Type="http://schemas.openxmlformats.org/officeDocument/2006/relationships/image" Target="media/image57.png"/><Relationship Id="rId65" Type="http://schemas.openxmlformats.org/officeDocument/2006/relationships/image" Target="media/image62.png"/><Relationship Id="rId73" Type="http://schemas.openxmlformats.org/officeDocument/2006/relationships/image" Target="media/image70.png"/><Relationship Id="rId78" Type="http://schemas.openxmlformats.org/officeDocument/2006/relationships/image" Target="media/image75.png"/><Relationship Id="rId81" Type="http://schemas.openxmlformats.org/officeDocument/2006/relationships/image" Target="media/image78.png"/><Relationship Id="rId86" Type="http://schemas.openxmlformats.org/officeDocument/2006/relationships/image" Target="media/image83.png"/><Relationship Id="rId4" Type="http://schemas.openxmlformats.org/officeDocument/2006/relationships/image" Target="media/image1.png"/><Relationship Id="rId9" Type="http://schemas.openxmlformats.org/officeDocument/2006/relationships/image" Target="media/image6.png"/><Relationship Id="rId13" Type="http://schemas.openxmlformats.org/officeDocument/2006/relationships/image" Target="media/image10.png"/><Relationship Id="rId18" Type="http://schemas.openxmlformats.org/officeDocument/2006/relationships/image" Target="media/image15.png"/><Relationship Id="rId39" Type="http://schemas.openxmlformats.org/officeDocument/2006/relationships/image" Target="media/image36.jpeg"/><Relationship Id="rId34" Type="http://schemas.openxmlformats.org/officeDocument/2006/relationships/image" Target="media/image31.png"/><Relationship Id="rId50" Type="http://schemas.openxmlformats.org/officeDocument/2006/relationships/image" Target="media/image47.png"/><Relationship Id="rId55" Type="http://schemas.openxmlformats.org/officeDocument/2006/relationships/image" Target="media/image52.png"/><Relationship Id="rId76" Type="http://schemas.openxmlformats.org/officeDocument/2006/relationships/image" Target="media/image73.png"/><Relationship Id="rId7" Type="http://schemas.openxmlformats.org/officeDocument/2006/relationships/image" Target="media/image4.png"/><Relationship Id="rId71" Type="http://schemas.openxmlformats.org/officeDocument/2006/relationships/image" Target="media/image68.png"/><Relationship Id="rId2" Type="http://schemas.openxmlformats.org/officeDocument/2006/relationships/settings" Target="settings.xml"/><Relationship Id="rId29" Type="http://schemas.openxmlformats.org/officeDocument/2006/relationships/image" Target="media/image26.png"/><Relationship Id="rId24" Type="http://schemas.openxmlformats.org/officeDocument/2006/relationships/image" Target="media/image21.png"/><Relationship Id="rId40" Type="http://schemas.openxmlformats.org/officeDocument/2006/relationships/image" Target="media/image37.png"/><Relationship Id="rId45" Type="http://schemas.openxmlformats.org/officeDocument/2006/relationships/image" Target="media/image42.png"/><Relationship Id="rId66" Type="http://schemas.openxmlformats.org/officeDocument/2006/relationships/image" Target="media/image63.png"/><Relationship Id="rId87" Type="http://schemas.openxmlformats.org/officeDocument/2006/relationships/fontTable" Target="fontTable.xml"/><Relationship Id="rId61" Type="http://schemas.openxmlformats.org/officeDocument/2006/relationships/image" Target="media/image58.jpeg"/><Relationship Id="rId82" Type="http://schemas.openxmlformats.org/officeDocument/2006/relationships/image" Target="media/image79.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566</Words>
  <Characters>3230</Characters>
  <Application>Microsoft Office Word</Application>
  <DocSecurity>0</DocSecurity>
  <Lines>26</Lines>
  <Paragraphs>7</Paragraphs>
  <ScaleCrop>false</ScaleCrop>
  <Company/>
  <LinksUpToDate>false</LinksUpToDate>
  <CharactersWithSpaces>3789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思远 蔡</dc:creator>
  <cp:keywords/>
  <dc:description/>
  <cp:lastModifiedBy>思远 蔡</cp:lastModifiedBy>
  <cp:revision>2</cp:revision>
  <dcterms:created xsi:type="dcterms:W3CDTF">2025-01-12T17:12:00Z</dcterms:created>
  <dcterms:modified xsi:type="dcterms:W3CDTF">2025-01-12T17:12:00Z</dcterms:modified>
</cp:coreProperties>
</file>